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2344D" w14:textId="59D45B13" w:rsidR="00A0576E" w:rsidRDefault="00185D11" w:rsidP="00A0576E">
      <w:pPr>
        <w:spacing w:line="360" w:lineRule="auto"/>
        <w:jc w:val="both"/>
        <w:rPr>
          <w:rFonts w:ascii="Avenir Roman" w:hAnsi="Avenir Roman" w:cs="Avenir Book"/>
          <w:b/>
          <w:bCs/>
          <w:color w:val="000000"/>
          <w:lang w:val="en-US"/>
        </w:rPr>
      </w:pPr>
      <w:r w:rsidRPr="009071DF">
        <w:rPr>
          <w:rFonts w:ascii="Avenir Roman" w:hAnsi="Avenir Roman" w:cs="Avenir Book"/>
          <w:b/>
          <w:bCs/>
          <w:color w:val="000000"/>
          <w:lang w:val="en-US"/>
        </w:rPr>
        <w:t>Youth Digital Practices</w:t>
      </w:r>
      <w:r>
        <w:rPr>
          <w:rFonts w:ascii="Avenir Roman" w:hAnsi="Avenir Roman" w:cs="Avenir Book"/>
          <w:b/>
          <w:bCs/>
          <w:color w:val="000000"/>
          <w:lang w:val="en-US"/>
        </w:rPr>
        <w:t>: results from Belgian and French projects</w:t>
      </w:r>
    </w:p>
    <w:p w14:paraId="002E8498" w14:textId="0DECD12B" w:rsidR="00C21B64" w:rsidRPr="005955EA" w:rsidRDefault="00C21B64" w:rsidP="00CB3D96">
      <w:pPr>
        <w:spacing w:line="360" w:lineRule="auto"/>
        <w:jc w:val="both"/>
        <w:rPr>
          <w:rFonts w:ascii="Avenir Roman" w:hAnsi="Avenir Roman" w:cs="Avenir Book"/>
          <w:b/>
          <w:bCs/>
          <w:color w:val="000000"/>
          <w:lang w:val="en-US"/>
        </w:rPr>
      </w:pPr>
    </w:p>
    <w:p w14:paraId="51210642" w14:textId="5C5CBD9B" w:rsidR="00C556C5" w:rsidRPr="00C66A92" w:rsidRDefault="00C556C5" w:rsidP="00CB3D96">
      <w:pPr>
        <w:spacing w:line="360" w:lineRule="auto"/>
        <w:jc w:val="both"/>
        <w:rPr>
          <w:rFonts w:ascii="Avenir Roman" w:hAnsi="Avenir Roman" w:cs="Avenir Book"/>
          <w:b/>
          <w:bCs/>
          <w:color w:val="000000"/>
          <w:lang w:val="en-US"/>
        </w:rPr>
      </w:pPr>
      <w:r w:rsidRPr="00C66A92">
        <w:rPr>
          <w:rFonts w:ascii="Avenir Roman" w:hAnsi="Avenir Roman" w:cs="Avenir Book"/>
          <w:b/>
          <w:bCs/>
          <w:color w:val="000000"/>
          <w:lang w:val="en-US"/>
        </w:rPr>
        <w:t>Introduction</w:t>
      </w:r>
    </w:p>
    <w:p w14:paraId="261EA922" w14:textId="4F1B60CD" w:rsidR="00116674" w:rsidRDefault="00CB3D96" w:rsidP="00D00D12">
      <w:pPr>
        <w:spacing w:line="360" w:lineRule="auto"/>
        <w:jc w:val="both"/>
        <w:rPr>
          <w:rFonts w:ascii="Avenir Roman" w:hAnsi="Avenir Roman" w:cs="Avenir Book"/>
          <w:color w:val="000000"/>
          <w:lang w:val="en-GB"/>
        </w:rPr>
      </w:pPr>
      <w:r w:rsidRPr="005D27AC">
        <w:rPr>
          <w:rFonts w:ascii="Avenir Roman" w:hAnsi="Avenir Roman" w:cs="Avenir Book"/>
          <w:color w:val="000000"/>
          <w:lang w:val="en-GB"/>
        </w:rPr>
        <w:t xml:space="preserve">This article </w:t>
      </w:r>
      <w:r w:rsidR="0091486A" w:rsidRPr="005D27AC">
        <w:rPr>
          <w:rFonts w:ascii="Avenir Roman" w:hAnsi="Avenir Roman" w:cs="Avenir Book"/>
          <w:color w:val="000000"/>
          <w:lang w:val="en-GB"/>
        </w:rPr>
        <w:t xml:space="preserve">focuses on </w:t>
      </w:r>
      <w:r w:rsidRPr="005D27AC">
        <w:rPr>
          <w:rFonts w:ascii="Avenir Roman" w:hAnsi="Avenir Roman" w:cs="Avenir Book"/>
          <w:color w:val="000000"/>
          <w:lang w:val="en-GB"/>
        </w:rPr>
        <w:t>digital practices among young people</w:t>
      </w:r>
      <w:r w:rsidR="008819DD" w:rsidRPr="005D27AC">
        <w:rPr>
          <w:rFonts w:ascii="Avenir Roman" w:hAnsi="Avenir Roman" w:cs="Avenir Book"/>
          <w:color w:val="000000"/>
          <w:lang w:val="en-GB"/>
        </w:rPr>
        <w:t xml:space="preserve">, related to the way in which </w:t>
      </w:r>
      <w:r w:rsidR="00D46758" w:rsidRPr="005D27AC">
        <w:rPr>
          <w:rFonts w:ascii="Avenir Roman" w:hAnsi="Avenir Roman" w:cs="Avenir Book"/>
          <w:color w:val="000000"/>
          <w:lang w:val="en-GB"/>
        </w:rPr>
        <w:t xml:space="preserve">their </w:t>
      </w:r>
      <w:r w:rsidR="008819DD" w:rsidRPr="005D27AC">
        <w:rPr>
          <w:rFonts w:ascii="Avenir Roman" w:hAnsi="Avenir Roman" w:cs="Avenir Book"/>
          <w:color w:val="000000"/>
          <w:lang w:val="en-GB"/>
        </w:rPr>
        <w:t>contemporary language</w:t>
      </w:r>
      <w:r w:rsidR="00D46758" w:rsidRPr="005D27AC">
        <w:rPr>
          <w:rFonts w:ascii="Avenir Roman" w:hAnsi="Avenir Roman" w:cs="Avenir Book"/>
          <w:color w:val="000000"/>
          <w:lang w:val="en-GB"/>
        </w:rPr>
        <w:t xml:space="preserve"> and relation to culture</w:t>
      </w:r>
      <w:r w:rsidR="008819DD" w:rsidRPr="005D27AC">
        <w:rPr>
          <w:rFonts w:ascii="Avenir Roman" w:hAnsi="Avenir Roman" w:cs="Avenir Book"/>
          <w:color w:val="000000"/>
          <w:lang w:val="en-GB"/>
        </w:rPr>
        <w:t xml:space="preserve"> evolve, and how </w:t>
      </w:r>
      <w:r w:rsidR="00D46758" w:rsidRPr="005D27AC">
        <w:rPr>
          <w:rFonts w:ascii="Avenir Roman" w:hAnsi="Avenir Roman" w:cs="Avenir Book"/>
          <w:color w:val="000000"/>
          <w:lang w:val="en-GB"/>
        </w:rPr>
        <w:t xml:space="preserve">they </w:t>
      </w:r>
      <w:r w:rsidR="008819DD" w:rsidRPr="005D27AC">
        <w:rPr>
          <w:rFonts w:ascii="Avenir Roman" w:hAnsi="Avenir Roman" w:cs="Avenir Book"/>
          <w:color w:val="000000"/>
          <w:lang w:val="en-GB"/>
        </w:rPr>
        <w:t>handle</w:t>
      </w:r>
      <w:r w:rsidR="00D46758" w:rsidRPr="005D27AC">
        <w:rPr>
          <w:rFonts w:ascii="Avenir Roman" w:hAnsi="Avenir Roman" w:cs="Avenir Book"/>
          <w:color w:val="000000"/>
          <w:lang w:val="en-GB"/>
        </w:rPr>
        <w:t xml:space="preserve"> their emotions</w:t>
      </w:r>
      <w:r w:rsidR="00116674" w:rsidRPr="005D27AC">
        <w:rPr>
          <w:rFonts w:ascii="Avenir Roman" w:hAnsi="Avenir Roman" w:cs="Avenir Book"/>
          <w:color w:val="000000"/>
          <w:lang w:val="en-GB"/>
        </w:rPr>
        <w:t xml:space="preserve">. </w:t>
      </w:r>
      <w:r w:rsidR="00BE2810" w:rsidRPr="005D27AC">
        <w:rPr>
          <w:rFonts w:ascii="Avenir Roman" w:hAnsi="Avenir Roman" w:cs="Avenir Book"/>
          <w:color w:val="000000"/>
          <w:lang w:val="en-GB"/>
        </w:rPr>
        <w:t xml:space="preserve">This research </w:t>
      </w:r>
      <w:r w:rsidR="00565DD7" w:rsidRPr="005D27AC">
        <w:rPr>
          <w:rFonts w:ascii="Avenir Roman" w:hAnsi="Avenir Roman" w:cs="Avenir Book"/>
          <w:color w:val="000000"/>
          <w:lang w:val="en-GB"/>
        </w:rPr>
        <w:t xml:space="preserve">stems </w:t>
      </w:r>
      <w:r w:rsidR="00BE2810" w:rsidRPr="005D27AC">
        <w:rPr>
          <w:rFonts w:ascii="Avenir Roman" w:hAnsi="Avenir Roman" w:cs="Avenir Book"/>
          <w:color w:val="000000"/>
          <w:lang w:val="en-GB"/>
        </w:rPr>
        <w:t xml:space="preserve">from current affairs in France, </w:t>
      </w:r>
      <w:r w:rsidR="00DC402F" w:rsidRPr="005D27AC">
        <w:rPr>
          <w:rFonts w:ascii="Avenir Roman" w:hAnsi="Avenir Roman" w:cs="Avenir Book"/>
          <w:color w:val="000000"/>
          <w:lang w:val="en-GB"/>
        </w:rPr>
        <w:t xml:space="preserve">a country </w:t>
      </w:r>
      <w:r w:rsidR="00BE2810" w:rsidRPr="005D27AC">
        <w:rPr>
          <w:rFonts w:ascii="Avenir Roman" w:hAnsi="Avenir Roman" w:cs="Avenir Book"/>
          <w:color w:val="000000"/>
          <w:lang w:val="en-GB"/>
        </w:rPr>
        <w:t xml:space="preserve">that </w:t>
      </w:r>
      <w:r w:rsidR="00DC402F" w:rsidRPr="005D27AC">
        <w:rPr>
          <w:rFonts w:ascii="Avenir Roman" w:hAnsi="Avenir Roman" w:cs="Avenir Book"/>
          <w:color w:val="000000"/>
          <w:lang w:val="en-GB"/>
        </w:rPr>
        <w:t xml:space="preserve">recently </w:t>
      </w:r>
      <w:r w:rsidR="00BE2810" w:rsidRPr="005D27AC">
        <w:rPr>
          <w:rFonts w:ascii="Avenir Roman" w:hAnsi="Avenir Roman" w:cs="Avenir Book"/>
          <w:color w:val="000000"/>
          <w:lang w:val="en-GB"/>
        </w:rPr>
        <w:t xml:space="preserve">banned the use of mobile phones </w:t>
      </w:r>
      <w:r w:rsidR="00565DD7" w:rsidRPr="005D27AC">
        <w:rPr>
          <w:rFonts w:ascii="Avenir Roman" w:hAnsi="Avenir Roman" w:cs="Avenir Book"/>
          <w:color w:val="000000"/>
          <w:lang w:val="en-GB"/>
        </w:rPr>
        <w:t>in</w:t>
      </w:r>
      <w:r w:rsidR="00BE2810" w:rsidRPr="005D27AC">
        <w:rPr>
          <w:rFonts w:ascii="Avenir Roman" w:hAnsi="Avenir Roman" w:cs="Avenir Book"/>
          <w:color w:val="000000"/>
          <w:lang w:val="en-GB"/>
        </w:rPr>
        <w:t xml:space="preserve"> </w:t>
      </w:r>
      <w:r w:rsidR="00565DD7" w:rsidRPr="005D27AC">
        <w:rPr>
          <w:rFonts w:ascii="Avenir Roman" w:hAnsi="Avenir Roman" w:cs="Avenir Book"/>
          <w:color w:val="000000"/>
          <w:lang w:val="en-GB"/>
        </w:rPr>
        <w:t>school</w:t>
      </w:r>
      <w:r w:rsidR="00BE2810" w:rsidRPr="005D27AC">
        <w:rPr>
          <w:rFonts w:ascii="Avenir Roman" w:hAnsi="Avenir Roman" w:cs="Avenir Book"/>
          <w:color w:val="000000"/>
          <w:lang w:val="en-GB"/>
        </w:rPr>
        <w:t xml:space="preserve">. </w:t>
      </w:r>
      <w:r w:rsidR="005A71F3">
        <w:rPr>
          <w:rFonts w:ascii="Avenir Roman" w:hAnsi="Avenir Roman" w:cs="Avenir Book"/>
          <w:color w:val="000000"/>
          <w:lang w:val="en-GB"/>
        </w:rPr>
        <w:t>Numerous</w:t>
      </w:r>
      <w:r w:rsidR="005A71F3" w:rsidRPr="005D27AC">
        <w:rPr>
          <w:rFonts w:ascii="Avenir Roman" w:hAnsi="Avenir Roman" w:cs="Avenir Book"/>
          <w:color w:val="000000"/>
          <w:lang w:val="en-GB"/>
        </w:rPr>
        <w:t xml:space="preserve"> </w:t>
      </w:r>
      <w:r w:rsidR="00565DD7" w:rsidRPr="005D27AC">
        <w:rPr>
          <w:rFonts w:ascii="Avenir Roman" w:hAnsi="Avenir Roman" w:cs="Avenir Book"/>
          <w:color w:val="000000"/>
          <w:lang w:val="en-GB"/>
        </w:rPr>
        <w:t>authors disagree</w:t>
      </w:r>
      <w:r w:rsidR="00BE2810" w:rsidRPr="005D27AC">
        <w:rPr>
          <w:rFonts w:ascii="Avenir Roman" w:hAnsi="Avenir Roman" w:cs="Avenir Book"/>
          <w:color w:val="000000"/>
          <w:lang w:val="en-GB"/>
        </w:rPr>
        <w:t xml:space="preserve"> </w:t>
      </w:r>
      <w:r w:rsidR="00F07385" w:rsidRPr="005D27AC">
        <w:rPr>
          <w:rFonts w:ascii="Avenir Roman" w:hAnsi="Avenir Roman" w:cs="Avenir Book"/>
          <w:color w:val="000000"/>
          <w:lang w:val="en-GB"/>
        </w:rPr>
        <w:t xml:space="preserve">with the </w:t>
      </w:r>
      <w:r w:rsidR="005A71F3">
        <w:rPr>
          <w:rFonts w:ascii="Avenir Roman" w:hAnsi="Avenir Roman" w:cs="Avenir Book"/>
          <w:color w:val="000000"/>
          <w:lang w:val="en-GB"/>
        </w:rPr>
        <w:t>hypothesis</w:t>
      </w:r>
      <w:r w:rsidR="005A71F3" w:rsidRPr="005D27AC">
        <w:rPr>
          <w:rFonts w:ascii="Avenir Roman" w:hAnsi="Avenir Roman" w:cs="Avenir Book"/>
          <w:color w:val="000000"/>
          <w:lang w:val="en-GB"/>
        </w:rPr>
        <w:t xml:space="preserve"> </w:t>
      </w:r>
      <w:r w:rsidR="00F07385" w:rsidRPr="005D27AC">
        <w:rPr>
          <w:rFonts w:ascii="Avenir Roman" w:hAnsi="Avenir Roman" w:cs="Avenir Book"/>
          <w:color w:val="000000"/>
          <w:lang w:val="en-GB"/>
        </w:rPr>
        <w:t xml:space="preserve">that </w:t>
      </w:r>
      <w:r w:rsidR="00BE2810" w:rsidRPr="005D27AC">
        <w:rPr>
          <w:rFonts w:ascii="Avenir Roman" w:hAnsi="Avenir Roman" w:cs="Avenir Book"/>
          <w:color w:val="000000"/>
          <w:lang w:val="en-GB"/>
        </w:rPr>
        <w:t>phone us</w:t>
      </w:r>
      <w:r w:rsidR="00565DD7" w:rsidRPr="005D27AC">
        <w:rPr>
          <w:rFonts w:ascii="Avenir Roman" w:hAnsi="Avenir Roman" w:cs="Avenir Book"/>
          <w:color w:val="000000"/>
          <w:lang w:val="en-GB"/>
        </w:rPr>
        <w:t>age</w:t>
      </w:r>
      <w:r w:rsidR="00F07385" w:rsidRPr="005D27AC">
        <w:rPr>
          <w:rFonts w:ascii="Avenir Roman" w:hAnsi="Avenir Roman" w:cs="Avenir Book"/>
          <w:color w:val="000000"/>
          <w:lang w:val="en-GB"/>
        </w:rPr>
        <w:t xml:space="preserve"> is harmful,</w:t>
      </w:r>
      <w:r w:rsidR="00BE2810" w:rsidRPr="005D27AC">
        <w:rPr>
          <w:rFonts w:ascii="Avenir Roman" w:hAnsi="Avenir Roman" w:cs="Avenir Book"/>
          <w:color w:val="000000"/>
          <w:lang w:val="en-GB"/>
        </w:rPr>
        <w:t xml:space="preserve"> </w:t>
      </w:r>
      <w:r w:rsidR="00F07385" w:rsidRPr="005D27AC">
        <w:rPr>
          <w:rFonts w:ascii="Avenir Roman" w:hAnsi="Avenir Roman" w:cs="Avenir Book"/>
          <w:color w:val="000000"/>
          <w:lang w:val="en-GB"/>
        </w:rPr>
        <w:t xml:space="preserve">whether </w:t>
      </w:r>
      <w:r w:rsidR="00BE2810" w:rsidRPr="005D27AC">
        <w:rPr>
          <w:rFonts w:ascii="Avenir Roman" w:hAnsi="Avenir Roman" w:cs="Avenir Book"/>
          <w:color w:val="000000"/>
          <w:lang w:val="en-GB"/>
        </w:rPr>
        <w:t>at school or at home (</w:t>
      </w:r>
      <w:proofErr w:type="spellStart"/>
      <w:r w:rsidR="004D79F4" w:rsidRPr="005D27AC">
        <w:rPr>
          <w:rFonts w:ascii="Avenir Roman" w:hAnsi="Avenir Roman" w:cs="Avenir Book"/>
          <w:color w:val="000000"/>
          <w:lang w:val="en-GB"/>
        </w:rPr>
        <w:t>Zebroff</w:t>
      </w:r>
      <w:proofErr w:type="spellEnd"/>
      <w:r w:rsidR="004D79F4" w:rsidRPr="005D27AC">
        <w:rPr>
          <w:rFonts w:ascii="Avenir Roman" w:hAnsi="Avenir Roman" w:cs="Avenir Book"/>
          <w:color w:val="000000"/>
          <w:lang w:val="en-GB"/>
        </w:rPr>
        <w:t xml:space="preserve">, 2018; </w:t>
      </w:r>
      <w:proofErr w:type="spellStart"/>
      <w:r w:rsidR="00DC402F" w:rsidRPr="005D27AC">
        <w:rPr>
          <w:rFonts w:ascii="Avenir Roman" w:hAnsi="Avenir Roman" w:cs="Avenir Book"/>
          <w:color w:val="000000"/>
          <w:lang w:val="en-GB"/>
        </w:rPr>
        <w:t>Maskens</w:t>
      </w:r>
      <w:proofErr w:type="spellEnd"/>
      <w:r w:rsidR="00DC402F" w:rsidRPr="005D27AC">
        <w:rPr>
          <w:rFonts w:ascii="Avenir Roman" w:hAnsi="Avenir Roman" w:cs="Avenir Book"/>
          <w:color w:val="000000"/>
          <w:lang w:val="en-GB"/>
        </w:rPr>
        <w:t xml:space="preserve"> </w:t>
      </w:r>
      <w:r w:rsidR="00DC402F" w:rsidRPr="005D27AC">
        <w:rPr>
          <w:rFonts w:ascii="Avenir Roman" w:hAnsi="Avenir Roman" w:cs="Avenir Book"/>
          <w:i/>
          <w:color w:val="000000"/>
          <w:lang w:val="en-GB"/>
        </w:rPr>
        <w:t>et al</w:t>
      </w:r>
      <w:r w:rsidR="00DC402F" w:rsidRPr="005D27AC">
        <w:rPr>
          <w:rFonts w:ascii="Avenir Roman" w:hAnsi="Avenir Roman" w:cs="Avenir Book"/>
          <w:color w:val="000000"/>
          <w:lang w:val="en-GB"/>
        </w:rPr>
        <w:t xml:space="preserve">., 2015; </w:t>
      </w:r>
      <w:proofErr w:type="spellStart"/>
      <w:r w:rsidR="00DC402F" w:rsidRPr="005D27AC">
        <w:rPr>
          <w:rFonts w:ascii="Avenir Roman" w:hAnsi="Avenir Roman" w:cs="Avenir Book"/>
          <w:color w:val="000000"/>
          <w:lang w:val="en-GB"/>
        </w:rPr>
        <w:t>Bernicot</w:t>
      </w:r>
      <w:proofErr w:type="spellEnd"/>
      <w:r w:rsidR="00DC402F" w:rsidRPr="005D27AC">
        <w:rPr>
          <w:rFonts w:ascii="Avenir Roman" w:hAnsi="Avenir Roman" w:cs="Avenir Book"/>
          <w:color w:val="000000"/>
          <w:lang w:val="en-GB"/>
        </w:rPr>
        <w:t xml:space="preserve"> </w:t>
      </w:r>
      <w:r w:rsidR="00DC402F" w:rsidRPr="005D27AC">
        <w:rPr>
          <w:rFonts w:ascii="Avenir Roman" w:hAnsi="Avenir Roman" w:cs="Avenir Book"/>
          <w:i/>
          <w:color w:val="000000"/>
          <w:lang w:val="en-GB"/>
        </w:rPr>
        <w:t>et al</w:t>
      </w:r>
      <w:r w:rsidR="00DC402F" w:rsidRPr="005D27AC">
        <w:rPr>
          <w:rFonts w:ascii="Avenir Roman" w:hAnsi="Avenir Roman" w:cs="Avenir Book"/>
          <w:color w:val="000000"/>
          <w:lang w:val="en-GB"/>
        </w:rPr>
        <w:t>.,2014</w:t>
      </w:r>
      <w:r w:rsidR="00BE2810" w:rsidRPr="005D27AC">
        <w:rPr>
          <w:rFonts w:ascii="Avenir Roman" w:hAnsi="Avenir Roman" w:cs="Avenir Book"/>
          <w:color w:val="000000"/>
          <w:lang w:val="en-GB"/>
        </w:rPr>
        <w:t xml:space="preserve">). </w:t>
      </w:r>
      <w:r w:rsidR="005A71F3">
        <w:rPr>
          <w:rFonts w:ascii="Avenir Roman" w:hAnsi="Avenir Roman" w:cs="Avenir Book"/>
          <w:color w:val="000000"/>
          <w:lang w:val="en-GB"/>
        </w:rPr>
        <w:t>T</w:t>
      </w:r>
      <w:r w:rsidR="00BE2810" w:rsidRPr="005D27AC">
        <w:rPr>
          <w:rFonts w:ascii="Avenir Roman" w:hAnsi="Avenir Roman" w:cs="Avenir Book"/>
          <w:color w:val="000000"/>
          <w:lang w:val="en-GB"/>
        </w:rPr>
        <w:t>his paper</w:t>
      </w:r>
      <w:r w:rsidR="0091486A" w:rsidRPr="005D27AC">
        <w:rPr>
          <w:rFonts w:ascii="Avenir Roman" w:hAnsi="Avenir Roman" w:cs="Avenir Book"/>
          <w:color w:val="000000"/>
          <w:lang w:val="en-GB"/>
        </w:rPr>
        <w:t xml:space="preserve"> </w:t>
      </w:r>
      <w:r w:rsidR="005A71F3">
        <w:rPr>
          <w:rFonts w:ascii="Avenir Roman" w:hAnsi="Avenir Roman" w:cs="Avenir Book"/>
          <w:color w:val="000000"/>
          <w:lang w:val="en-GB"/>
        </w:rPr>
        <w:t xml:space="preserve">tries to deepen this </w:t>
      </w:r>
      <w:r w:rsidR="006615EB">
        <w:rPr>
          <w:rFonts w:ascii="Avenir Roman" w:hAnsi="Avenir Roman" w:cs="Avenir Book"/>
          <w:color w:val="000000"/>
          <w:lang w:val="en-GB"/>
        </w:rPr>
        <w:t>counter hypothesis</w:t>
      </w:r>
      <w:r w:rsidR="005A71F3">
        <w:rPr>
          <w:rFonts w:ascii="Avenir Roman" w:hAnsi="Avenir Roman" w:cs="Avenir Book"/>
          <w:color w:val="000000"/>
          <w:lang w:val="en-GB"/>
        </w:rPr>
        <w:t xml:space="preserve">, </w:t>
      </w:r>
      <w:r w:rsidR="00E52699">
        <w:rPr>
          <w:rFonts w:ascii="Avenir Roman" w:hAnsi="Avenir Roman" w:cs="Avenir Book"/>
          <w:color w:val="000000"/>
          <w:lang w:val="en-GB"/>
        </w:rPr>
        <w:t xml:space="preserve">specifically </w:t>
      </w:r>
      <w:r w:rsidR="0091486A" w:rsidRPr="005D27AC">
        <w:rPr>
          <w:rFonts w:ascii="Avenir Roman" w:hAnsi="Avenir Roman" w:cs="Avenir Book"/>
          <w:color w:val="000000"/>
          <w:lang w:val="en-GB"/>
        </w:rPr>
        <w:t>address</w:t>
      </w:r>
      <w:r w:rsidR="005A71F3">
        <w:rPr>
          <w:rFonts w:ascii="Avenir Roman" w:hAnsi="Avenir Roman" w:cs="Avenir Book"/>
          <w:color w:val="000000"/>
          <w:lang w:val="en-GB"/>
        </w:rPr>
        <w:t xml:space="preserve">ing </w:t>
      </w:r>
      <w:r w:rsidR="00895638" w:rsidRPr="005D27AC">
        <w:rPr>
          <w:rFonts w:ascii="Avenir Roman" w:hAnsi="Avenir Roman" w:cs="Avenir Book"/>
          <w:color w:val="000000"/>
          <w:lang w:val="en-GB"/>
        </w:rPr>
        <w:t>three</w:t>
      </w:r>
      <w:r w:rsidR="0091486A" w:rsidRPr="005D27AC">
        <w:rPr>
          <w:rFonts w:ascii="Avenir Roman" w:hAnsi="Avenir Roman" w:cs="Avenir Book"/>
          <w:color w:val="000000"/>
          <w:lang w:val="en-GB"/>
        </w:rPr>
        <w:t xml:space="preserve"> </w:t>
      </w:r>
      <w:r w:rsidR="005A71F3">
        <w:rPr>
          <w:rFonts w:ascii="Avenir Roman" w:hAnsi="Avenir Roman" w:cs="Avenir Book"/>
          <w:color w:val="000000"/>
          <w:lang w:val="en-GB"/>
        </w:rPr>
        <w:t>research</w:t>
      </w:r>
      <w:r w:rsidR="005A71F3" w:rsidRPr="005D27AC">
        <w:rPr>
          <w:rFonts w:ascii="Avenir Roman" w:hAnsi="Avenir Roman" w:cs="Avenir Book"/>
          <w:color w:val="000000"/>
          <w:lang w:val="en-GB"/>
        </w:rPr>
        <w:t xml:space="preserve"> </w:t>
      </w:r>
      <w:r w:rsidR="0091486A" w:rsidRPr="005D27AC">
        <w:rPr>
          <w:rFonts w:ascii="Avenir Roman" w:hAnsi="Avenir Roman" w:cs="Avenir Book"/>
          <w:color w:val="000000"/>
          <w:lang w:val="en-GB"/>
        </w:rPr>
        <w:t xml:space="preserve">questions: (1) Which current trends of digital practices at school do young people </w:t>
      </w:r>
      <w:r w:rsidR="00F07385" w:rsidRPr="005D27AC">
        <w:rPr>
          <w:rFonts w:ascii="Avenir Roman" w:hAnsi="Avenir Roman" w:cs="Avenir Book"/>
          <w:color w:val="000000"/>
          <w:lang w:val="en-GB"/>
        </w:rPr>
        <w:t xml:space="preserve">evolve </w:t>
      </w:r>
      <w:proofErr w:type="gramStart"/>
      <w:r w:rsidR="0091486A" w:rsidRPr="005D27AC">
        <w:rPr>
          <w:rFonts w:ascii="Avenir Roman" w:hAnsi="Avenir Roman" w:cs="Avenir Book"/>
          <w:color w:val="000000"/>
          <w:lang w:val="en-GB"/>
        </w:rPr>
        <w:t>in?;</w:t>
      </w:r>
      <w:proofErr w:type="gramEnd"/>
      <w:r w:rsidR="0091486A" w:rsidRPr="005D27AC">
        <w:rPr>
          <w:rFonts w:ascii="Avenir Roman" w:hAnsi="Avenir Roman" w:cs="Avenir Book"/>
          <w:color w:val="000000"/>
          <w:lang w:val="en-GB"/>
        </w:rPr>
        <w:t xml:space="preserve"> (2) What </w:t>
      </w:r>
      <w:r w:rsidR="00F07385" w:rsidRPr="005D27AC">
        <w:rPr>
          <w:rFonts w:ascii="Avenir Roman" w:hAnsi="Avenir Roman" w:cs="Avenir Book"/>
          <w:color w:val="000000"/>
          <w:lang w:val="en-GB"/>
        </w:rPr>
        <w:t xml:space="preserve">do </w:t>
      </w:r>
      <w:r w:rsidR="0091486A" w:rsidRPr="005D27AC">
        <w:rPr>
          <w:rFonts w:ascii="Avenir Roman" w:hAnsi="Avenir Roman" w:cs="Avenir Book"/>
          <w:color w:val="000000"/>
          <w:lang w:val="en-GB"/>
        </w:rPr>
        <w:t>children</w:t>
      </w:r>
      <w:r w:rsidR="00F07385" w:rsidRPr="005D27AC">
        <w:rPr>
          <w:rFonts w:ascii="Avenir Roman" w:hAnsi="Avenir Roman" w:cs="Avenir Book"/>
          <w:color w:val="000000"/>
          <w:lang w:val="en-GB"/>
        </w:rPr>
        <w:t>’s</w:t>
      </w:r>
      <w:r w:rsidR="0091486A" w:rsidRPr="005D27AC">
        <w:rPr>
          <w:rFonts w:ascii="Avenir Roman" w:hAnsi="Avenir Roman" w:cs="Avenir Book"/>
          <w:color w:val="000000"/>
          <w:lang w:val="en-GB"/>
        </w:rPr>
        <w:t xml:space="preserve"> and teenagers' digital </w:t>
      </w:r>
      <w:r w:rsidR="00F07385" w:rsidRPr="005D27AC">
        <w:rPr>
          <w:rFonts w:ascii="Avenir Roman" w:hAnsi="Avenir Roman" w:cs="Avenir Book"/>
          <w:color w:val="000000"/>
          <w:lang w:val="en-GB"/>
        </w:rPr>
        <w:t>writing scholarly productions consist of?;</w:t>
      </w:r>
      <w:r w:rsidR="0091486A" w:rsidRPr="005D27AC">
        <w:rPr>
          <w:rFonts w:ascii="Avenir Roman" w:hAnsi="Avenir Roman" w:cs="Avenir Book"/>
          <w:color w:val="000000"/>
          <w:lang w:val="en-GB"/>
        </w:rPr>
        <w:t xml:space="preserve"> (3) </w:t>
      </w:r>
      <w:r w:rsidR="00463ED7" w:rsidRPr="005D27AC">
        <w:rPr>
          <w:rFonts w:ascii="Avenir Roman" w:hAnsi="Avenir Roman" w:cs="Avenir Book"/>
          <w:color w:val="000000"/>
          <w:lang w:val="en-GB"/>
        </w:rPr>
        <w:t>How do they represent their digital practices related to culture and emotions?</w:t>
      </w:r>
      <w:r w:rsidR="0091486A" w:rsidRPr="005D27AC">
        <w:rPr>
          <w:rFonts w:ascii="Avenir Roman" w:hAnsi="Avenir Roman" w:cs="Avenir Book"/>
          <w:color w:val="000000"/>
          <w:lang w:val="en-GB"/>
        </w:rPr>
        <w:t xml:space="preserve"> </w:t>
      </w:r>
      <w:r w:rsidR="00AD7071" w:rsidRPr="005D27AC">
        <w:rPr>
          <w:rFonts w:ascii="Avenir Roman" w:hAnsi="Avenir Roman" w:cs="Avenir Book"/>
          <w:color w:val="000000"/>
          <w:lang w:val="en-GB"/>
        </w:rPr>
        <w:t>Comparative r</w:t>
      </w:r>
      <w:r w:rsidR="004D18D2" w:rsidRPr="005D27AC">
        <w:rPr>
          <w:rFonts w:ascii="Avenir Roman" w:hAnsi="Avenir Roman" w:cs="Avenir Book"/>
          <w:color w:val="000000"/>
          <w:lang w:val="en-GB"/>
        </w:rPr>
        <w:t xml:space="preserve">esults from </w:t>
      </w:r>
      <w:r w:rsidR="006615EB">
        <w:rPr>
          <w:rFonts w:ascii="Avenir Roman" w:hAnsi="Avenir Roman" w:cs="Avenir Book"/>
          <w:color w:val="000000"/>
          <w:lang w:val="en-GB"/>
        </w:rPr>
        <w:t>international</w:t>
      </w:r>
      <w:r w:rsidR="004D18D2" w:rsidRPr="005D27AC">
        <w:rPr>
          <w:rFonts w:ascii="Avenir Roman" w:hAnsi="Avenir Roman" w:cs="Avenir Book"/>
          <w:color w:val="000000"/>
          <w:lang w:val="en-GB"/>
        </w:rPr>
        <w:t xml:space="preserve"> projects </w:t>
      </w:r>
      <w:r w:rsidR="00D46758" w:rsidRPr="005D27AC">
        <w:rPr>
          <w:rFonts w:ascii="Avenir Roman" w:hAnsi="Avenir Roman" w:cs="Avenir Book"/>
          <w:color w:val="000000"/>
          <w:lang w:val="en-GB"/>
        </w:rPr>
        <w:t>(</w:t>
      </w:r>
      <w:r w:rsidR="001C23CB" w:rsidRPr="005D27AC">
        <w:rPr>
          <w:rFonts w:ascii="Avenir Roman" w:hAnsi="Avenir Roman" w:cs="Avenir Book"/>
          <w:i/>
          <w:iCs/>
          <w:color w:val="000000"/>
          <w:lang w:val="en-GB"/>
        </w:rPr>
        <w:t>sms4science</w:t>
      </w:r>
      <w:r w:rsidR="00D46758" w:rsidRPr="005D27AC">
        <w:rPr>
          <w:rStyle w:val="FootnoteReference"/>
          <w:rFonts w:ascii="Avenir Roman" w:hAnsi="Avenir Roman" w:cs="Avenir Book"/>
          <w:i/>
          <w:iCs/>
          <w:color w:val="000000"/>
          <w:lang w:val="en-GB"/>
        </w:rPr>
        <w:footnoteReference w:id="1"/>
      </w:r>
      <w:r w:rsidR="00D46758" w:rsidRPr="005D27AC">
        <w:rPr>
          <w:rFonts w:ascii="Avenir Roman" w:hAnsi="Avenir Roman" w:cs="Avenir Book"/>
          <w:color w:val="000000"/>
          <w:lang w:val="en-GB"/>
        </w:rPr>
        <w:t xml:space="preserve"> and </w:t>
      </w:r>
      <w:r w:rsidR="001607C6">
        <w:rPr>
          <w:rFonts w:ascii="Avenir Roman" w:hAnsi="Avenir Roman" w:cs="Avenir Book"/>
          <w:i/>
          <w:iCs/>
          <w:color w:val="000000"/>
          <w:lang w:val="en-GB"/>
        </w:rPr>
        <w:t>t</w:t>
      </w:r>
      <w:r w:rsidR="00D46758" w:rsidRPr="005D27AC">
        <w:rPr>
          <w:rFonts w:ascii="Avenir Roman" w:hAnsi="Avenir Roman" w:cs="Avenir Book"/>
          <w:i/>
          <w:iCs/>
          <w:color w:val="000000"/>
          <w:lang w:val="en-GB"/>
        </w:rPr>
        <w:t>humbs4science</w:t>
      </w:r>
      <w:r w:rsidR="00D46758" w:rsidRPr="005D27AC">
        <w:rPr>
          <w:rStyle w:val="FootnoteReference"/>
          <w:rFonts w:ascii="Avenir Roman" w:hAnsi="Avenir Roman" w:cs="Avenir Book"/>
          <w:i/>
          <w:iCs/>
          <w:color w:val="000000"/>
          <w:lang w:val="en-GB"/>
        </w:rPr>
        <w:footnoteReference w:id="2"/>
      </w:r>
      <w:r w:rsidR="00D46758" w:rsidRPr="005D27AC">
        <w:rPr>
          <w:rFonts w:ascii="Avenir Roman" w:hAnsi="Avenir Roman" w:cs="Avenir"/>
          <w:color w:val="000000"/>
          <w:lang w:val="en-US"/>
        </w:rPr>
        <w:t xml:space="preserve">) </w:t>
      </w:r>
      <w:r w:rsidR="004D18D2" w:rsidRPr="005D27AC">
        <w:rPr>
          <w:rFonts w:ascii="Avenir Roman" w:hAnsi="Avenir Roman" w:cs="Avenir Book"/>
          <w:color w:val="000000"/>
          <w:lang w:val="en-GB"/>
        </w:rPr>
        <w:t>are presented</w:t>
      </w:r>
      <w:r w:rsidR="00BE2810" w:rsidRPr="005D27AC">
        <w:rPr>
          <w:rFonts w:ascii="Avenir Roman" w:hAnsi="Avenir Roman" w:cs="Avenir"/>
          <w:color w:val="000000"/>
          <w:lang w:val="en-GB"/>
        </w:rPr>
        <w:t xml:space="preserve"> and </w:t>
      </w:r>
      <w:r w:rsidR="006615EB">
        <w:rPr>
          <w:rFonts w:ascii="Avenir Roman" w:hAnsi="Avenir Roman" w:cs="Avenir"/>
          <w:color w:val="000000"/>
          <w:lang w:val="en-GB"/>
        </w:rPr>
        <w:t>originate from</w:t>
      </w:r>
      <w:r w:rsidR="006615EB" w:rsidRPr="005D27AC">
        <w:rPr>
          <w:rFonts w:ascii="Avenir Roman" w:hAnsi="Avenir Roman" w:cs="Avenir"/>
          <w:color w:val="000000"/>
          <w:lang w:val="en-GB"/>
        </w:rPr>
        <w:t xml:space="preserve"> </w:t>
      </w:r>
      <w:r w:rsidRPr="005D27AC">
        <w:rPr>
          <w:rFonts w:ascii="Avenir Roman" w:hAnsi="Avenir Roman" w:cs="Avenir Book"/>
          <w:color w:val="000000"/>
          <w:lang w:val="en-GB"/>
        </w:rPr>
        <w:t xml:space="preserve">authentic </w:t>
      </w:r>
      <w:r w:rsidR="00BE2810" w:rsidRPr="005D27AC">
        <w:rPr>
          <w:rFonts w:ascii="Avenir Roman" w:hAnsi="Avenir Roman" w:cs="Avenir Book"/>
          <w:iCs/>
          <w:color w:val="000000"/>
          <w:lang w:val="en-GB"/>
        </w:rPr>
        <w:t xml:space="preserve">textual </w:t>
      </w:r>
      <w:r w:rsidR="00A0576E" w:rsidRPr="005D27AC">
        <w:rPr>
          <w:rFonts w:ascii="Avenir Roman" w:hAnsi="Avenir Roman" w:cs="Avenir Book"/>
          <w:color w:val="000000"/>
          <w:lang w:val="en-GB"/>
        </w:rPr>
        <w:t>data</w:t>
      </w:r>
      <w:r w:rsidR="00BE2810" w:rsidRPr="005D27AC">
        <w:rPr>
          <w:rFonts w:ascii="Avenir Roman" w:hAnsi="Avenir Roman" w:cs="Avenir Book"/>
          <w:color w:val="000000"/>
          <w:lang w:val="en-GB"/>
        </w:rPr>
        <w:t xml:space="preserve"> as well as </w:t>
      </w:r>
      <w:r w:rsidR="006615EB">
        <w:rPr>
          <w:rFonts w:ascii="Avenir Roman" w:hAnsi="Avenir Roman" w:cs="Avenir Book"/>
          <w:color w:val="000000"/>
          <w:lang w:val="en-GB"/>
        </w:rPr>
        <w:t>from</w:t>
      </w:r>
      <w:r w:rsidR="00BE2810" w:rsidRPr="005D27AC">
        <w:rPr>
          <w:rFonts w:ascii="Avenir Roman" w:hAnsi="Avenir Roman" w:cs="Avenir Book"/>
          <w:color w:val="000000"/>
          <w:lang w:val="en-GB"/>
        </w:rPr>
        <w:t xml:space="preserve"> </w:t>
      </w:r>
      <w:r w:rsidR="00DC402F" w:rsidRPr="005D27AC">
        <w:rPr>
          <w:rFonts w:ascii="Avenir Roman" w:hAnsi="Avenir Roman" w:cs="Avenir Book"/>
          <w:color w:val="000000"/>
          <w:lang w:val="en-GB"/>
        </w:rPr>
        <w:t>surveys</w:t>
      </w:r>
      <w:r w:rsidR="00BE2810" w:rsidRPr="005D27AC">
        <w:rPr>
          <w:rFonts w:ascii="Avenir Roman" w:hAnsi="Avenir Roman" w:cs="Avenir Book"/>
          <w:color w:val="000000"/>
          <w:lang w:val="en-GB"/>
        </w:rPr>
        <w:t xml:space="preserve"> concerning the daily use of digital devices</w:t>
      </w:r>
      <w:r w:rsidR="00480F30" w:rsidRPr="005D27AC">
        <w:rPr>
          <w:rFonts w:ascii="Avenir Roman" w:hAnsi="Avenir Roman" w:cs="Avenir Book"/>
          <w:color w:val="000000"/>
          <w:lang w:val="en-GB"/>
        </w:rPr>
        <w:t xml:space="preserve">, notably their </w:t>
      </w:r>
      <w:r w:rsidR="00D46758" w:rsidRPr="005D27AC">
        <w:rPr>
          <w:rFonts w:ascii="Avenir Roman" w:hAnsi="Avenir Roman" w:cs="Avenir Book"/>
          <w:color w:val="000000"/>
          <w:lang w:val="en-GB"/>
        </w:rPr>
        <w:t>relation to culture</w:t>
      </w:r>
      <w:r w:rsidR="00B01997" w:rsidRPr="005D27AC">
        <w:rPr>
          <w:rFonts w:ascii="Avenir Roman" w:hAnsi="Avenir Roman" w:cs="Avenir Book"/>
          <w:color w:val="000000"/>
          <w:lang w:val="en-GB"/>
        </w:rPr>
        <w:t xml:space="preserve"> and</w:t>
      </w:r>
      <w:r w:rsidR="008819DD" w:rsidRPr="005D27AC">
        <w:rPr>
          <w:rFonts w:ascii="Avenir Roman" w:hAnsi="Avenir Roman" w:cs="Avenir Book"/>
          <w:color w:val="000000"/>
          <w:lang w:val="en-GB"/>
        </w:rPr>
        <w:t xml:space="preserve"> emotion handling</w:t>
      </w:r>
      <w:r w:rsidR="006F299C" w:rsidRPr="005D27AC">
        <w:rPr>
          <w:rFonts w:ascii="Avenir Roman" w:hAnsi="Avenir Roman" w:cs="Avenir Book"/>
          <w:color w:val="000000"/>
          <w:lang w:val="en-GB"/>
        </w:rPr>
        <w:t xml:space="preserve">. A concluding section suggests </w:t>
      </w:r>
      <w:r w:rsidR="00456949" w:rsidRPr="005D27AC">
        <w:rPr>
          <w:rFonts w:ascii="Avenir Roman" w:hAnsi="Avenir Roman" w:cs="Avenir Book"/>
          <w:color w:val="000000"/>
          <w:lang w:val="en-GB"/>
        </w:rPr>
        <w:t>possible</w:t>
      </w:r>
      <w:r w:rsidR="0065161A" w:rsidRPr="005D27AC">
        <w:rPr>
          <w:rFonts w:ascii="Avenir Roman" w:hAnsi="Avenir Roman" w:cs="Avenir Book"/>
          <w:color w:val="000000"/>
          <w:lang w:val="en-GB"/>
        </w:rPr>
        <w:t xml:space="preserve"> </w:t>
      </w:r>
      <w:r w:rsidR="006F299C" w:rsidRPr="005D27AC">
        <w:rPr>
          <w:rFonts w:ascii="Avenir Roman" w:hAnsi="Avenir Roman" w:cs="Avenir Book"/>
          <w:color w:val="000000"/>
          <w:lang w:val="en-GB"/>
        </w:rPr>
        <w:t>future paths.</w:t>
      </w:r>
    </w:p>
    <w:p w14:paraId="2005D86A" w14:textId="77777777" w:rsidR="00D00D12" w:rsidRPr="00D00D12" w:rsidRDefault="00D00D12" w:rsidP="00D00D12">
      <w:pPr>
        <w:spacing w:line="360" w:lineRule="auto"/>
        <w:jc w:val="both"/>
        <w:rPr>
          <w:rFonts w:ascii="Avenir Roman" w:hAnsi="Avenir Roman" w:cs="Avenir Book"/>
          <w:color w:val="000000"/>
          <w:lang w:val="en-GB"/>
        </w:rPr>
      </w:pPr>
    </w:p>
    <w:p w14:paraId="52DAFCD4" w14:textId="5728D392" w:rsidR="00C556C5" w:rsidRDefault="0091486A" w:rsidP="006E0D8C">
      <w:pPr>
        <w:pStyle w:val="ListParagraph"/>
        <w:keepNext/>
        <w:numPr>
          <w:ilvl w:val="0"/>
          <w:numId w:val="2"/>
        </w:numPr>
        <w:spacing w:line="360" w:lineRule="auto"/>
        <w:jc w:val="both"/>
        <w:rPr>
          <w:rFonts w:ascii="Avenir Roman" w:hAnsi="Avenir Roman"/>
          <w:b/>
          <w:bCs/>
          <w:lang w:val="en-GB"/>
        </w:rPr>
      </w:pPr>
      <w:r>
        <w:rPr>
          <w:rFonts w:ascii="Avenir Roman" w:hAnsi="Avenir Roman"/>
          <w:b/>
          <w:bCs/>
          <w:lang w:val="en-GB"/>
        </w:rPr>
        <w:t>Cultural context of digital use in France and Belgium</w:t>
      </w:r>
    </w:p>
    <w:p w14:paraId="54496121" w14:textId="7133A00A" w:rsidR="002579FA" w:rsidRPr="002579FA" w:rsidRDefault="002579FA" w:rsidP="002579FA">
      <w:pPr>
        <w:keepNext/>
        <w:spacing w:line="360" w:lineRule="auto"/>
        <w:jc w:val="both"/>
        <w:rPr>
          <w:rFonts w:ascii="Avenir Roman" w:hAnsi="Avenir Roman"/>
          <w:bCs/>
          <w:lang w:val="en-GB"/>
        </w:rPr>
      </w:pPr>
      <w:r>
        <w:rPr>
          <w:rFonts w:ascii="Avenir Roman" w:hAnsi="Avenir Roman"/>
          <w:bCs/>
          <w:lang w:val="en-GB"/>
        </w:rPr>
        <w:t>The following two sub</w:t>
      </w:r>
      <w:r w:rsidR="00E52699">
        <w:rPr>
          <w:rFonts w:ascii="Avenir Roman" w:hAnsi="Avenir Roman"/>
          <w:bCs/>
          <w:lang w:val="en-GB"/>
        </w:rPr>
        <w:t>paragraphs</w:t>
      </w:r>
      <w:r>
        <w:rPr>
          <w:rFonts w:ascii="Avenir Roman" w:hAnsi="Avenir Roman"/>
          <w:bCs/>
          <w:lang w:val="en-GB"/>
        </w:rPr>
        <w:t xml:space="preserve"> aims at </w:t>
      </w:r>
      <w:r w:rsidRPr="008607D0">
        <w:rPr>
          <w:rFonts w:ascii="Avenir Roman" w:hAnsi="Avenir Roman" w:cs="Avenir Book"/>
          <w:color w:val="000000"/>
          <w:lang w:val="en-GB"/>
        </w:rPr>
        <w:t>answer</w:t>
      </w:r>
      <w:r>
        <w:rPr>
          <w:rFonts w:ascii="Avenir Roman" w:hAnsi="Avenir Roman" w:cs="Avenir Book"/>
          <w:color w:val="000000"/>
          <w:lang w:val="en-GB"/>
        </w:rPr>
        <w:t>ing</w:t>
      </w:r>
      <w:r w:rsidRPr="008607D0">
        <w:rPr>
          <w:rFonts w:ascii="Avenir Roman" w:hAnsi="Avenir Roman" w:cs="Avenir Book"/>
          <w:color w:val="000000"/>
          <w:lang w:val="en-GB"/>
        </w:rPr>
        <w:t xml:space="preserve"> the initial research question</w:t>
      </w:r>
      <w:r>
        <w:rPr>
          <w:rFonts w:ascii="Avenir Roman" w:hAnsi="Avenir Roman" w:cs="Avenir Book"/>
          <w:color w:val="000000"/>
          <w:lang w:val="en-GB"/>
        </w:rPr>
        <w:t xml:space="preserve">: </w:t>
      </w:r>
      <w:r w:rsidRPr="005D27AC">
        <w:rPr>
          <w:rFonts w:ascii="Avenir Roman" w:hAnsi="Avenir Roman" w:cs="Avenir Book"/>
          <w:color w:val="000000"/>
          <w:lang w:val="en-GB"/>
        </w:rPr>
        <w:t xml:space="preserve">(1) </w:t>
      </w:r>
      <w:r w:rsidRPr="00E52699">
        <w:rPr>
          <w:rFonts w:ascii="Avenir Roman" w:hAnsi="Avenir Roman" w:cs="Avenir Book"/>
          <w:i/>
          <w:color w:val="000000"/>
          <w:lang w:val="en-GB"/>
        </w:rPr>
        <w:t xml:space="preserve">Which current trends of digital practices at school do young people evolve </w:t>
      </w:r>
      <w:proofErr w:type="gramStart"/>
      <w:r w:rsidRPr="00E52699">
        <w:rPr>
          <w:rFonts w:ascii="Avenir Roman" w:hAnsi="Avenir Roman" w:cs="Avenir Book"/>
          <w:i/>
          <w:color w:val="000000"/>
          <w:lang w:val="en-GB"/>
        </w:rPr>
        <w:t>in?</w:t>
      </w:r>
      <w:r>
        <w:rPr>
          <w:rFonts w:ascii="Avenir Roman" w:hAnsi="Avenir Roman" w:cs="Avenir Book"/>
          <w:color w:val="000000"/>
          <w:lang w:val="en-GB"/>
        </w:rPr>
        <w:t>.</w:t>
      </w:r>
      <w:proofErr w:type="gramEnd"/>
    </w:p>
    <w:p w14:paraId="51B9FBC1" w14:textId="2F1016CA" w:rsidR="0061223D" w:rsidRPr="00D00D12" w:rsidRDefault="0061223D" w:rsidP="00C6774A">
      <w:pPr>
        <w:pStyle w:val="ListParagraph"/>
        <w:keepNext/>
        <w:numPr>
          <w:ilvl w:val="1"/>
          <w:numId w:val="2"/>
        </w:numPr>
        <w:spacing w:line="360" w:lineRule="auto"/>
        <w:jc w:val="both"/>
        <w:rPr>
          <w:rFonts w:ascii="Avenir Roman" w:hAnsi="Avenir Roman"/>
          <w:b/>
          <w:bCs/>
          <w:lang w:val="en-GB"/>
        </w:rPr>
      </w:pPr>
      <w:r>
        <w:rPr>
          <w:rFonts w:ascii="Avenir Roman" w:hAnsi="Avenir Roman"/>
          <w:b/>
          <w:bCs/>
          <w:lang w:val="en-GB"/>
        </w:rPr>
        <w:t>Prohibition</w:t>
      </w:r>
      <w:r w:rsidR="0091486A">
        <w:rPr>
          <w:rFonts w:ascii="Avenir Roman" w:hAnsi="Avenir Roman"/>
          <w:b/>
          <w:bCs/>
          <w:lang w:val="en-GB"/>
        </w:rPr>
        <w:t xml:space="preserve"> and innovation at school</w:t>
      </w:r>
    </w:p>
    <w:p w14:paraId="2A27334D" w14:textId="5E208881" w:rsidR="00940230" w:rsidRPr="0076336D" w:rsidRDefault="00401D58" w:rsidP="00F07385">
      <w:pPr>
        <w:keepNext/>
        <w:spacing w:after="240" w:line="360" w:lineRule="auto"/>
        <w:jc w:val="both"/>
        <w:rPr>
          <w:rFonts w:ascii="Avenir Roman" w:hAnsi="Avenir Roman" w:cs="Avenir"/>
          <w:color w:val="000000"/>
          <w:lang w:val="en-GB"/>
        </w:rPr>
      </w:pPr>
      <w:r w:rsidRPr="009071DF">
        <w:rPr>
          <w:rFonts w:ascii="Avenir Roman" w:hAnsi="Avenir Roman" w:cs="Avenir"/>
          <w:color w:val="000000"/>
          <w:lang w:val="en-GB"/>
        </w:rPr>
        <w:t>During his presidential campaign</w:t>
      </w:r>
      <w:r w:rsidR="00480F30">
        <w:rPr>
          <w:rFonts w:ascii="Avenir Roman" w:hAnsi="Avenir Roman" w:cs="Avenir"/>
          <w:color w:val="000000"/>
          <w:lang w:val="en-GB"/>
        </w:rPr>
        <w:t xml:space="preserve"> in 2017,</w:t>
      </w:r>
      <w:r w:rsidRPr="009071DF">
        <w:rPr>
          <w:rFonts w:ascii="Avenir Roman" w:hAnsi="Avenir Roman" w:cs="Avenir"/>
          <w:color w:val="000000"/>
          <w:lang w:val="en-GB"/>
        </w:rPr>
        <w:t xml:space="preserve"> Macron announced</w:t>
      </w:r>
      <w:r w:rsidR="00480F30">
        <w:rPr>
          <w:rFonts w:ascii="Avenir Roman" w:hAnsi="Avenir Roman" w:cs="Avenir"/>
          <w:color w:val="000000"/>
          <w:lang w:val="en-GB"/>
        </w:rPr>
        <w:t xml:space="preserve"> </w:t>
      </w:r>
      <w:r w:rsidR="00CB3D96" w:rsidRPr="009071DF">
        <w:rPr>
          <w:rFonts w:ascii="Avenir Roman" w:hAnsi="Avenir Roman" w:cs="Avenir"/>
          <w:color w:val="000000"/>
          <w:lang w:val="en-GB"/>
        </w:rPr>
        <w:t>that</w:t>
      </w:r>
      <w:r w:rsidRPr="009071DF">
        <w:rPr>
          <w:rFonts w:ascii="Avenir Roman" w:hAnsi="Avenir Roman" w:cs="Avenir"/>
          <w:color w:val="000000"/>
          <w:lang w:val="en-GB"/>
        </w:rPr>
        <w:t xml:space="preserve"> he would put a general ban on mobile phone usage in primary schools and junior high schools (</w:t>
      </w:r>
      <w:proofErr w:type="spellStart"/>
      <w:r w:rsidRPr="009071DF">
        <w:rPr>
          <w:rFonts w:ascii="Avenir Roman" w:hAnsi="Avenir Roman" w:cs="Avenir"/>
          <w:i/>
          <w:iCs/>
          <w:color w:val="000000"/>
          <w:lang w:val="en-GB"/>
        </w:rPr>
        <w:t>collèges</w:t>
      </w:r>
      <w:proofErr w:type="spellEnd"/>
      <w:r w:rsidRPr="009071DF">
        <w:rPr>
          <w:rFonts w:ascii="Avenir Roman" w:hAnsi="Avenir Roman" w:cs="Avenir"/>
          <w:color w:val="000000"/>
          <w:lang w:val="en-GB"/>
        </w:rPr>
        <w:t xml:space="preserve">) if he were elected French president. The </w:t>
      </w:r>
      <w:r w:rsidR="005B7E6B" w:rsidRPr="009071DF">
        <w:rPr>
          <w:rFonts w:ascii="Avenir Roman" w:hAnsi="Avenir Roman" w:cs="Avenir"/>
          <w:color w:val="000000"/>
          <w:lang w:val="en-GB"/>
        </w:rPr>
        <w:t>bill</w:t>
      </w:r>
      <w:r w:rsidR="00794AF3" w:rsidRPr="009071DF">
        <w:rPr>
          <w:rFonts w:ascii="Avenir Roman" w:hAnsi="Avenir Roman" w:cs="Avenir"/>
          <w:color w:val="000000"/>
          <w:lang w:val="en-GB"/>
        </w:rPr>
        <w:t xml:space="preserve"> was </w:t>
      </w:r>
      <w:r w:rsidR="00C86A7F">
        <w:rPr>
          <w:rFonts w:ascii="Avenir Roman" w:hAnsi="Avenir Roman" w:cs="Avenir"/>
          <w:color w:val="000000"/>
          <w:lang w:val="en-GB"/>
        </w:rPr>
        <w:t xml:space="preserve">indeed </w:t>
      </w:r>
      <w:r w:rsidR="00794AF3" w:rsidRPr="009071DF">
        <w:rPr>
          <w:rFonts w:ascii="Avenir Roman" w:hAnsi="Avenir Roman" w:cs="Avenir"/>
          <w:color w:val="000000"/>
          <w:lang w:val="en-GB"/>
        </w:rPr>
        <w:t>adopted</w:t>
      </w:r>
      <w:r w:rsidRPr="009071DF">
        <w:rPr>
          <w:rFonts w:ascii="Avenir Roman" w:hAnsi="Avenir Roman" w:cs="Avenir"/>
          <w:color w:val="000000"/>
          <w:lang w:val="en-GB"/>
        </w:rPr>
        <w:t xml:space="preserve"> </w:t>
      </w:r>
      <w:r w:rsidR="00480F30">
        <w:rPr>
          <w:rFonts w:ascii="Avenir Roman" w:hAnsi="Avenir Roman" w:cs="Avenir"/>
          <w:color w:val="000000"/>
          <w:lang w:val="en-GB"/>
        </w:rPr>
        <w:t xml:space="preserve">in </w:t>
      </w:r>
      <w:r w:rsidRPr="009071DF">
        <w:rPr>
          <w:rFonts w:ascii="Avenir Roman" w:hAnsi="Avenir Roman" w:cs="Avenir"/>
          <w:color w:val="000000"/>
          <w:lang w:val="en-GB"/>
        </w:rPr>
        <w:t xml:space="preserve">2018 (vote: 62 for, 1 against), after the </w:t>
      </w:r>
      <w:r w:rsidR="00CB3D96" w:rsidRPr="009071DF">
        <w:rPr>
          <w:rFonts w:ascii="Avenir Roman" w:hAnsi="Avenir Roman" w:cs="Avenir"/>
          <w:color w:val="000000"/>
          <w:lang w:val="en-GB"/>
        </w:rPr>
        <w:t xml:space="preserve">French </w:t>
      </w:r>
      <w:r w:rsidRPr="009071DF">
        <w:rPr>
          <w:rFonts w:ascii="Avenir Roman" w:hAnsi="Avenir Roman" w:cs="Avenir"/>
          <w:color w:val="000000"/>
          <w:lang w:val="en-GB"/>
        </w:rPr>
        <w:t>Education Minister</w:t>
      </w:r>
      <w:r w:rsidR="00480F30">
        <w:rPr>
          <w:rFonts w:ascii="Avenir Roman" w:hAnsi="Avenir Roman" w:cs="Avenir"/>
          <w:color w:val="000000"/>
          <w:lang w:val="en-GB"/>
        </w:rPr>
        <w:t xml:space="preserve"> </w:t>
      </w:r>
      <w:proofErr w:type="spellStart"/>
      <w:r w:rsidRPr="009071DF">
        <w:rPr>
          <w:rFonts w:ascii="Avenir Roman" w:hAnsi="Avenir Roman" w:cs="Avenir"/>
          <w:color w:val="000000"/>
          <w:lang w:val="en-GB"/>
        </w:rPr>
        <w:t>Blanquer</w:t>
      </w:r>
      <w:proofErr w:type="spellEnd"/>
      <w:r w:rsidRPr="009071DF">
        <w:rPr>
          <w:rFonts w:ascii="Avenir Roman" w:hAnsi="Avenir Roman" w:cs="Avenir"/>
          <w:color w:val="000000"/>
          <w:lang w:val="en-GB"/>
        </w:rPr>
        <w:t xml:space="preserve"> had </w:t>
      </w:r>
      <w:r w:rsidR="00794AF3" w:rsidRPr="009071DF">
        <w:rPr>
          <w:rFonts w:ascii="Avenir Roman" w:hAnsi="Avenir Roman" w:cs="Avenir"/>
          <w:color w:val="000000"/>
          <w:lang w:val="en-GB"/>
        </w:rPr>
        <w:t>presented</w:t>
      </w:r>
      <w:r w:rsidRPr="009071DF">
        <w:rPr>
          <w:rFonts w:ascii="Avenir Roman" w:hAnsi="Avenir Roman" w:cs="Avenir"/>
          <w:color w:val="000000"/>
          <w:lang w:val="en-GB"/>
        </w:rPr>
        <w:t xml:space="preserve"> </w:t>
      </w:r>
      <w:r w:rsidRPr="009071DF">
        <w:rPr>
          <w:rFonts w:ascii="Avenir Roman" w:hAnsi="Avenir Roman" w:cs="Avenir"/>
          <w:color w:val="000000"/>
          <w:lang w:val="en-GB"/>
        </w:rPr>
        <w:lastRenderedPageBreak/>
        <w:t xml:space="preserve">the measure </w:t>
      </w:r>
      <w:r w:rsidR="00794AF3" w:rsidRPr="009071DF">
        <w:rPr>
          <w:rFonts w:ascii="Avenir Roman" w:hAnsi="Avenir Roman" w:cs="Avenir"/>
          <w:color w:val="000000"/>
          <w:lang w:val="en-GB"/>
        </w:rPr>
        <w:t>to</w:t>
      </w:r>
      <w:r w:rsidRPr="009071DF">
        <w:rPr>
          <w:rFonts w:ascii="Avenir Roman" w:hAnsi="Avenir Roman" w:cs="Avenir"/>
          <w:color w:val="000000"/>
          <w:lang w:val="en-GB"/>
        </w:rPr>
        <w:t xml:space="preserve"> </w:t>
      </w:r>
      <w:r w:rsidR="00CB3D96" w:rsidRPr="009071DF">
        <w:rPr>
          <w:rFonts w:ascii="Avenir Roman" w:hAnsi="Avenir Roman" w:cs="Avenir"/>
          <w:color w:val="000000"/>
          <w:lang w:val="en-GB"/>
        </w:rPr>
        <w:t xml:space="preserve">the </w:t>
      </w:r>
      <w:r w:rsidR="009071DF">
        <w:rPr>
          <w:rFonts w:ascii="Avenir Roman" w:hAnsi="Avenir Roman" w:cs="Avenir"/>
          <w:color w:val="000000"/>
          <w:lang w:val="en-GB"/>
        </w:rPr>
        <w:t xml:space="preserve">French </w:t>
      </w:r>
      <w:r w:rsidR="009071DF" w:rsidRPr="009071DF">
        <w:rPr>
          <w:rFonts w:ascii="Avenir Roman" w:hAnsi="Avenir Roman" w:cs="Avenir"/>
          <w:i/>
          <w:iCs/>
          <w:color w:val="000000"/>
          <w:lang w:val="en-GB"/>
        </w:rPr>
        <w:t xml:space="preserve">Assemblée </w:t>
      </w:r>
      <w:proofErr w:type="spellStart"/>
      <w:r w:rsidR="009071DF" w:rsidRPr="009071DF">
        <w:rPr>
          <w:rFonts w:ascii="Avenir Roman" w:hAnsi="Avenir Roman" w:cs="Avenir"/>
          <w:i/>
          <w:iCs/>
          <w:color w:val="000000"/>
          <w:lang w:val="en-GB"/>
        </w:rPr>
        <w:t>nationale</w:t>
      </w:r>
      <w:proofErr w:type="spellEnd"/>
      <w:r w:rsidRPr="009071DF">
        <w:rPr>
          <w:rFonts w:ascii="Avenir Roman" w:hAnsi="Avenir Roman" w:cs="Avenir"/>
          <w:color w:val="000000"/>
          <w:lang w:val="en-GB"/>
        </w:rPr>
        <w:t xml:space="preserve">. </w:t>
      </w:r>
      <w:r w:rsidR="00480F30" w:rsidRPr="00F07385">
        <w:rPr>
          <w:rFonts w:ascii="Avenir Roman" w:hAnsi="Avenir Roman" w:cs="Avenir"/>
          <w:color w:val="000000"/>
          <w:lang w:val="en-US"/>
        </w:rPr>
        <w:t>Macron</w:t>
      </w:r>
      <w:r w:rsidR="00CB3D96" w:rsidRPr="00F07385">
        <w:rPr>
          <w:rFonts w:ascii="Avenir Roman" w:hAnsi="Avenir Roman" w:cs="Avenir"/>
          <w:color w:val="000000"/>
          <w:lang w:val="en-US"/>
        </w:rPr>
        <w:t xml:space="preserve">’s </w:t>
      </w:r>
      <w:r w:rsidR="00F63A00" w:rsidRPr="00F07385">
        <w:rPr>
          <w:rFonts w:ascii="Avenir Roman" w:hAnsi="Avenir Roman" w:cs="Avenir"/>
          <w:color w:val="000000"/>
          <w:lang w:val="en-US"/>
        </w:rPr>
        <w:t xml:space="preserve">official tweet </w:t>
      </w:r>
      <w:r w:rsidR="00480F30" w:rsidRPr="00F07385">
        <w:rPr>
          <w:rFonts w:ascii="Avenir Roman" w:hAnsi="Avenir Roman" w:cs="Avenir"/>
          <w:color w:val="000000"/>
          <w:lang w:val="en-US"/>
        </w:rPr>
        <w:t xml:space="preserve">about the measure </w:t>
      </w:r>
      <w:r w:rsidR="00BB2D9E" w:rsidRPr="00F07385">
        <w:rPr>
          <w:rFonts w:ascii="Avenir Roman" w:hAnsi="Avenir Roman" w:cs="Avenir"/>
          <w:color w:val="000000"/>
          <w:lang w:val="en-US"/>
        </w:rPr>
        <w:t xml:space="preserve">was: </w:t>
      </w:r>
      <w:r w:rsidR="00495A62">
        <w:rPr>
          <w:rFonts w:ascii="Avenir Roman" w:hAnsi="Avenir Roman" w:cs="Avenir"/>
          <w:color w:val="000000"/>
          <w:lang w:val="en-US"/>
        </w:rPr>
        <w:t>“</w:t>
      </w:r>
      <w:r w:rsidR="00480F30" w:rsidRPr="00EF2A08">
        <w:rPr>
          <w:rFonts w:ascii="Avenir Roman" w:hAnsi="Avenir Roman"/>
          <w:lang w:val="en-GB"/>
        </w:rPr>
        <w:t xml:space="preserve">The general ban on mobile telephones in schools and junior high schools was permanently adopted by the National Assembly today. </w:t>
      </w:r>
      <w:r w:rsidR="00480F30" w:rsidRPr="00F07385">
        <w:rPr>
          <w:rFonts w:ascii="Avenir Roman" w:hAnsi="Avenir Roman"/>
          <w:lang w:val="en-US"/>
        </w:rPr>
        <w:t>Promise kept.</w:t>
      </w:r>
      <w:r w:rsidR="00495A62">
        <w:rPr>
          <w:rFonts w:ascii="Avenir Roman" w:hAnsi="Avenir Roman"/>
          <w:lang w:val="en-US"/>
        </w:rPr>
        <w:t>”</w:t>
      </w:r>
      <w:r w:rsidR="00BB2D9E" w:rsidRPr="009071DF">
        <w:rPr>
          <w:rStyle w:val="FootnoteReference"/>
          <w:rFonts w:ascii="Avenir Roman" w:hAnsi="Avenir Roman" w:cs="Avenir"/>
          <w:color w:val="000000"/>
          <w:lang w:val="en-GB"/>
        </w:rPr>
        <w:footnoteReference w:id="3"/>
      </w:r>
      <w:r w:rsidR="00BB2D9E" w:rsidRPr="009071DF">
        <w:rPr>
          <w:rFonts w:ascii="Avenir Roman" w:hAnsi="Avenir Roman" w:cs="Avenir"/>
          <w:color w:val="000000"/>
          <w:lang w:val="en-GB"/>
        </w:rPr>
        <w:t>.</w:t>
      </w:r>
      <w:r w:rsidR="00794AF3" w:rsidRPr="009071DF">
        <w:rPr>
          <w:rFonts w:ascii="Avenir Roman" w:hAnsi="Avenir Roman" w:cs="Avenir"/>
          <w:color w:val="000000"/>
          <w:lang w:val="en-GB"/>
        </w:rPr>
        <w:t xml:space="preserve"> </w:t>
      </w:r>
      <w:r w:rsidR="00480F30">
        <w:rPr>
          <w:rFonts w:ascii="Avenir Roman" w:hAnsi="Avenir Roman" w:cs="Avenir"/>
          <w:color w:val="000000"/>
          <w:lang w:val="en-GB"/>
        </w:rPr>
        <w:t>T</w:t>
      </w:r>
      <w:r w:rsidR="00480F30" w:rsidRPr="00480F30">
        <w:rPr>
          <w:rFonts w:ascii="Avenir Roman" w:hAnsi="Avenir Roman" w:cs="Avenir"/>
          <w:color w:val="000000"/>
          <w:lang w:val="en-GB"/>
        </w:rPr>
        <w:t>his categorical position</w:t>
      </w:r>
      <w:r w:rsidR="00480F30">
        <w:rPr>
          <w:rFonts w:ascii="Avenir Roman" w:hAnsi="Avenir Roman" w:cs="Avenir"/>
          <w:color w:val="000000"/>
          <w:lang w:val="en-GB"/>
        </w:rPr>
        <w:t xml:space="preserve"> related to youth </w:t>
      </w:r>
      <w:r w:rsidR="00480F30" w:rsidRPr="00480F30">
        <w:rPr>
          <w:rFonts w:ascii="Avenir Roman" w:hAnsi="Avenir Roman" w:cs="Avenir"/>
          <w:color w:val="000000"/>
          <w:lang w:val="en-GB"/>
        </w:rPr>
        <w:t>is out of step with social reality.</w:t>
      </w:r>
      <w:r w:rsidR="00480F30">
        <w:rPr>
          <w:rFonts w:ascii="Avenir Roman" w:hAnsi="Avenir Roman" w:cs="Avenir"/>
          <w:color w:val="000000"/>
          <w:lang w:val="en-GB"/>
        </w:rPr>
        <w:t xml:space="preserve"> </w:t>
      </w:r>
      <w:r w:rsidR="00C556C5">
        <w:rPr>
          <w:rFonts w:ascii="Avenir Roman" w:hAnsi="Avenir Roman" w:cs="Avenir"/>
          <w:color w:val="000000"/>
          <w:lang w:val="en-GB"/>
        </w:rPr>
        <w:t>Looking at a</w:t>
      </w:r>
      <w:r w:rsidR="001C2B1F" w:rsidRPr="009071DF">
        <w:rPr>
          <w:rFonts w:ascii="Avenir Roman" w:hAnsi="Avenir Roman" w:cs="Avenir"/>
          <w:color w:val="000000"/>
          <w:lang w:val="en-GB"/>
        </w:rPr>
        <w:t xml:space="preserve"> snapshot of </w:t>
      </w:r>
      <w:r w:rsidR="00C556C5">
        <w:rPr>
          <w:rFonts w:ascii="Avenir Roman" w:hAnsi="Avenir Roman" w:cs="Avenir"/>
          <w:color w:val="000000"/>
          <w:lang w:val="en-GB"/>
        </w:rPr>
        <w:t xml:space="preserve">the </w:t>
      </w:r>
      <w:r w:rsidR="001C2B1F" w:rsidRPr="009071DF">
        <w:rPr>
          <w:rFonts w:ascii="Avenir Roman" w:hAnsi="Avenir Roman" w:cs="Avenir"/>
          <w:color w:val="000000"/>
          <w:lang w:val="en-GB"/>
        </w:rPr>
        <w:t>French National Assembly</w:t>
      </w:r>
      <w:r w:rsidR="00C556C5">
        <w:rPr>
          <w:rFonts w:ascii="Avenir Roman" w:hAnsi="Avenir Roman" w:cs="Avenir"/>
          <w:color w:val="000000"/>
          <w:lang w:val="en-GB"/>
        </w:rPr>
        <w:t xml:space="preserve"> Chamber</w:t>
      </w:r>
      <w:r w:rsidR="001C2B1F" w:rsidRPr="009071DF">
        <w:rPr>
          <w:rFonts w:ascii="Avenir Roman" w:hAnsi="Avenir Roman" w:cs="Avenir"/>
          <w:color w:val="000000"/>
          <w:lang w:val="en-GB"/>
        </w:rPr>
        <w:t xml:space="preserve">, </w:t>
      </w:r>
      <w:r w:rsidR="00C556C5">
        <w:rPr>
          <w:rFonts w:ascii="Avenir Roman" w:hAnsi="Avenir Roman" w:cs="Avenir"/>
          <w:color w:val="000000"/>
          <w:lang w:val="en-GB"/>
        </w:rPr>
        <w:t>one may</w:t>
      </w:r>
      <w:r w:rsidR="001C2B1F" w:rsidRPr="009071DF">
        <w:rPr>
          <w:rFonts w:ascii="Avenir Roman" w:hAnsi="Avenir Roman" w:cs="Avenir"/>
          <w:color w:val="000000"/>
          <w:lang w:val="en-GB"/>
        </w:rPr>
        <w:t xml:space="preserve"> notice that </w:t>
      </w:r>
      <w:r w:rsidR="00C556C5">
        <w:rPr>
          <w:rFonts w:ascii="Avenir Roman" w:hAnsi="Avenir Roman" w:cs="Avenir"/>
          <w:color w:val="000000"/>
          <w:lang w:val="en-GB"/>
        </w:rPr>
        <w:t>many</w:t>
      </w:r>
      <w:r w:rsidR="001C2B1F" w:rsidRPr="009071DF">
        <w:rPr>
          <w:rFonts w:ascii="Avenir Roman" w:hAnsi="Avenir Roman" w:cs="Avenir"/>
          <w:color w:val="000000"/>
          <w:lang w:val="en-GB"/>
        </w:rPr>
        <w:t xml:space="preserve"> political representatives are actually </w:t>
      </w:r>
      <w:r w:rsidR="00C556C5" w:rsidRPr="009071DF">
        <w:rPr>
          <w:rFonts w:ascii="Avenir Roman" w:hAnsi="Avenir Roman" w:cs="Avenir"/>
          <w:color w:val="000000"/>
          <w:lang w:val="en-GB"/>
        </w:rPr>
        <w:t xml:space="preserve">constantly </w:t>
      </w:r>
      <w:r w:rsidR="001C2B1F" w:rsidRPr="009071DF">
        <w:rPr>
          <w:rFonts w:ascii="Avenir Roman" w:hAnsi="Avenir Roman" w:cs="Avenir"/>
          <w:color w:val="000000"/>
          <w:lang w:val="en-GB"/>
        </w:rPr>
        <w:t xml:space="preserve">using their mobile phones (or tablets/computers) during the debates. </w:t>
      </w:r>
      <w:r w:rsidR="00940230">
        <w:rPr>
          <w:rFonts w:ascii="Avenir Roman" w:hAnsi="Avenir Roman" w:cs="Avenir"/>
          <w:color w:val="000000"/>
          <w:lang w:val="en-GB"/>
        </w:rPr>
        <w:t xml:space="preserve">Mobile phones </w:t>
      </w:r>
      <w:r w:rsidR="00940230" w:rsidRPr="00940230">
        <w:rPr>
          <w:rFonts w:ascii="Avenir Roman" w:hAnsi="Avenir Roman" w:cs="Avenir"/>
          <w:color w:val="000000"/>
          <w:lang w:val="en-GB"/>
        </w:rPr>
        <w:t>are now an integral part of everyday life, for leisure, trai</w:t>
      </w:r>
      <w:r w:rsidR="00CD57F0">
        <w:rPr>
          <w:rFonts w:ascii="Avenir Roman" w:hAnsi="Avenir Roman" w:cs="Avenir"/>
          <w:color w:val="000000"/>
          <w:lang w:val="en-GB"/>
        </w:rPr>
        <w:t>ning, work or family management</w:t>
      </w:r>
      <w:r w:rsidR="00CD57F0" w:rsidRPr="00213A92">
        <w:rPr>
          <w:rFonts w:ascii="Avenir Roman" w:hAnsi="Avenir Roman" w:cs="Avenir"/>
          <w:color w:val="000000"/>
          <w:lang w:val="en-GB"/>
        </w:rPr>
        <w:t>. M</w:t>
      </w:r>
      <w:proofErr w:type="spellStart"/>
      <w:r w:rsidR="0076336D" w:rsidRPr="00D17A18">
        <w:rPr>
          <w:rFonts w:ascii="Avenir Roman" w:hAnsi="Avenir Roman"/>
          <w:lang w:val="en-US"/>
        </w:rPr>
        <w:t>ore</w:t>
      </w:r>
      <w:proofErr w:type="spellEnd"/>
      <w:r w:rsidR="0076336D" w:rsidRPr="00D17A18">
        <w:rPr>
          <w:rFonts w:ascii="Avenir Roman" w:hAnsi="Avenir Roman"/>
          <w:lang w:val="en-US"/>
        </w:rPr>
        <w:t xml:space="preserve"> than</w:t>
      </w:r>
      <w:r w:rsidR="0076336D" w:rsidRPr="00C86A7F">
        <w:rPr>
          <w:lang w:val="en-US"/>
        </w:rPr>
        <w:t xml:space="preserve"> </w:t>
      </w:r>
      <w:r w:rsidR="0076336D" w:rsidRPr="0076336D">
        <w:rPr>
          <w:rFonts w:ascii="Avenir Roman" w:hAnsi="Avenir Roman" w:cs="Avenir"/>
          <w:color w:val="000000"/>
          <w:lang w:val="en-GB"/>
        </w:rPr>
        <w:t xml:space="preserve">91% of young people in the EU </w:t>
      </w:r>
      <w:r w:rsidR="0076336D">
        <w:rPr>
          <w:rFonts w:ascii="Avenir Roman" w:hAnsi="Avenir Roman" w:cs="Avenir"/>
          <w:color w:val="000000"/>
          <w:lang w:val="en-GB"/>
        </w:rPr>
        <w:t>make</w:t>
      </w:r>
      <w:r w:rsidR="0076336D" w:rsidRPr="0076336D">
        <w:rPr>
          <w:rFonts w:ascii="Avenir Roman" w:hAnsi="Avenir Roman" w:cs="Avenir"/>
          <w:color w:val="000000"/>
          <w:lang w:val="en-GB"/>
        </w:rPr>
        <w:t xml:space="preserve"> daily use of the </w:t>
      </w:r>
      <w:r w:rsidR="00656EA5">
        <w:rPr>
          <w:rFonts w:ascii="Avenir Roman" w:hAnsi="Avenir Roman" w:cs="Avenir"/>
          <w:color w:val="000000"/>
          <w:lang w:val="en-GB"/>
        </w:rPr>
        <w:t>I</w:t>
      </w:r>
      <w:r w:rsidR="0076336D" w:rsidRPr="0076336D">
        <w:rPr>
          <w:rFonts w:ascii="Avenir Roman" w:hAnsi="Avenir Roman" w:cs="Avenir"/>
          <w:color w:val="000000"/>
          <w:lang w:val="en-GB"/>
        </w:rPr>
        <w:t>nternet</w:t>
      </w:r>
      <w:r w:rsidR="0076336D">
        <w:rPr>
          <w:rFonts w:ascii="Avenir Roman" w:hAnsi="Avenir Roman" w:cs="Avenir"/>
          <w:color w:val="000000"/>
          <w:lang w:val="en-GB"/>
        </w:rPr>
        <w:t xml:space="preserve"> (</w:t>
      </w:r>
      <w:r w:rsidR="0076336D" w:rsidRPr="0076336D">
        <w:rPr>
          <w:rFonts w:ascii="Avenir Roman" w:hAnsi="Avenir Roman" w:cs="Avenir"/>
          <w:color w:val="000000"/>
          <w:lang w:val="en-GB"/>
        </w:rPr>
        <w:t xml:space="preserve">71% for the whole EU </w:t>
      </w:r>
      <w:r w:rsidR="0076336D" w:rsidRPr="005D27AC">
        <w:rPr>
          <w:rFonts w:ascii="Avenir Roman" w:hAnsi="Avenir Roman" w:cs="Avenir"/>
          <w:color w:val="000000"/>
          <w:lang w:val="en-GB"/>
        </w:rPr>
        <w:t xml:space="preserve">population) (Eurostat, 2016) and </w:t>
      </w:r>
      <w:r w:rsidR="00CD57F0" w:rsidRPr="005D27AC">
        <w:rPr>
          <w:rFonts w:ascii="Avenir Roman" w:hAnsi="Avenir Roman" w:cs="Avenir"/>
          <w:color w:val="000000"/>
          <w:lang w:val="en-GB"/>
        </w:rPr>
        <w:t>mobile phone users who are highly dependent (mainly young female adults) estimate their daily smartphone usage to be close to 6</w:t>
      </w:r>
      <w:r w:rsidR="00CD57F0" w:rsidRPr="005D27AC">
        <w:rPr>
          <w:rFonts w:ascii="Arial" w:hAnsi="Arial" w:cs="Arial"/>
          <w:color w:val="000000"/>
          <w:lang w:val="en-GB"/>
        </w:rPr>
        <w:t> </w:t>
      </w:r>
      <w:r w:rsidR="00CD57F0" w:rsidRPr="005D27AC">
        <w:rPr>
          <w:rFonts w:ascii="Avenir Roman" w:hAnsi="Avenir Roman" w:cs="Avenir"/>
          <w:color w:val="000000"/>
          <w:lang w:val="en-GB"/>
        </w:rPr>
        <w:t xml:space="preserve">hours </w:t>
      </w:r>
      <w:r w:rsidR="00CD57F0" w:rsidRPr="00D17A18">
        <w:rPr>
          <w:rFonts w:ascii="Avenir Roman" w:hAnsi="Avenir Roman" w:cs="Avenir"/>
          <w:color w:val="000000"/>
          <w:lang w:val="en-GB"/>
        </w:rPr>
        <w:t xml:space="preserve">(Lopez-Fernandez </w:t>
      </w:r>
      <w:r w:rsidR="00CD57F0" w:rsidRPr="00D17A18">
        <w:rPr>
          <w:rFonts w:ascii="Avenir Roman" w:hAnsi="Avenir Roman" w:cs="Avenir"/>
          <w:i/>
          <w:iCs/>
          <w:color w:val="000000"/>
          <w:lang w:val="en-GB"/>
        </w:rPr>
        <w:t>et al</w:t>
      </w:r>
      <w:r w:rsidR="00CD57F0" w:rsidRPr="00D17A18">
        <w:rPr>
          <w:rFonts w:ascii="Avenir Roman" w:hAnsi="Avenir Roman" w:cs="Avenir"/>
          <w:color w:val="000000"/>
          <w:lang w:val="en-GB"/>
        </w:rPr>
        <w:t>., 2017</w:t>
      </w:r>
      <w:r w:rsidR="00CD57F0" w:rsidRPr="005D27AC">
        <w:rPr>
          <w:rFonts w:ascii="Avenir Roman" w:hAnsi="Avenir Roman" w:cs="Avenir"/>
          <w:color w:val="000000"/>
          <w:lang w:val="en-GB"/>
        </w:rPr>
        <w:t>)</w:t>
      </w:r>
      <w:r w:rsidR="0076336D" w:rsidRPr="005D27AC">
        <w:rPr>
          <w:rFonts w:ascii="Avenir Roman" w:hAnsi="Avenir Roman" w:cs="Avenir"/>
          <w:color w:val="000000"/>
          <w:lang w:val="en-GB"/>
        </w:rPr>
        <w:t>.</w:t>
      </w:r>
      <w:r w:rsidR="00CD57F0">
        <w:rPr>
          <w:rFonts w:ascii="Avenir Roman" w:hAnsi="Avenir Roman" w:cs="Avenir"/>
          <w:color w:val="000000"/>
          <w:lang w:val="en-GB"/>
        </w:rPr>
        <w:t xml:space="preserve"> </w:t>
      </w:r>
    </w:p>
    <w:p w14:paraId="3A3F8902" w14:textId="1EA95923" w:rsidR="00AD461A" w:rsidRPr="009071DF" w:rsidRDefault="00FC6029" w:rsidP="0034296C">
      <w:pPr>
        <w:autoSpaceDE w:val="0"/>
        <w:autoSpaceDN w:val="0"/>
        <w:adjustRightInd w:val="0"/>
        <w:spacing w:after="240" w:line="360" w:lineRule="auto"/>
        <w:jc w:val="both"/>
        <w:rPr>
          <w:rFonts w:ascii="Avenir Roman" w:hAnsi="Avenir Roman" w:cs="Avenir"/>
          <w:color w:val="000000"/>
          <w:lang w:val="en-GB"/>
        </w:rPr>
      </w:pPr>
      <w:r>
        <w:rPr>
          <w:rFonts w:ascii="Avenir Roman" w:hAnsi="Avenir Roman" w:cs="Avenir"/>
          <w:color w:val="000000"/>
          <w:lang w:val="en-GB"/>
        </w:rPr>
        <w:t xml:space="preserve">In order to understand the </w:t>
      </w:r>
      <w:r w:rsidR="001C6D2D">
        <w:rPr>
          <w:rFonts w:ascii="Avenir Roman" w:hAnsi="Avenir Roman" w:cs="Avenir"/>
          <w:color w:val="000000"/>
          <w:lang w:val="en-GB"/>
        </w:rPr>
        <w:t xml:space="preserve">2018 </w:t>
      </w:r>
      <w:r>
        <w:rPr>
          <w:rFonts w:ascii="Avenir Roman" w:hAnsi="Avenir Roman" w:cs="Avenir"/>
          <w:color w:val="000000"/>
          <w:lang w:val="en-GB"/>
        </w:rPr>
        <w:t xml:space="preserve">ban, we look into </w:t>
      </w:r>
      <w:r w:rsidR="00824EB7">
        <w:rPr>
          <w:rFonts w:ascii="Avenir Roman" w:hAnsi="Avenir Roman" w:cs="Avenir"/>
          <w:color w:val="000000"/>
          <w:lang w:val="en-GB"/>
        </w:rPr>
        <w:t>French</w:t>
      </w:r>
      <w:r w:rsidR="00853FFF">
        <w:rPr>
          <w:rFonts w:ascii="Avenir Roman" w:hAnsi="Avenir Roman" w:cs="Avenir"/>
          <w:color w:val="000000"/>
          <w:lang w:val="en-GB"/>
        </w:rPr>
        <w:t xml:space="preserve"> </w:t>
      </w:r>
      <w:r>
        <w:rPr>
          <w:rFonts w:ascii="Avenir Roman" w:hAnsi="Avenir Roman" w:cs="Avenir"/>
          <w:color w:val="000000"/>
          <w:lang w:val="en-GB"/>
        </w:rPr>
        <w:t>and neighbour</w:t>
      </w:r>
      <w:r w:rsidR="00656EA5">
        <w:rPr>
          <w:rFonts w:ascii="Avenir Roman" w:hAnsi="Avenir Roman" w:cs="Avenir"/>
          <w:color w:val="000000"/>
          <w:lang w:val="en-GB"/>
        </w:rPr>
        <w:t>ing</w:t>
      </w:r>
      <w:r>
        <w:rPr>
          <w:rFonts w:ascii="Avenir Roman" w:hAnsi="Avenir Roman" w:cs="Avenir"/>
          <w:color w:val="000000"/>
          <w:lang w:val="en-GB"/>
        </w:rPr>
        <w:t xml:space="preserve"> Belgi</w:t>
      </w:r>
      <w:r w:rsidR="00824EB7">
        <w:rPr>
          <w:rFonts w:ascii="Avenir Roman" w:hAnsi="Avenir Roman" w:cs="Avenir"/>
          <w:color w:val="000000"/>
          <w:lang w:val="en-GB"/>
        </w:rPr>
        <w:t>an</w:t>
      </w:r>
      <w:r>
        <w:rPr>
          <w:rFonts w:ascii="Avenir Roman" w:hAnsi="Avenir Roman" w:cs="Avenir"/>
          <w:color w:val="000000"/>
          <w:lang w:val="en-GB"/>
        </w:rPr>
        <w:t xml:space="preserve"> </w:t>
      </w:r>
      <w:r w:rsidR="003D0382">
        <w:rPr>
          <w:rFonts w:ascii="Avenir Roman" w:hAnsi="Avenir Roman" w:cs="Avenir"/>
          <w:color w:val="000000"/>
          <w:lang w:val="en-GB"/>
        </w:rPr>
        <w:t>scholar</w:t>
      </w:r>
      <w:r w:rsidR="00656EA5">
        <w:rPr>
          <w:rFonts w:ascii="Avenir Roman" w:hAnsi="Avenir Roman" w:cs="Avenir"/>
          <w:color w:val="000000"/>
          <w:lang w:val="en-GB"/>
        </w:rPr>
        <w:t xml:space="preserve"> </w:t>
      </w:r>
      <w:r>
        <w:rPr>
          <w:rFonts w:ascii="Avenir Roman" w:hAnsi="Avenir Roman" w:cs="Avenir"/>
          <w:color w:val="000000"/>
          <w:lang w:val="en-GB"/>
        </w:rPr>
        <w:t xml:space="preserve">contexts. </w:t>
      </w:r>
      <w:r w:rsidR="004B59AF">
        <w:rPr>
          <w:rFonts w:ascii="Avenir Roman" w:hAnsi="Avenir Roman" w:cs="Avenir"/>
          <w:color w:val="000000"/>
          <w:lang w:val="en-GB"/>
        </w:rPr>
        <w:t>I</w:t>
      </w:r>
      <w:r w:rsidR="00D00D12" w:rsidRPr="009071DF">
        <w:rPr>
          <w:rFonts w:ascii="Avenir Roman" w:hAnsi="Avenir Roman" w:cs="Avenir"/>
          <w:color w:val="000000"/>
          <w:lang w:val="en-GB"/>
        </w:rPr>
        <w:t>n 2010</w:t>
      </w:r>
      <w:r w:rsidR="007E222D">
        <w:rPr>
          <w:rFonts w:ascii="Avenir Roman" w:hAnsi="Avenir Roman" w:cs="Avenir"/>
          <w:color w:val="000000"/>
          <w:lang w:val="en-GB"/>
        </w:rPr>
        <w:t>,</w:t>
      </w:r>
      <w:r w:rsidR="00D00D12">
        <w:rPr>
          <w:rFonts w:ascii="Avenir Roman" w:hAnsi="Avenir Roman" w:cs="Avenir"/>
          <w:color w:val="000000"/>
          <w:lang w:val="en-GB"/>
        </w:rPr>
        <w:t xml:space="preserve"> </w:t>
      </w:r>
      <w:r w:rsidR="001C2B1F" w:rsidRPr="009071DF">
        <w:rPr>
          <w:rFonts w:ascii="Avenir Roman" w:hAnsi="Avenir Roman" w:cs="Avenir"/>
          <w:color w:val="000000"/>
          <w:lang w:val="en-GB"/>
        </w:rPr>
        <w:t xml:space="preserve">the French education code </w:t>
      </w:r>
      <w:r w:rsidR="001607C6">
        <w:rPr>
          <w:rFonts w:ascii="Avenir Roman" w:hAnsi="Avenir Roman" w:cs="Avenir"/>
          <w:color w:val="000000"/>
          <w:lang w:val="en-GB"/>
        </w:rPr>
        <w:t>introduced</w:t>
      </w:r>
      <w:r w:rsidR="00853FFF">
        <w:rPr>
          <w:rFonts w:ascii="Avenir Roman" w:hAnsi="Avenir Roman" w:cs="Avenir"/>
          <w:color w:val="000000"/>
          <w:lang w:val="en-GB"/>
        </w:rPr>
        <w:t xml:space="preserve"> </w:t>
      </w:r>
      <w:r w:rsidR="00853FFF" w:rsidRPr="009071DF">
        <w:rPr>
          <w:rFonts w:ascii="Avenir Roman" w:hAnsi="Avenir Roman" w:cs="Avenir"/>
          <w:color w:val="000000"/>
          <w:lang w:val="en-GB"/>
        </w:rPr>
        <w:t>a clause</w:t>
      </w:r>
      <w:r w:rsidR="00853FFF">
        <w:rPr>
          <w:rStyle w:val="FootnoteReference"/>
          <w:rFonts w:ascii="Avenir Roman" w:hAnsi="Avenir Roman" w:cs="Avenir"/>
          <w:color w:val="000000"/>
          <w:lang w:val="en-GB"/>
        </w:rPr>
        <w:footnoteReference w:id="4"/>
      </w:r>
      <w:r w:rsidR="00853FFF" w:rsidRPr="009071DF">
        <w:rPr>
          <w:rFonts w:ascii="Avenir Roman" w:hAnsi="Avenir Roman" w:cs="Avenir"/>
          <w:color w:val="000000"/>
          <w:lang w:val="en-GB"/>
        </w:rPr>
        <w:t xml:space="preserve"> </w:t>
      </w:r>
      <w:r w:rsidR="00853FFF" w:rsidRPr="00853FFF">
        <w:rPr>
          <w:rFonts w:ascii="Avenir Roman" w:hAnsi="Avenir Roman" w:cs="Avenir"/>
          <w:color w:val="000000"/>
          <w:lang w:val="en-GB"/>
        </w:rPr>
        <w:t>that it was the responsibility of the school's pedagogical teams and management to regulate the use of mobile phones through internal regulations, in particular b</w:t>
      </w:r>
      <w:r w:rsidR="00853FFF">
        <w:rPr>
          <w:rFonts w:ascii="Avenir Roman" w:hAnsi="Avenir Roman" w:cs="Avenir"/>
          <w:color w:val="000000"/>
          <w:lang w:val="en-GB"/>
        </w:rPr>
        <w:t>y specifying the places where phones</w:t>
      </w:r>
      <w:r w:rsidR="00853FFF" w:rsidRPr="00853FFF">
        <w:rPr>
          <w:rFonts w:ascii="Avenir Roman" w:hAnsi="Avenir Roman" w:cs="Avenir"/>
          <w:color w:val="000000"/>
          <w:lang w:val="en-GB"/>
        </w:rPr>
        <w:t xml:space="preserve"> </w:t>
      </w:r>
      <w:r w:rsidR="00853FFF">
        <w:rPr>
          <w:rFonts w:ascii="Avenir Roman" w:hAnsi="Avenir Roman" w:cs="Avenir"/>
          <w:color w:val="000000"/>
          <w:lang w:val="en-GB"/>
        </w:rPr>
        <w:t>were</w:t>
      </w:r>
      <w:r w:rsidR="00853FFF" w:rsidRPr="00853FFF">
        <w:rPr>
          <w:rFonts w:ascii="Avenir Roman" w:hAnsi="Avenir Roman" w:cs="Avenir"/>
          <w:color w:val="000000"/>
          <w:lang w:val="en-GB"/>
        </w:rPr>
        <w:t xml:space="preserve"> prohibited (playground, </w:t>
      </w:r>
      <w:r w:rsidR="00853FFF">
        <w:rPr>
          <w:rFonts w:ascii="Avenir Roman" w:hAnsi="Avenir Roman" w:cs="Avenir"/>
          <w:color w:val="000000"/>
          <w:lang w:val="en-GB"/>
        </w:rPr>
        <w:t>canteen, etc.)</w:t>
      </w:r>
      <w:r w:rsidR="001C2B1F" w:rsidRPr="009071DF">
        <w:rPr>
          <w:rFonts w:ascii="Avenir Roman" w:hAnsi="Avenir Roman" w:cs="Avenir"/>
          <w:color w:val="000000"/>
          <w:lang w:val="en-GB"/>
        </w:rPr>
        <w:t xml:space="preserve">. </w:t>
      </w:r>
      <w:r w:rsidR="00DA0E35">
        <w:rPr>
          <w:rFonts w:ascii="Avenir Roman" w:hAnsi="Avenir Roman" w:cs="Avenir"/>
          <w:color w:val="000000"/>
          <w:lang w:val="en-US"/>
        </w:rPr>
        <w:t xml:space="preserve">The official reason for </w:t>
      </w:r>
      <w:r w:rsidR="00824EB7">
        <w:rPr>
          <w:rFonts w:ascii="Avenir Roman" w:hAnsi="Avenir Roman" w:cs="Avenir"/>
          <w:color w:val="000000"/>
          <w:lang w:val="en-US"/>
        </w:rPr>
        <w:t>this measure</w:t>
      </w:r>
      <w:r w:rsidR="002819AE">
        <w:rPr>
          <w:rFonts w:ascii="Avenir Roman" w:hAnsi="Avenir Roman" w:cs="Avenir"/>
          <w:color w:val="000000"/>
          <w:lang w:val="en-US"/>
        </w:rPr>
        <w:t xml:space="preserve"> </w:t>
      </w:r>
      <w:r w:rsidR="00DA0E35">
        <w:rPr>
          <w:rFonts w:ascii="Avenir Roman" w:hAnsi="Avenir Roman" w:cs="Avenir"/>
          <w:color w:val="000000"/>
          <w:lang w:val="en-US"/>
        </w:rPr>
        <w:t xml:space="preserve">was </w:t>
      </w:r>
      <w:r w:rsidR="003F7BEC">
        <w:rPr>
          <w:rFonts w:ascii="Avenir Roman" w:hAnsi="Avenir Roman" w:cs="Avenir"/>
          <w:color w:val="000000"/>
          <w:lang w:val="en-US"/>
        </w:rPr>
        <w:t xml:space="preserve">in fact </w:t>
      </w:r>
      <w:r w:rsidR="00DA0E35">
        <w:rPr>
          <w:rFonts w:ascii="Avenir Roman" w:hAnsi="Avenir Roman" w:cs="Avenir"/>
          <w:color w:val="000000"/>
          <w:lang w:val="en-US"/>
        </w:rPr>
        <w:t xml:space="preserve">related to </w:t>
      </w:r>
      <w:r w:rsidR="002819AE">
        <w:rPr>
          <w:rFonts w:ascii="Avenir Roman" w:hAnsi="Avenir Roman" w:cs="Avenir"/>
          <w:color w:val="000000"/>
          <w:lang w:val="en-US"/>
        </w:rPr>
        <w:t>protecting pupils</w:t>
      </w:r>
      <w:r w:rsidR="00DA0E35" w:rsidRPr="00DA0E35">
        <w:rPr>
          <w:rFonts w:ascii="Avenir Roman" w:hAnsi="Avenir Roman" w:cs="Avenir"/>
          <w:color w:val="000000"/>
          <w:lang w:val="en-US"/>
        </w:rPr>
        <w:t xml:space="preserve"> </w:t>
      </w:r>
      <w:r w:rsidR="00DA0E35">
        <w:rPr>
          <w:rFonts w:ascii="Avenir Roman" w:hAnsi="Avenir Roman" w:cs="Avenir"/>
          <w:color w:val="000000"/>
          <w:lang w:val="en-US"/>
        </w:rPr>
        <w:t>“</w:t>
      </w:r>
      <w:r w:rsidR="00DA0E35" w:rsidRPr="00DA0E35">
        <w:rPr>
          <w:rFonts w:ascii="Avenir Roman" w:hAnsi="Avenir Roman" w:cs="Avenir"/>
          <w:color w:val="000000"/>
          <w:lang w:val="en-US"/>
        </w:rPr>
        <w:t>from electromagnetic waves</w:t>
      </w:r>
      <w:r w:rsidR="00DA0E35">
        <w:rPr>
          <w:rFonts w:ascii="Avenir Roman" w:hAnsi="Avenir Roman" w:cs="Avenir"/>
          <w:color w:val="000000"/>
          <w:lang w:val="en-US"/>
        </w:rPr>
        <w:t xml:space="preserve">” in accordance with the </w:t>
      </w:r>
      <w:proofErr w:type="spellStart"/>
      <w:r w:rsidR="00DA0E35">
        <w:rPr>
          <w:rFonts w:ascii="Avenir Roman" w:hAnsi="Avenir Roman" w:cs="Avenir"/>
          <w:color w:val="000000"/>
          <w:lang w:val="en-US"/>
        </w:rPr>
        <w:t>Grenelle</w:t>
      </w:r>
      <w:proofErr w:type="spellEnd"/>
      <w:r w:rsidR="00DA0E35">
        <w:rPr>
          <w:rFonts w:ascii="Avenir Roman" w:hAnsi="Avenir Roman" w:cs="Avenir"/>
          <w:color w:val="000000"/>
          <w:lang w:val="en-US"/>
        </w:rPr>
        <w:t xml:space="preserve"> 2 law. </w:t>
      </w:r>
      <w:r w:rsidR="003F7BEC">
        <w:rPr>
          <w:rFonts w:ascii="Avenir Roman" w:hAnsi="Avenir Roman" w:cs="Avenir"/>
          <w:color w:val="000000"/>
          <w:lang w:val="en-US"/>
        </w:rPr>
        <w:t>However, i</w:t>
      </w:r>
      <w:r w:rsidR="00DA0E35">
        <w:rPr>
          <w:rFonts w:ascii="Avenir Roman" w:hAnsi="Avenir Roman" w:cs="Avenir"/>
          <w:color w:val="000000"/>
          <w:lang w:val="en-US"/>
        </w:rPr>
        <w:t xml:space="preserve">n debates at the French </w:t>
      </w:r>
      <w:r w:rsidR="00DA0E35" w:rsidRPr="00D17A18">
        <w:rPr>
          <w:rFonts w:ascii="Avenir Roman" w:hAnsi="Avenir Roman" w:cs="Avenir"/>
          <w:color w:val="000000"/>
          <w:lang w:val="en-US"/>
        </w:rPr>
        <w:t>Senate in 2011</w:t>
      </w:r>
      <w:r w:rsidR="005A5785" w:rsidRPr="00D17A18">
        <w:rPr>
          <w:rStyle w:val="FootnoteReference"/>
          <w:rFonts w:ascii="Avenir Roman" w:hAnsi="Avenir Roman" w:cs="Avenir"/>
          <w:color w:val="000000"/>
          <w:lang w:val="en-US"/>
        </w:rPr>
        <w:footnoteReference w:id="5"/>
      </w:r>
      <w:r w:rsidR="00DA0E35" w:rsidRPr="00D17A18">
        <w:rPr>
          <w:rFonts w:ascii="Avenir Roman" w:hAnsi="Avenir Roman" w:cs="Avenir"/>
          <w:color w:val="000000"/>
          <w:lang w:val="en-US"/>
        </w:rPr>
        <w:t xml:space="preserve">, it </w:t>
      </w:r>
      <w:r w:rsidR="00BD0056" w:rsidRPr="00D17A18">
        <w:rPr>
          <w:rFonts w:ascii="Avenir Roman" w:hAnsi="Avenir Roman" w:cs="Avenir"/>
          <w:color w:val="000000"/>
          <w:lang w:val="en-US"/>
        </w:rPr>
        <w:t>is</w:t>
      </w:r>
      <w:r w:rsidR="00DA0E35" w:rsidRPr="00D17A18">
        <w:rPr>
          <w:rFonts w:ascii="Avenir Roman" w:hAnsi="Avenir Roman" w:cs="Avenir"/>
          <w:color w:val="000000"/>
          <w:lang w:val="en-US"/>
        </w:rPr>
        <w:t xml:space="preserve"> apparent that politicia</w:t>
      </w:r>
      <w:r w:rsidR="003F7BEC" w:rsidRPr="00D17A18">
        <w:rPr>
          <w:rFonts w:ascii="Avenir Roman" w:hAnsi="Avenir Roman" w:cs="Avenir"/>
          <w:color w:val="000000"/>
          <w:lang w:val="en-US"/>
        </w:rPr>
        <w:t xml:space="preserve">ns </w:t>
      </w:r>
      <w:r w:rsidR="00DA0E35" w:rsidRPr="00D17A18">
        <w:rPr>
          <w:rFonts w:ascii="Avenir Roman" w:hAnsi="Avenir Roman" w:cs="Avenir"/>
          <w:color w:val="000000"/>
          <w:lang w:val="en-US"/>
        </w:rPr>
        <w:t xml:space="preserve">were </w:t>
      </w:r>
      <w:r w:rsidR="00BD0056" w:rsidRPr="00D17A18">
        <w:rPr>
          <w:rFonts w:ascii="Avenir Roman" w:hAnsi="Avenir Roman" w:cs="Avenir"/>
          <w:color w:val="000000"/>
          <w:lang w:val="en-US"/>
        </w:rPr>
        <w:t xml:space="preserve">already </w:t>
      </w:r>
      <w:r w:rsidR="00DA0E35" w:rsidRPr="00D17A18">
        <w:rPr>
          <w:rFonts w:ascii="Avenir Roman" w:hAnsi="Avenir Roman" w:cs="Avenir"/>
          <w:color w:val="000000"/>
          <w:lang w:val="en-US"/>
        </w:rPr>
        <w:t>pushing for further and more radical measures</w:t>
      </w:r>
      <w:r w:rsidR="00BD0056" w:rsidRPr="00D17A18">
        <w:rPr>
          <w:rFonts w:ascii="Avenir Roman" w:hAnsi="Avenir Roman" w:cs="Avenir"/>
          <w:color w:val="000000"/>
          <w:lang w:val="en-US"/>
        </w:rPr>
        <w:t xml:space="preserve"> in relation to a telephone ban</w:t>
      </w:r>
      <w:r w:rsidR="00DA0E35" w:rsidRPr="00D17A18">
        <w:rPr>
          <w:rFonts w:ascii="Avenir Roman" w:hAnsi="Avenir Roman" w:cs="Avenir"/>
          <w:color w:val="000000"/>
          <w:lang w:val="en-US"/>
        </w:rPr>
        <w:t xml:space="preserve">, </w:t>
      </w:r>
      <w:r w:rsidR="003F7BEC" w:rsidRPr="00D17A18">
        <w:rPr>
          <w:rFonts w:ascii="Avenir Roman" w:hAnsi="Avenir Roman" w:cs="Avenir"/>
          <w:color w:val="000000"/>
          <w:lang w:val="en-US"/>
        </w:rPr>
        <w:t>even though</w:t>
      </w:r>
      <w:r w:rsidR="00DA0E35" w:rsidRPr="00D17A18">
        <w:rPr>
          <w:rFonts w:ascii="Avenir Roman" w:hAnsi="Avenir Roman" w:cs="Avenir"/>
          <w:color w:val="000000"/>
          <w:lang w:val="en-US"/>
        </w:rPr>
        <w:t xml:space="preserve"> </w:t>
      </w:r>
      <w:r w:rsidR="00155012" w:rsidRPr="00D17A18">
        <w:rPr>
          <w:rFonts w:ascii="Avenir Roman" w:hAnsi="Avenir Roman" w:cs="Avenir"/>
          <w:color w:val="000000"/>
          <w:lang w:val="en-US"/>
        </w:rPr>
        <w:t xml:space="preserve">national </w:t>
      </w:r>
      <w:r w:rsidR="008A52EF" w:rsidRPr="00D17A18">
        <w:rPr>
          <w:rFonts w:ascii="Avenir Roman" w:hAnsi="Avenir Roman" w:cs="Avenir"/>
          <w:color w:val="000000"/>
          <w:lang w:val="en-US"/>
        </w:rPr>
        <w:t xml:space="preserve">public </w:t>
      </w:r>
      <w:r w:rsidR="00DA0E35" w:rsidRPr="00D17A18">
        <w:rPr>
          <w:rFonts w:ascii="Avenir Roman" w:hAnsi="Avenir Roman" w:cs="Avenir"/>
          <w:color w:val="000000"/>
          <w:lang w:val="en-US"/>
        </w:rPr>
        <w:t xml:space="preserve">pedagogical </w:t>
      </w:r>
      <w:r w:rsidR="007B5187" w:rsidRPr="00D17A18">
        <w:rPr>
          <w:rFonts w:ascii="Avenir Roman" w:hAnsi="Avenir Roman" w:cs="Avenir"/>
          <w:color w:val="000000"/>
          <w:lang w:val="en-US"/>
        </w:rPr>
        <w:t>(</w:t>
      </w:r>
      <w:proofErr w:type="spellStart"/>
      <w:r w:rsidR="007B5187" w:rsidRPr="00D17A18">
        <w:rPr>
          <w:rFonts w:ascii="Avenir Roman" w:hAnsi="Avenir Roman" w:cs="Avenir"/>
          <w:color w:val="000000"/>
          <w:lang w:val="en-US"/>
        </w:rPr>
        <w:t>Educscol</w:t>
      </w:r>
      <w:proofErr w:type="spellEnd"/>
      <w:r w:rsidR="007B5187" w:rsidRPr="00D17A18">
        <w:rPr>
          <w:rStyle w:val="FootnoteReference"/>
          <w:rFonts w:ascii="Avenir Roman" w:hAnsi="Avenir Roman" w:cs="Avenir"/>
          <w:color w:val="000000"/>
          <w:lang w:val="en-US"/>
        </w:rPr>
        <w:footnoteReference w:id="6"/>
      </w:r>
      <w:r w:rsidR="007B5187" w:rsidRPr="00D17A18">
        <w:rPr>
          <w:rFonts w:ascii="Avenir Roman" w:hAnsi="Avenir Roman" w:cs="Avenir"/>
          <w:color w:val="000000"/>
          <w:lang w:val="en-US"/>
        </w:rPr>
        <w:t xml:space="preserve">) </w:t>
      </w:r>
      <w:r w:rsidR="00DA0E35" w:rsidRPr="00D17A18">
        <w:rPr>
          <w:rFonts w:ascii="Avenir Roman" w:hAnsi="Avenir Roman" w:cs="Avenir"/>
          <w:color w:val="000000"/>
          <w:lang w:val="en-US"/>
        </w:rPr>
        <w:t xml:space="preserve">and research </w:t>
      </w:r>
      <w:r w:rsidR="003F7BEC" w:rsidRPr="00D17A18">
        <w:rPr>
          <w:rFonts w:ascii="Avenir Roman" w:hAnsi="Avenir Roman" w:cs="Avenir"/>
          <w:color w:val="000000"/>
          <w:lang w:val="en-US"/>
        </w:rPr>
        <w:t>(</w:t>
      </w:r>
      <w:proofErr w:type="spellStart"/>
      <w:r w:rsidR="003F7BEC" w:rsidRPr="00D17A18">
        <w:rPr>
          <w:rFonts w:ascii="Avenir Roman" w:hAnsi="Avenir Roman" w:cs="Avenir"/>
          <w:color w:val="000000"/>
          <w:lang w:val="en-US"/>
        </w:rPr>
        <w:t>Heutte</w:t>
      </w:r>
      <w:proofErr w:type="spellEnd"/>
      <w:r w:rsidR="003F7BEC" w:rsidRPr="00D17A18">
        <w:rPr>
          <w:rFonts w:ascii="Avenir Roman" w:hAnsi="Avenir Roman" w:cs="Avenir"/>
          <w:color w:val="000000"/>
          <w:lang w:val="en-US"/>
        </w:rPr>
        <w:t xml:space="preserve"> 2008) </w:t>
      </w:r>
      <w:r w:rsidR="0034296C" w:rsidRPr="00D17A18">
        <w:rPr>
          <w:rFonts w:ascii="Avenir Roman" w:hAnsi="Avenir Roman" w:cs="Avenir"/>
          <w:color w:val="000000"/>
          <w:lang w:val="en-US"/>
        </w:rPr>
        <w:t xml:space="preserve">initiatives, </w:t>
      </w:r>
      <w:r w:rsidR="008A52EF" w:rsidRPr="00D17A18">
        <w:rPr>
          <w:rFonts w:ascii="Avenir Roman" w:hAnsi="Avenir Roman" w:cs="Avenir"/>
          <w:color w:val="000000"/>
          <w:lang w:val="en-US"/>
        </w:rPr>
        <w:t xml:space="preserve">private </w:t>
      </w:r>
      <w:r w:rsidR="00824EB7" w:rsidRPr="00D17A18">
        <w:rPr>
          <w:rFonts w:ascii="Avenir Roman" w:hAnsi="Avenir Roman" w:cs="Avenir"/>
          <w:color w:val="000000"/>
          <w:lang w:val="en-US"/>
        </w:rPr>
        <w:t xml:space="preserve">sector </w:t>
      </w:r>
      <w:r w:rsidR="008A52EF" w:rsidRPr="00D17A18">
        <w:rPr>
          <w:rFonts w:ascii="Avenir Roman" w:hAnsi="Avenir Roman" w:cs="Avenir"/>
          <w:color w:val="000000"/>
          <w:lang w:val="en-US"/>
        </w:rPr>
        <w:t xml:space="preserve">reports </w:t>
      </w:r>
      <w:r w:rsidR="008A52EF" w:rsidRPr="00D17A18">
        <w:rPr>
          <w:rFonts w:ascii="Avenir Roman" w:hAnsi="Avenir Roman" w:cs="Avenir"/>
          <w:color w:val="000000"/>
          <w:lang w:val="en-US"/>
        </w:rPr>
        <w:lastRenderedPageBreak/>
        <w:t>(</w:t>
      </w:r>
      <w:proofErr w:type="spellStart"/>
      <w:r w:rsidR="00824EB7" w:rsidRPr="00D17A18">
        <w:rPr>
          <w:rFonts w:ascii="Avenir Roman" w:hAnsi="Avenir Roman" w:cs="Avenir"/>
          <w:color w:val="000000"/>
          <w:lang w:val="en-US"/>
        </w:rPr>
        <w:t>Institut</w:t>
      </w:r>
      <w:proofErr w:type="spellEnd"/>
      <w:r w:rsidR="00824EB7" w:rsidRPr="00D17A18">
        <w:rPr>
          <w:rFonts w:ascii="Avenir Roman" w:hAnsi="Avenir Roman" w:cs="Avenir"/>
          <w:color w:val="000000"/>
          <w:lang w:val="en-US"/>
        </w:rPr>
        <w:t xml:space="preserve"> Montaigne 2016</w:t>
      </w:r>
      <w:r w:rsidR="00213A92" w:rsidRPr="00D17A18">
        <w:rPr>
          <w:rFonts w:ascii="Avenir Roman" w:hAnsi="Avenir Roman" w:cs="Avenir"/>
          <w:color w:val="000000"/>
          <w:lang w:val="en-US"/>
        </w:rPr>
        <w:t xml:space="preserve">), </w:t>
      </w:r>
      <w:r w:rsidR="0034296C" w:rsidRPr="00D17A18">
        <w:rPr>
          <w:rFonts w:ascii="Avenir Roman" w:hAnsi="Avenir Roman" w:cs="Avenir"/>
          <w:color w:val="000000"/>
          <w:lang w:val="en-US"/>
        </w:rPr>
        <w:t xml:space="preserve">international </w:t>
      </w:r>
      <w:r w:rsidR="00586F1D" w:rsidRPr="00D17A18">
        <w:rPr>
          <w:rFonts w:ascii="Avenir Roman" w:hAnsi="Avenir Roman" w:cs="Avenir"/>
          <w:color w:val="000000"/>
          <w:lang w:val="en-US"/>
        </w:rPr>
        <w:t>conferences and reports</w:t>
      </w:r>
      <w:r w:rsidR="0034296C" w:rsidRPr="00D17A18">
        <w:rPr>
          <w:rFonts w:ascii="Avenir Roman" w:hAnsi="Avenir Roman" w:cs="Avenir"/>
          <w:color w:val="000000"/>
          <w:lang w:val="en-US"/>
        </w:rPr>
        <w:t xml:space="preserve"> (</w:t>
      </w:r>
      <w:proofErr w:type="spellStart"/>
      <w:r w:rsidR="0034296C" w:rsidRPr="00D17A18">
        <w:rPr>
          <w:rFonts w:ascii="Avenir Roman" w:hAnsi="Avenir Roman" w:cs="Avenir"/>
          <w:color w:val="000000"/>
          <w:lang w:val="en-US"/>
        </w:rPr>
        <w:t>Unesco</w:t>
      </w:r>
      <w:proofErr w:type="spellEnd"/>
      <w:r w:rsidR="0034296C" w:rsidRPr="00D17A18">
        <w:rPr>
          <w:rFonts w:ascii="Avenir Roman" w:hAnsi="Avenir Roman" w:cs="Avenir"/>
          <w:color w:val="000000"/>
          <w:lang w:val="en-US"/>
        </w:rPr>
        <w:t xml:space="preserve"> Mobile Learning Week, Paris, December 2011</w:t>
      </w:r>
      <w:r w:rsidR="001E1260" w:rsidRPr="00D17A18">
        <w:rPr>
          <w:rFonts w:ascii="Avenir Roman" w:hAnsi="Avenir Roman" w:cs="Avenir"/>
          <w:color w:val="000000"/>
          <w:lang w:val="en-US"/>
        </w:rPr>
        <w:t xml:space="preserve">, </w:t>
      </w:r>
      <w:r w:rsidR="001E1260" w:rsidRPr="00D17A18">
        <w:rPr>
          <w:rFonts w:ascii="Avenir Roman" w:hAnsi="Avenir Roman" w:cs="Avenir Book"/>
          <w:color w:val="000000"/>
          <w:lang w:val="en-US"/>
        </w:rPr>
        <w:t>Dykes and Knight 2012</w:t>
      </w:r>
      <w:r w:rsidR="0034296C" w:rsidRPr="00D17A18">
        <w:rPr>
          <w:rFonts w:ascii="Avenir Roman" w:hAnsi="Avenir Roman" w:cs="Avenir"/>
          <w:color w:val="000000"/>
          <w:lang w:val="en-US"/>
        </w:rPr>
        <w:t>)</w:t>
      </w:r>
      <w:r w:rsidR="00213A92" w:rsidRPr="00D17A18">
        <w:rPr>
          <w:rFonts w:ascii="Avenir Roman" w:hAnsi="Avenir Roman" w:cs="Avenir"/>
          <w:color w:val="000000"/>
          <w:lang w:val="en-US"/>
        </w:rPr>
        <w:t>, certain press articles (</w:t>
      </w:r>
      <w:r w:rsidR="00DE140D" w:rsidRPr="00D17A18">
        <w:rPr>
          <w:rFonts w:ascii="Avenir Roman" w:hAnsi="Avenir Roman" w:cs="Avenir"/>
          <w:color w:val="000000"/>
          <w:lang w:val="en-US"/>
        </w:rPr>
        <w:t xml:space="preserve">Panckhurst </w:t>
      </w:r>
      <w:r w:rsidR="00213A92" w:rsidRPr="00D17A18">
        <w:rPr>
          <w:rFonts w:ascii="Avenir Roman" w:hAnsi="Avenir Roman" w:cs="Avenir"/>
          <w:color w:val="000000"/>
          <w:lang w:val="en-US"/>
        </w:rPr>
        <w:t xml:space="preserve">2018a, 2018b) </w:t>
      </w:r>
      <w:r w:rsidR="0034296C" w:rsidRPr="00D17A18">
        <w:rPr>
          <w:rFonts w:ascii="Avenir Roman" w:hAnsi="Avenir Roman" w:cs="Avenir"/>
          <w:color w:val="000000"/>
          <w:lang w:val="en-US"/>
        </w:rPr>
        <w:t xml:space="preserve"> </w:t>
      </w:r>
      <w:r w:rsidR="005A23B8" w:rsidRPr="00D17A18">
        <w:rPr>
          <w:rFonts w:ascii="Avenir Roman" w:hAnsi="Avenir Roman" w:cs="Avenir"/>
          <w:color w:val="000000"/>
          <w:lang w:val="en-US"/>
        </w:rPr>
        <w:t xml:space="preserve">have </w:t>
      </w:r>
      <w:r w:rsidR="00BD0056" w:rsidRPr="00D17A18">
        <w:rPr>
          <w:rFonts w:ascii="Avenir Roman" w:hAnsi="Avenir Roman" w:cs="Avenir"/>
          <w:color w:val="000000"/>
          <w:lang w:val="en-US"/>
        </w:rPr>
        <w:t>indicate</w:t>
      </w:r>
      <w:r w:rsidR="005A23B8" w:rsidRPr="00D17A18">
        <w:rPr>
          <w:rFonts w:ascii="Avenir Roman" w:hAnsi="Avenir Roman" w:cs="Avenir"/>
          <w:color w:val="000000"/>
          <w:lang w:val="en-US"/>
        </w:rPr>
        <w:t>d</w:t>
      </w:r>
      <w:r w:rsidR="00DA0E35">
        <w:rPr>
          <w:rFonts w:ascii="Avenir Roman" w:hAnsi="Avenir Roman" w:cs="Avenir"/>
          <w:color w:val="000000"/>
          <w:lang w:val="en-US"/>
        </w:rPr>
        <w:t xml:space="preserve"> the </w:t>
      </w:r>
      <w:r w:rsidR="00C7641D">
        <w:rPr>
          <w:rFonts w:ascii="Avenir Roman" w:hAnsi="Avenir Roman" w:cs="Avenir"/>
          <w:color w:val="000000"/>
          <w:lang w:val="en-US"/>
        </w:rPr>
        <w:t>benefits</w:t>
      </w:r>
      <w:r w:rsidR="00DA0E35">
        <w:rPr>
          <w:rFonts w:ascii="Avenir Roman" w:hAnsi="Avenir Roman" w:cs="Avenir"/>
          <w:color w:val="000000"/>
          <w:lang w:val="en-US"/>
        </w:rPr>
        <w:t xml:space="preserve"> of </w:t>
      </w:r>
      <w:r w:rsidR="005A5785">
        <w:rPr>
          <w:rFonts w:ascii="Avenir Roman" w:hAnsi="Avenir Roman" w:cs="Avenir"/>
          <w:color w:val="000000"/>
          <w:lang w:val="en-US"/>
        </w:rPr>
        <w:t>digital</w:t>
      </w:r>
      <w:r w:rsidR="00DA0E35">
        <w:rPr>
          <w:rFonts w:ascii="Avenir Roman" w:hAnsi="Avenir Roman" w:cs="Avenir"/>
          <w:color w:val="000000"/>
          <w:lang w:val="en-US"/>
        </w:rPr>
        <w:t xml:space="preserve"> technology in </w:t>
      </w:r>
      <w:r w:rsidR="003F7BEC">
        <w:rPr>
          <w:rFonts w:ascii="Avenir Roman" w:hAnsi="Avenir Roman" w:cs="Avenir"/>
          <w:color w:val="000000"/>
          <w:lang w:val="en-US"/>
        </w:rPr>
        <w:t>schools</w:t>
      </w:r>
      <w:r w:rsidR="00C7641D">
        <w:rPr>
          <w:rFonts w:ascii="Avenir Roman" w:hAnsi="Avenir Roman" w:cs="Avenir"/>
          <w:color w:val="000000"/>
          <w:lang w:val="en-US"/>
        </w:rPr>
        <w:t xml:space="preserve">. This is true </w:t>
      </w:r>
      <w:r w:rsidR="00C7641D" w:rsidRPr="00D17A18">
        <w:rPr>
          <w:rFonts w:ascii="Avenir Roman" w:hAnsi="Avenir Roman" w:cs="Avenir"/>
          <w:color w:val="000000"/>
          <w:lang w:val="en-US"/>
        </w:rPr>
        <w:t xml:space="preserve">even if </w:t>
      </w:r>
      <w:r w:rsidR="005A23B8" w:rsidRPr="00D17A18">
        <w:rPr>
          <w:rFonts w:ascii="Avenir Roman" w:hAnsi="Avenir Roman" w:cs="Avenir"/>
          <w:color w:val="000000"/>
          <w:lang w:val="en-US"/>
        </w:rPr>
        <w:t xml:space="preserve">philosophical debates </w:t>
      </w:r>
      <w:r w:rsidR="00090205" w:rsidRPr="00D17A18">
        <w:rPr>
          <w:rFonts w:ascii="Avenir Roman" w:hAnsi="Avenir Roman" w:cs="Avenir"/>
          <w:color w:val="000000"/>
          <w:lang w:val="en-US"/>
        </w:rPr>
        <w:t xml:space="preserve">allow one to question </w:t>
      </w:r>
      <w:r w:rsidR="003F7BEC" w:rsidRPr="00D17A18">
        <w:rPr>
          <w:rFonts w:ascii="Avenir Roman" w:hAnsi="Avenir Roman" w:cs="Avenir"/>
          <w:color w:val="000000"/>
          <w:lang w:val="en-US"/>
        </w:rPr>
        <w:t xml:space="preserve">age groups for </w:t>
      </w:r>
      <w:r w:rsidR="00090205" w:rsidRPr="00D17A18">
        <w:rPr>
          <w:rFonts w:ascii="Avenir Roman" w:hAnsi="Avenir Roman" w:cs="Avenir"/>
          <w:color w:val="000000"/>
          <w:lang w:val="en-US"/>
        </w:rPr>
        <w:t xml:space="preserve">screen usage </w:t>
      </w:r>
      <w:r w:rsidR="003F7BEC" w:rsidRPr="00D17A18">
        <w:rPr>
          <w:rFonts w:ascii="Avenir Roman" w:hAnsi="Avenir Roman" w:cs="Avenir"/>
          <w:color w:val="000000"/>
          <w:lang w:val="en-US"/>
        </w:rPr>
        <w:t xml:space="preserve">introduction </w:t>
      </w:r>
      <w:r w:rsidR="00090205" w:rsidRPr="00D17A18">
        <w:rPr>
          <w:rFonts w:ascii="Avenir Roman" w:hAnsi="Avenir Roman" w:cs="Avenir"/>
          <w:color w:val="000000"/>
          <w:lang w:val="en-US"/>
        </w:rPr>
        <w:t>(</w:t>
      </w:r>
      <w:proofErr w:type="spellStart"/>
      <w:r w:rsidR="00090205" w:rsidRPr="00D17A18">
        <w:rPr>
          <w:rFonts w:ascii="Avenir Roman" w:hAnsi="Avenir Roman" w:cs="Avenir"/>
          <w:color w:val="000000"/>
          <w:lang w:val="en-US"/>
        </w:rPr>
        <w:t>Stiegler</w:t>
      </w:r>
      <w:proofErr w:type="spellEnd"/>
      <w:r w:rsidR="00090205" w:rsidRPr="00D17A18">
        <w:rPr>
          <w:rFonts w:ascii="Avenir Roman" w:hAnsi="Avenir Roman" w:cs="Avenir"/>
          <w:color w:val="000000"/>
          <w:lang w:val="en-US"/>
        </w:rPr>
        <w:t xml:space="preserve"> and </w:t>
      </w:r>
      <w:proofErr w:type="spellStart"/>
      <w:r w:rsidR="00090205" w:rsidRPr="00D17A18">
        <w:rPr>
          <w:rFonts w:ascii="Avenir Roman" w:hAnsi="Avenir Roman" w:cs="Avenir"/>
          <w:color w:val="000000"/>
          <w:lang w:val="en-US"/>
        </w:rPr>
        <w:t>Tisseron</w:t>
      </w:r>
      <w:proofErr w:type="spellEnd"/>
      <w:r w:rsidR="00090205" w:rsidRPr="00D17A18">
        <w:rPr>
          <w:rFonts w:ascii="Avenir Roman" w:hAnsi="Avenir Roman" w:cs="Avenir"/>
          <w:color w:val="000000"/>
          <w:lang w:val="en-US"/>
        </w:rPr>
        <w:t xml:space="preserve"> 2009)</w:t>
      </w:r>
      <w:r w:rsidR="00DA0E35" w:rsidRPr="00D17A18">
        <w:rPr>
          <w:rFonts w:ascii="Avenir Roman" w:hAnsi="Avenir Roman" w:cs="Avenir"/>
          <w:color w:val="000000"/>
          <w:lang w:val="en-US"/>
        </w:rPr>
        <w:t xml:space="preserve">.  </w:t>
      </w:r>
      <w:r w:rsidR="00853FFF" w:rsidRPr="00D17A18">
        <w:rPr>
          <w:rFonts w:ascii="Avenir Roman" w:hAnsi="Avenir Roman" w:cs="Avenir"/>
          <w:color w:val="000000"/>
          <w:lang w:val="en-GB"/>
        </w:rPr>
        <w:t xml:space="preserve">The 2018 law </w:t>
      </w:r>
      <w:proofErr w:type="gramStart"/>
      <w:r w:rsidR="00E56E90" w:rsidRPr="00D17A18">
        <w:rPr>
          <w:rFonts w:ascii="Avenir Roman" w:hAnsi="Avenir Roman" w:cs="Avenir"/>
          <w:color w:val="000000"/>
          <w:lang w:val="en-GB"/>
        </w:rPr>
        <w:t xml:space="preserve">went </w:t>
      </w:r>
      <w:r w:rsidR="003A77CD" w:rsidRPr="00D17A18">
        <w:rPr>
          <w:rFonts w:ascii="Avenir Roman" w:hAnsi="Avenir Roman" w:cs="Avenir"/>
          <w:color w:val="000000"/>
          <w:lang w:val="en-GB"/>
        </w:rPr>
        <w:t xml:space="preserve"> a</w:t>
      </w:r>
      <w:proofErr w:type="gramEnd"/>
      <w:r w:rsidR="003A77CD" w:rsidRPr="00D17A18">
        <w:rPr>
          <w:rFonts w:ascii="Avenir Roman" w:hAnsi="Avenir Roman" w:cs="Avenir"/>
          <w:color w:val="000000"/>
          <w:lang w:val="en-GB"/>
        </w:rPr>
        <w:t xml:space="preserve"> step further by applying an overall ban on</w:t>
      </w:r>
      <w:r w:rsidR="00853FFF" w:rsidRPr="00D17A18">
        <w:rPr>
          <w:rFonts w:ascii="Avenir Roman" w:hAnsi="Avenir Roman" w:cs="Avenir"/>
          <w:color w:val="000000"/>
          <w:lang w:val="en-GB"/>
        </w:rPr>
        <w:t xml:space="preserve"> the </w:t>
      </w:r>
      <w:r w:rsidR="003A77CD" w:rsidRPr="00D17A18">
        <w:rPr>
          <w:rFonts w:ascii="Avenir Roman" w:hAnsi="Avenir Roman" w:cs="Avenir"/>
          <w:color w:val="000000"/>
          <w:lang w:val="en-GB"/>
        </w:rPr>
        <w:t xml:space="preserve">general </w:t>
      </w:r>
      <w:r w:rsidR="00853FFF" w:rsidRPr="00D17A18">
        <w:rPr>
          <w:rFonts w:ascii="Avenir Roman" w:hAnsi="Avenir Roman" w:cs="Avenir"/>
          <w:color w:val="000000"/>
          <w:lang w:val="en-GB"/>
        </w:rPr>
        <w:t>use of mobile phones</w:t>
      </w:r>
      <w:r w:rsidR="00E56E90">
        <w:rPr>
          <w:rFonts w:ascii="Avenir Roman" w:hAnsi="Avenir Roman" w:cs="Avenir"/>
          <w:color w:val="000000"/>
          <w:lang w:val="en-GB"/>
        </w:rPr>
        <w:t xml:space="preserve"> in school</w:t>
      </w:r>
      <w:r w:rsidR="00853FFF">
        <w:rPr>
          <w:rFonts w:ascii="Avenir Roman" w:hAnsi="Avenir Roman" w:cs="Avenir"/>
          <w:color w:val="000000"/>
          <w:lang w:val="en-GB"/>
        </w:rPr>
        <w:t xml:space="preserve">, </w:t>
      </w:r>
      <w:r w:rsidR="00E56E90">
        <w:rPr>
          <w:rFonts w:ascii="Avenir Roman" w:hAnsi="Avenir Roman" w:cs="Avenir"/>
          <w:color w:val="000000"/>
          <w:lang w:val="en-GB"/>
        </w:rPr>
        <w:t xml:space="preserve">yet </w:t>
      </w:r>
      <w:r w:rsidR="006538D3">
        <w:rPr>
          <w:rFonts w:ascii="Avenir Roman" w:hAnsi="Avenir Roman" w:cs="Avenir"/>
          <w:color w:val="000000"/>
          <w:lang w:val="en-GB"/>
        </w:rPr>
        <w:t>per</w:t>
      </w:r>
      <w:r w:rsidR="001A4268">
        <w:rPr>
          <w:rFonts w:ascii="Avenir Roman" w:hAnsi="Avenir Roman" w:cs="Avenir"/>
          <w:color w:val="000000"/>
          <w:lang w:val="en-GB"/>
        </w:rPr>
        <w:t>mitting</w:t>
      </w:r>
      <w:r w:rsidR="00E56E90">
        <w:rPr>
          <w:rFonts w:ascii="Avenir Roman" w:hAnsi="Avenir Roman" w:cs="Avenir"/>
          <w:color w:val="000000"/>
          <w:lang w:val="en-GB"/>
        </w:rPr>
        <w:t xml:space="preserve"> them for specific</w:t>
      </w:r>
      <w:r w:rsidR="00151644">
        <w:rPr>
          <w:rFonts w:ascii="Avenir Roman" w:hAnsi="Avenir Roman" w:cs="Avenir"/>
          <w:color w:val="000000"/>
          <w:lang w:val="en-GB"/>
        </w:rPr>
        <w:t xml:space="preserve"> </w:t>
      </w:r>
      <w:r w:rsidR="00853FFF">
        <w:rPr>
          <w:rFonts w:ascii="Avenir Roman" w:hAnsi="Avenir Roman" w:cs="Avenir"/>
          <w:color w:val="000000"/>
          <w:lang w:val="en-GB"/>
        </w:rPr>
        <w:t>“</w:t>
      </w:r>
      <w:r w:rsidR="00853FFF" w:rsidRPr="00853FFF">
        <w:rPr>
          <w:rFonts w:ascii="Avenir Roman" w:hAnsi="Avenir Roman" w:cs="Avenir"/>
          <w:color w:val="000000"/>
          <w:lang w:val="en-GB"/>
        </w:rPr>
        <w:t>exception</w:t>
      </w:r>
      <w:r w:rsidR="00853FFF">
        <w:rPr>
          <w:rFonts w:ascii="Avenir Roman" w:hAnsi="Avenir Roman" w:cs="Avenir"/>
          <w:color w:val="000000"/>
          <w:lang w:val="en-GB"/>
        </w:rPr>
        <w:t>s” (</w:t>
      </w:r>
      <w:r w:rsidR="00853FFF" w:rsidRPr="00853FFF">
        <w:rPr>
          <w:rFonts w:ascii="Avenir Roman" w:hAnsi="Avenir Roman" w:cs="Avenir"/>
          <w:color w:val="000000"/>
          <w:lang w:val="en-GB"/>
        </w:rPr>
        <w:t>di</w:t>
      </w:r>
      <w:r w:rsidR="000B1828">
        <w:rPr>
          <w:rFonts w:ascii="Avenir Roman" w:hAnsi="Avenir Roman" w:cs="Avenir"/>
          <w:color w:val="000000"/>
          <w:lang w:val="en-GB"/>
        </w:rPr>
        <w:t>sabilities</w:t>
      </w:r>
      <w:r w:rsidR="00151644">
        <w:rPr>
          <w:rFonts w:ascii="Avenir Roman" w:hAnsi="Avenir Roman" w:cs="Avenir"/>
          <w:color w:val="000000"/>
          <w:lang w:val="en-GB"/>
        </w:rPr>
        <w:t>, medical reasons</w:t>
      </w:r>
      <w:r w:rsidR="00E56E90">
        <w:rPr>
          <w:rFonts w:ascii="Avenir Roman" w:hAnsi="Avenir Roman" w:cs="Avenir"/>
          <w:color w:val="000000"/>
          <w:lang w:val="en-GB"/>
        </w:rPr>
        <w:t xml:space="preserve">, </w:t>
      </w:r>
      <w:r w:rsidR="00151644">
        <w:rPr>
          <w:rFonts w:ascii="Avenir Roman" w:hAnsi="Avenir Roman" w:cs="Avenir"/>
          <w:color w:val="000000"/>
          <w:lang w:val="en-GB"/>
        </w:rPr>
        <w:t>and pedagogical usage</w:t>
      </w:r>
      <w:r w:rsidR="000B1828">
        <w:rPr>
          <w:rFonts w:ascii="Avenir Roman" w:hAnsi="Avenir Roman" w:cs="Avenir"/>
          <w:color w:val="000000"/>
          <w:lang w:val="en-GB"/>
        </w:rPr>
        <w:t>s</w:t>
      </w:r>
      <w:r w:rsidR="00853FFF" w:rsidRPr="00853FFF">
        <w:rPr>
          <w:rFonts w:ascii="Avenir Roman" w:hAnsi="Avenir Roman" w:cs="Avenir"/>
          <w:color w:val="000000"/>
          <w:lang w:val="en-GB"/>
        </w:rPr>
        <w:t>)</w:t>
      </w:r>
      <w:r w:rsidR="00151644">
        <w:rPr>
          <w:rFonts w:ascii="Avenir Roman" w:hAnsi="Avenir Roman" w:cs="Avenir"/>
          <w:color w:val="000000"/>
          <w:lang w:val="en-GB"/>
        </w:rPr>
        <w:t xml:space="preserve">. </w:t>
      </w:r>
      <w:r w:rsidR="00D00D12">
        <w:rPr>
          <w:rFonts w:ascii="Avenir Roman" w:hAnsi="Avenir Roman" w:cs="Avenir"/>
          <w:color w:val="000000"/>
          <w:lang w:val="en-GB"/>
        </w:rPr>
        <w:t>At the same time, h</w:t>
      </w:r>
      <w:r w:rsidR="003F2E02" w:rsidRPr="009071DF">
        <w:rPr>
          <w:rFonts w:ascii="Avenir Roman" w:hAnsi="Avenir Roman" w:cs="Avenir"/>
          <w:color w:val="000000"/>
          <w:lang w:val="en-GB"/>
        </w:rPr>
        <w:t>igh schools (</w:t>
      </w:r>
      <w:r w:rsidR="003F2E02" w:rsidRPr="00D00D12">
        <w:rPr>
          <w:rFonts w:ascii="Avenir Roman" w:hAnsi="Avenir Roman" w:cs="Avenir"/>
          <w:i/>
          <w:iCs/>
          <w:color w:val="000000"/>
          <w:lang w:val="en-GB"/>
        </w:rPr>
        <w:t>lycées</w:t>
      </w:r>
      <w:r w:rsidR="003F2E02" w:rsidRPr="009071DF">
        <w:rPr>
          <w:rFonts w:ascii="Avenir Roman" w:hAnsi="Avenir Roman" w:cs="Avenir"/>
          <w:color w:val="000000"/>
          <w:lang w:val="en-GB"/>
        </w:rPr>
        <w:t>) are under no obligation to implement the ban</w:t>
      </w:r>
      <w:r w:rsidR="00656EA5">
        <w:rPr>
          <w:rFonts w:ascii="Avenir Roman" w:hAnsi="Avenir Roman" w:cs="Avenir"/>
          <w:color w:val="000000"/>
          <w:lang w:val="en-GB"/>
        </w:rPr>
        <w:t>,</w:t>
      </w:r>
      <w:r w:rsidR="003D0382">
        <w:rPr>
          <w:rFonts w:ascii="Avenir Roman" w:hAnsi="Avenir Roman" w:cs="Avenir"/>
          <w:color w:val="000000"/>
          <w:lang w:val="en-GB"/>
        </w:rPr>
        <w:t xml:space="preserve"> so there seems to be a political reluctance linked to digital effects on </w:t>
      </w:r>
      <w:r w:rsidR="000B1828">
        <w:rPr>
          <w:rFonts w:ascii="Avenir Roman" w:hAnsi="Avenir Roman" w:cs="Avenir"/>
          <w:color w:val="000000"/>
          <w:lang w:val="en-GB"/>
        </w:rPr>
        <w:t>younger pupils</w:t>
      </w:r>
      <w:r w:rsidR="003D0382">
        <w:rPr>
          <w:rFonts w:ascii="Avenir Roman" w:hAnsi="Avenir Roman" w:cs="Avenir"/>
          <w:color w:val="000000"/>
          <w:lang w:val="en-GB"/>
        </w:rPr>
        <w:t xml:space="preserve"> </w:t>
      </w:r>
      <w:r w:rsidR="00656EA5">
        <w:rPr>
          <w:rFonts w:ascii="Avenir Roman" w:hAnsi="Avenir Roman" w:cs="Avenir"/>
          <w:color w:val="000000"/>
          <w:lang w:val="en-GB"/>
        </w:rPr>
        <w:t>i</w:t>
      </w:r>
      <w:r w:rsidR="003D0382">
        <w:rPr>
          <w:rFonts w:ascii="Avenir Roman" w:hAnsi="Avenir Roman" w:cs="Avenir"/>
          <w:color w:val="000000"/>
          <w:lang w:val="en-GB"/>
        </w:rPr>
        <w:t xml:space="preserve">n France. Is this the result of political demagogy or a real </w:t>
      </w:r>
      <w:r w:rsidR="003D0382" w:rsidRPr="003D0382">
        <w:rPr>
          <w:rFonts w:ascii="Avenir Roman" w:hAnsi="Avenir Roman" w:cs="Avenir"/>
          <w:color w:val="000000"/>
          <w:lang w:val="en-GB"/>
        </w:rPr>
        <w:t xml:space="preserve">awareness of </w:t>
      </w:r>
      <w:r w:rsidR="003D0382">
        <w:rPr>
          <w:rFonts w:ascii="Avenir Roman" w:hAnsi="Avenir Roman" w:cs="Avenir"/>
          <w:color w:val="000000"/>
          <w:lang w:val="en-GB"/>
        </w:rPr>
        <w:t>negative</w:t>
      </w:r>
      <w:r w:rsidR="003D0382" w:rsidRPr="003D0382">
        <w:rPr>
          <w:rFonts w:ascii="Avenir Roman" w:hAnsi="Avenir Roman" w:cs="Avenir"/>
          <w:color w:val="000000"/>
          <w:lang w:val="en-GB"/>
        </w:rPr>
        <w:t xml:space="preserve"> effects</w:t>
      </w:r>
      <w:r w:rsidR="003D0382">
        <w:rPr>
          <w:rFonts w:ascii="Avenir Roman" w:hAnsi="Avenir Roman" w:cs="Avenir"/>
          <w:color w:val="000000"/>
          <w:lang w:val="en-GB"/>
        </w:rPr>
        <w:t>?</w:t>
      </w:r>
      <w:r w:rsidR="003F2E02" w:rsidRPr="009071DF">
        <w:rPr>
          <w:rFonts w:ascii="Avenir Roman" w:hAnsi="Avenir Roman" w:cs="Avenir"/>
          <w:color w:val="000000"/>
          <w:lang w:val="en-GB"/>
        </w:rPr>
        <w:t xml:space="preserve"> </w:t>
      </w:r>
      <w:r w:rsidR="003D0382">
        <w:rPr>
          <w:rFonts w:ascii="Avenir Roman" w:hAnsi="Avenir Roman" w:cs="Avenir"/>
          <w:color w:val="000000"/>
          <w:lang w:val="en-GB"/>
        </w:rPr>
        <w:t xml:space="preserve">Things </w:t>
      </w:r>
      <w:r w:rsidR="006538D3">
        <w:rPr>
          <w:rFonts w:ascii="Avenir Roman" w:hAnsi="Avenir Roman" w:cs="Avenir"/>
          <w:color w:val="000000"/>
          <w:lang w:val="en-GB"/>
        </w:rPr>
        <w:t>could well</w:t>
      </w:r>
      <w:r w:rsidR="003D0382">
        <w:rPr>
          <w:rFonts w:ascii="Avenir Roman" w:hAnsi="Avenir Roman" w:cs="Avenir"/>
          <w:color w:val="000000"/>
          <w:lang w:val="en-GB"/>
        </w:rPr>
        <w:t xml:space="preserve"> change at secondary level as school</w:t>
      </w:r>
      <w:r w:rsidR="003D0382" w:rsidRPr="009071DF">
        <w:rPr>
          <w:rFonts w:ascii="Avenir Roman" w:hAnsi="Avenir Roman" w:cs="Avenir"/>
          <w:color w:val="000000"/>
          <w:lang w:val="en-GB"/>
        </w:rPr>
        <w:t xml:space="preserve"> </w:t>
      </w:r>
      <w:r w:rsidR="00377248">
        <w:rPr>
          <w:rFonts w:ascii="Avenir Roman" w:hAnsi="Avenir Roman" w:cs="Avenir"/>
          <w:color w:val="000000"/>
          <w:lang w:val="en-GB"/>
        </w:rPr>
        <w:t>principals</w:t>
      </w:r>
      <w:r w:rsidR="003F2E02" w:rsidRPr="009071DF">
        <w:rPr>
          <w:rFonts w:ascii="Avenir Roman" w:hAnsi="Avenir Roman" w:cs="Avenir"/>
          <w:color w:val="000000"/>
          <w:lang w:val="en-GB"/>
        </w:rPr>
        <w:t xml:space="preserve"> do have the option to </w:t>
      </w:r>
      <w:r w:rsidR="003D0382">
        <w:rPr>
          <w:rFonts w:ascii="Avenir Roman" w:hAnsi="Avenir Roman" w:cs="Avenir"/>
          <w:color w:val="000000"/>
          <w:lang w:val="en-GB"/>
        </w:rPr>
        <w:t xml:space="preserve">locally ban </w:t>
      </w:r>
      <w:proofErr w:type="spellStart"/>
      <w:r w:rsidR="003D0382">
        <w:rPr>
          <w:rFonts w:ascii="Avenir Roman" w:hAnsi="Avenir Roman" w:cs="Avenir"/>
          <w:color w:val="000000"/>
          <w:lang w:val="en-GB"/>
        </w:rPr>
        <w:t>cellphones</w:t>
      </w:r>
      <w:proofErr w:type="spellEnd"/>
      <w:r w:rsidR="003F2E02" w:rsidRPr="009071DF">
        <w:rPr>
          <w:rFonts w:ascii="Avenir Roman" w:hAnsi="Avenir Roman" w:cs="Avenir"/>
          <w:color w:val="000000"/>
          <w:lang w:val="en-GB"/>
        </w:rPr>
        <w:t xml:space="preserve"> if they wish. </w:t>
      </w:r>
      <w:r w:rsidR="00676CA7">
        <w:rPr>
          <w:rFonts w:ascii="Avenir Roman" w:hAnsi="Avenir Roman" w:cs="Avenir"/>
          <w:color w:val="000000"/>
          <w:lang w:val="en-GB"/>
        </w:rPr>
        <w:t>A</w:t>
      </w:r>
      <w:r w:rsidR="00377248">
        <w:rPr>
          <w:rFonts w:ascii="Avenir Roman" w:hAnsi="Avenir Roman" w:cs="Avenir"/>
          <w:color w:val="000000"/>
          <w:lang w:val="en-GB"/>
        </w:rPr>
        <w:t xml:space="preserve">fter a </w:t>
      </w:r>
      <w:r w:rsidR="00D71FC2">
        <w:rPr>
          <w:rFonts w:ascii="Avenir Roman" w:hAnsi="Avenir Roman" w:cs="Avenir"/>
          <w:color w:val="000000"/>
          <w:lang w:val="en-GB"/>
        </w:rPr>
        <w:t>violent episode</w:t>
      </w:r>
      <w:r w:rsidR="00676CA7">
        <w:rPr>
          <w:rFonts w:ascii="Avenir Roman" w:hAnsi="Avenir Roman" w:cs="Avenir"/>
          <w:color w:val="000000"/>
          <w:lang w:val="en-GB"/>
        </w:rPr>
        <w:t xml:space="preserve"> </w:t>
      </w:r>
      <w:r w:rsidR="00D71FC2">
        <w:rPr>
          <w:rFonts w:ascii="Avenir Roman" w:hAnsi="Avenir Roman" w:cs="Avenir"/>
          <w:color w:val="000000"/>
          <w:lang w:val="en-GB"/>
        </w:rPr>
        <w:t xml:space="preserve">which took place </w:t>
      </w:r>
      <w:r w:rsidR="00377BBD">
        <w:rPr>
          <w:rFonts w:ascii="Avenir Roman" w:hAnsi="Avenir Roman" w:cs="Avenir"/>
          <w:color w:val="000000"/>
          <w:lang w:val="en-GB"/>
        </w:rPr>
        <w:t xml:space="preserve">in </w:t>
      </w:r>
      <w:r w:rsidR="001C6D2D">
        <w:rPr>
          <w:rFonts w:ascii="Avenir Roman" w:hAnsi="Avenir Roman" w:cs="Avenir"/>
          <w:color w:val="000000"/>
          <w:lang w:val="en-GB"/>
        </w:rPr>
        <w:t>autumn</w:t>
      </w:r>
      <w:r w:rsidR="00377248">
        <w:rPr>
          <w:rFonts w:ascii="Avenir Roman" w:hAnsi="Avenir Roman" w:cs="Avenir"/>
          <w:color w:val="000000"/>
          <w:lang w:val="en-GB"/>
        </w:rPr>
        <w:t xml:space="preserve"> 2018</w:t>
      </w:r>
      <w:r w:rsidR="00D71FC2">
        <w:rPr>
          <w:rStyle w:val="FootnoteReference"/>
          <w:rFonts w:ascii="Avenir Roman" w:hAnsi="Avenir Roman" w:cs="Avenir"/>
          <w:color w:val="000000"/>
          <w:lang w:val="en-GB"/>
        </w:rPr>
        <w:footnoteReference w:id="7"/>
      </w:r>
      <w:r w:rsidR="00377248">
        <w:rPr>
          <w:rFonts w:ascii="Avenir Roman" w:hAnsi="Avenir Roman" w:cs="Avenir"/>
          <w:color w:val="000000"/>
          <w:lang w:val="en-GB"/>
        </w:rPr>
        <w:t xml:space="preserve">, </w:t>
      </w:r>
      <w:proofErr w:type="spellStart"/>
      <w:r w:rsidR="00377248">
        <w:rPr>
          <w:rFonts w:ascii="Avenir Roman" w:hAnsi="Avenir Roman" w:cs="Avenir"/>
          <w:color w:val="000000"/>
          <w:lang w:val="en-GB"/>
        </w:rPr>
        <w:t>Blanquer</w:t>
      </w:r>
      <w:proofErr w:type="spellEnd"/>
      <w:r w:rsidR="00377248" w:rsidRPr="009071DF">
        <w:rPr>
          <w:rFonts w:ascii="Avenir Roman" w:hAnsi="Avenir Roman" w:cs="Avenir"/>
          <w:color w:val="000000"/>
          <w:lang w:val="en-GB"/>
        </w:rPr>
        <w:t xml:space="preserve"> immediately seized </w:t>
      </w:r>
      <w:r w:rsidR="00377248">
        <w:rPr>
          <w:rFonts w:ascii="Avenir Roman" w:hAnsi="Avenir Roman" w:cs="Avenir"/>
          <w:color w:val="000000"/>
          <w:lang w:val="en-GB"/>
        </w:rPr>
        <w:t>the</w:t>
      </w:r>
      <w:r w:rsidR="00377248" w:rsidRPr="009071DF">
        <w:rPr>
          <w:rFonts w:ascii="Avenir Roman" w:hAnsi="Avenir Roman" w:cs="Avenir"/>
          <w:color w:val="000000"/>
          <w:lang w:val="en-GB"/>
        </w:rPr>
        <w:t xml:space="preserve"> occasion to advocate a mobile</w:t>
      </w:r>
      <w:r w:rsidR="009E3DED">
        <w:rPr>
          <w:rFonts w:ascii="Avenir Roman" w:hAnsi="Avenir Roman" w:cs="Avenir"/>
          <w:color w:val="000000"/>
          <w:lang w:val="en-GB"/>
        </w:rPr>
        <w:t>-</w:t>
      </w:r>
      <w:r w:rsidR="00377248" w:rsidRPr="009071DF">
        <w:rPr>
          <w:rFonts w:ascii="Avenir Roman" w:hAnsi="Avenir Roman" w:cs="Avenir"/>
          <w:color w:val="000000"/>
          <w:lang w:val="en-GB"/>
        </w:rPr>
        <w:t>phone ban in high schools</w:t>
      </w:r>
      <w:r w:rsidR="006538D3">
        <w:rPr>
          <w:rFonts w:ascii="Avenir Roman" w:hAnsi="Avenir Roman" w:cs="Avenir"/>
          <w:color w:val="000000"/>
          <w:lang w:val="en-GB"/>
        </w:rPr>
        <w:t>, but nothing has in fact been officially implemented since</w:t>
      </w:r>
      <w:r w:rsidR="003D0382">
        <w:rPr>
          <w:rFonts w:ascii="Avenir Roman" w:hAnsi="Avenir Roman" w:cs="Avenir"/>
          <w:color w:val="000000"/>
          <w:lang w:val="en-GB"/>
        </w:rPr>
        <w:t>.</w:t>
      </w:r>
      <w:r w:rsidR="00BD0056">
        <w:rPr>
          <w:rFonts w:ascii="Avenir Roman" w:hAnsi="Avenir Roman" w:cs="Avenir"/>
          <w:color w:val="000000"/>
          <w:lang w:val="en-GB"/>
        </w:rPr>
        <w:t xml:space="preserve"> On the contrary, in fact, a new French teaching qualification (CAPES) will see the light of day in 2020, entitled “</w:t>
      </w:r>
      <w:proofErr w:type="spellStart"/>
      <w:r w:rsidR="00BD0056">
        <w:rPr>
          <w:rFonts w:ascii="Avenir Roman" w:hAnsi="Avenir Roman" w:cs="Avenir"/>
          <w:color w:val="000000"/>
          <w:lang w:val="en-GB"/>
        </w:rPr>
        <w:t>Numérique</w:t>
      </w:r>
      <w:proofErr w:type="spellEnd"/>
      <w:r w:rsidR="00BD0056">
        <w:rPr>
          <w:rFonts w:ascii="Avenir Roman" w:hAnsi="Avenir Roman" w:cs="Avenir"/>
          <w:color w:val="000000"/>
          <w:lang w:val="en-GB"/>
        </w:rPr>
        <w:t xml:space="preserve"> et sciences </w:t>
      </w:r>
      <w:proofErr w:type="spellStart"/>
      <w:r w:rsidR="00BD0056">
        <w:rPr>
          <w:rFonts w:ascii="Avenir Roman" w:hAnsi="Avenir Roman" w:cs="Avenir"/>
          <w:color w:val="000000"/>
          <w:lang w:val="en-GB"/>
        </w:rPr>
        <w:t>informatiques</w:t>
      </w:r>
      <w:proofErr w:type="spellEnd"/>
      <w:r w:rsidR="00BD0056">
        <w:rPr>
          <w:rFonts w:ascii="Avenir Roman" w:hAnsi="Avenir Roman" w:cs="Avenir"/>
          <w:color w:val="000000"/>
          <w:lang w:val="en-GB"/>
        </w:rPr>
        <w:t xml:space="preserve">” (Digital </w:t>
      </w:r>
      <w:r w:rsidR="00AA5F4D">
        <w:rPr>
          <w:rFonts w:ascii="Avenir Roman" w:hAnsi="Avenir Roman" w:cs="Avenir"/>
          <w:color w:val="000000"/>
          <w:lang w:val="en-GB"/>
        </w:rPr>
        <w:t xml:space="preserve">Technology </w:t>
      </w:r>
      <w:r w:rsidR="00BD0056">
        <w:rPr>
          <w:rFonts w:ascii="Avenir Roman" w:hAnsi="Avenir Roman" w:cs="Avenir"/>
          <w:color w:val="000000"/>
          <w:lang w:val="en-GB"/>
        </w:rPr>
        <w:t xml:space="preserve">and Computer Sciences). Also, primary and secondary schools are introducing many new courses and resources related to the “Le </w:t>
      </w:r>
      <w:proofErr w:type="spellStart"/>
      <w:r w:rsidR="00BD0056">
        <w:rPr>
          <w:rFonts w:ascii="Avenir Roman" w:hAnsi="Avenir Roman" w:cs="Avenir"/>
          <w:color w:val="000000"/>
          <w:lang w:val="en-GB"/>
        </w:rPr>
        <w:t>numérique</w:t>
      </w:r>
      <w:proofErr w:type="spellEnd"/>
      <w:r w:rsidR="00BD0056">
        <w:rPr>
          <w:rFonts w:ascii="Avenir Roman" w:hAnsi="Avenir Roman" w:cs="Avenir"/>
          <w:color w:val="000000"/>
          <w:lang w:val="en-GB"/>
        </w:rPr>
        <w:t xml:space="preserve"> au service de </w:t>
      </w:r>
      <w:proofErr w:type="spellStart"/>
      <w:r w:rsidR="00BD0056">
        <w:rPr>
          <w:rFonts w:ascii="Avenir Roman" w:hAnsi="Avenir Roman" w:cs="Avenir"/>
          <w:color w:val="000000"/>
          <w:lang w:val="en-GB"/>
        </w:rPr>
        <w:t>l’École</w:t>
      </w:r>
      <w:proofErr w:type="spellEnd"/>
      <w:r w:rsidR="00BD0056">
        <w:rPr>
          <w:rFonts w:ascii="Avenir Roman" w:hAnsi="Avenir Roman" w:cs="Avenir"/>
          <w:color w:val="000000"/>
          <w:lang w:val="en-GB"/>
        </w:rPr>
        <w:t xml:space="preserve"> de la </w:t>
      </w:r>
      <w:proofErr w:type="spellStart"/>
      <w:r w:rsidR="00BD0056">
        <w:rPr>
          <w:rFonts w:ascii="Avenir Roman" w:hAnsi="Avenir Roman" w:cs="Avenir"/>
          <w:color w:val="000000"/>
          <w:lang w:val="en-GB"/>
        </w:rPr>
        <w:t>confiance</w:t>
      </w:r>
      <w:proofErr w:type="spellEnd"/>
      <w:r w:rsidR="00BD0056">
        <w:rPr>
          <w:rFonts w:ascii="Avenir Roman" w:hAnsi="Avenir Roman" w:cs="Avenir"/>
          <w:color w:val="000000"/>
          <w:lang w:val="en-GB"/>
        </w:rPr>
        <w:t>”</w:t>
      </w:r>
      <w:r w:rsidR="00BD0056">
        <w:rPr>
          <w:rStyle w:val="FootnoteReference"/>
          <w:rFonts w:ascii="Avenir Roman" w:hAnsi="Avenir Roman" w:cs="Avenir"/>
          <w:color w:val="000000"/>
          <w:lang w:val="en-GB"/>
        </w:rPr>
        <w:footnoteReference w:id="8"/>
      </w:r>
      <w:r w:rsidR="00BD0056">
        <w:rPr>
          <w:rFonts w:ascii="Avenir Roman" w:hAnsi="Avenir Roman" w:cs="Avenir"/>
          <w:color w:val="000000"/>
          <w:lang w:val="en-GB"/>
        </w:rPr>
        <w:t xml:space="preserve"> (</w:t>
      </w:r>
      <w:r w:rsidR="0084452B" w:rsidRPr="0084452B">
        <w:rPr>
          <w:rFonts w:ascii="Avenir Roman" w:hAnsi="Avenir Roman" w:cs="Avenir"/>
          <w:color w:val="000000"/>
          <w:lang w:val="en-GB"/>
        </w:rPr>
        <w:t>Digital technology at the service of the School of Trust</w:t>
      </w:r>
      <w:r w:rsidR="008E26AE">
        <w:rPr>
          <w:rFonts w:ascii="Avenir Roman" w:hAnsi="Avenir Roman" w:cs="Avenir"/>
          <w:color w:val="000000"/>
          <w:lang w:val="en-GB"/>
        </w:rPr>
        <w:t>).</w:t>
      </w:r>
      <w:r w:rsidR="0084452B">
        <w:rPr>
          <w:rFonts w:ascii="Avenir Roman" w:hAnsi="Avenir Roman" w:cs="Avenir"/>
          <w:color w:val="000000"/>
          <w:lang w:val="en-GB"/>
        </w:rPr>
        <w:t xml:space="preserve"> Is this not somewhat paradoxical</w:t>
      </w:r>
      <w:r w:rsidR="00AA5F4D">
        <w:rPr>
          <w:rFonts w:ascii="Avenir Roman" w:hAnsi="Avenir Roman" w:cs="Avenir"/>
          <w:color w:val="000000"/>
          <w:lang w:val="en-GB"/>
        </w:rPr>
        <w:t xml:space="preserve"> given the </w:t>
      </w:r>
      <w:r w:rsidR="0034296C">
        <w:rPr>
          <w:rFonts w:ascii="Avenir Roman" w:hAnsi="Avenir Roman" w:cs="Avenir"/>
          <w:color w:val="000000"/>
          <w:lang w:val="en-GB"/>
        </w:rPr>
        <w:t xml:space="preserve">2018 </w:t>
      </w:r>
      <w:r w:rsidR="00AA5F4D">
        <w:rPr>
          <w:rFonts w:ascii="Avenir Roman" w:hAnsi="Avenir Roman" w:cs="Avenir"/>
          <w:color w:val="000000"/>
          <w:lang w:val="en-GB"/>
        </w:rPr>
        <w:t>French ban?</w:t>
      </w:r>
      <w:r w:rsidR="00BD0056">
        <w:rPr>
          <w:rFonts w:ascii="Avenir Roman" w:hAnsi="Avenir Roman" w:cs="Avenir"/>
          <w:color w:val="000000"/>
          <w:lang w:val="en-GB"/>
        </w:rPr>
        <w:t xml:space="preserve"> </w:t>
      </w:r>
    </w:p>
    <w:p w14:paraId="57BFAC27" w14:textId="15664365" w:rsidR="0061223D" w:rsidRPr="0061223D" w:rsidRDefault="0061223D" w:rsidP="0061223D">
      <w:pPr>
        <w:spacing w:after="240" w:line="360" w:lineRule="auto"/>
        <w:jc w:val="both"/>
        <w:rPr>
          <w:rFonts w:ascii="Avenir Roman" w:hAnsi="Avenir Roman" w:cs="Avenir"/>
          <w:color w:val="000000"/>
          <w:lang w:val="en-GB"/>
        </w:rPr>
      </w:pPr>
      <w:r w:rsidRPr="0061223D">
        <w:rPr>
          <w:rFonts w:ascii="Avenir Roman" w:hAnsi="Avenir Roman" w:cs="Avenir"/>
          <w:color w:val="000000"/>
          <w:lang w:val="en-GB"/>
        </w:rPr>
        <w:t xml:space="preserve">In French-speaking Belgium, contrary to France, there is no law on the prohibition of mobile phones. The use of the smartphone is determined by the general institutional rules and varies from one school to another. So, as in Canada and elsewhere, </w:t>
      </w:r>
      <w:r w:rsidR="000B1828">
        <w:rPr>
          <w:rFonts w:ascii="Avenir Roman" w:hAnsi="Avenir Roman" w:cs="Avenir"/>
          <w:color w:val="000000"/>
          <w:lang w:val="en-GB"/>
        </w:rPr>
        <w:t>education establis</w:t>
      </w:r>
      <w:r w:rsidR="008E26AE">
        <w:rPr>
          <w:rFonts w:ascii="Avenir Roman" w:hAnsi="Avenir Roman" w:cs="Avenir"/>
          <w:color w:val="000000"/>
          <w:lang w:val="en-GB"/>
        </w:rPr>
        <w:t>h</w:t>
      </w:r>
      <w:r w:rsidR="000B1828">
        <w:rPr>
          <w:rFonts w:ascii="Avenir Roman" w:hAnsi="Avenir Roman" w:cs="Avenir"/>
          <w:color w:val="000000"/>
          <w:lang w:val="en-GB"/>
        </w:rPr>
        <w:t>ments</w:t>
      </w:r>
      <w:r w:rsidR="00377BBD" w:rsidRPr="0061223D">
        <w:rPr>
          <w:rFonts w:ascii="Avenir Roman" w:hAnsi="Avenir Roman" w:cs="Avenir"/>
          <w:color w:val="000000"/>
          <w:lang w:val="en-GB"/>
        </w:rPr>
        <w:t xml:space="preserve"> </w:t>
      </w:r>
      <w:r w:rsidR="00377BBD">
        <w:rPr>
          <w:rFonts w:ascii="Avenir Roman" w:hAnsi="Avenir Roman" w:cs="Avenir"/>
          <w:color w:val="000000"/>
          <w:lang w:val="en-GB"/>
        </w:rPr>
        <w:t>can</w:t>
      </w:r>
      <w:r w:rsidR="00377BBD" w:rsidRPr="0061223D">
        <w:rPr>
          <w:rFonts w:ascii="Avenir Roman" w:hAnsi="Avenir Roman" w:cs="Avenir"/>
          <w:color w:val="000000"/>
          <w:lang w:val="en-GB"/>
        </w:rPr>
        <w:t xml:space="preserve"> </w:t>
      </w:r>
      <w:r w:rsidRPr="0061223D">
        <w:rPr>
          <w:rFonts w:ascii="Avenir Roman" w:hAnsi="Avenir Roman" w:cs="Avenir"/>
          <w:color w:val="000000"/>
          <w:lang w:val="en-GB"/>
        </w:rPr>
        <w:t>easily follow the BYOD (</w:t>
      </w:r>
      <w:r w:rsidRPr="0061223D">
        <w:rPr>
          <w:rFonts w:ascii="Avenir Roman" w:hAnsi="Avenir Roman" w:cs="Avenir"/>
          <w:i/>
          <w:iCs/>
          <w:color w:val="000000"/>
          <w:lang w:val="en-GB"/>
        </w:rPr>
        <w:t>Bring your own device</w:t>
      </w:r>
      <w:r w:rsidRPr="0061223D">
        <w:rPr>
          <w:rFonts w:ascii="Avenir Roman" w:hAnsi="Avenir Roman" w:cs="Avenir"/>
          <w:color w:val="000000"/>
          <w:lang w:val="en-GB"/>
        </w:rPr>
        <w:t xml:space="preserve">) </w:t>
      </w:r>
      <w:r w:rsidRPr="0061223D">
        <w:rPr>
          <w:rFonts w:ascii="Avenir Roman" w:hAnsi="Avenir Roman" w:cs="Avenir"/>
          <w:color w:val="000000"/>
          <w:lang w:val="en-GB"/>
        </w:rPr>
        <w:lastRenderedPageBreak/>
        <w:t xml:space="preserve">attitude. Some schools have banned mobile phones from playgrounds in order to </w:t>
      </w:r>
      <w:r w:rsidR="000B1828">
        <w:rPr>
          <w:rFonts w:ascii="Avenir Roman" w:hAnsi="Avenir Roman" w:cs="Avenir"/>
          <w:color w:val="000000"/>
          <w:lang w:val="en-GB"/>
        </w:rPr>
        <w:t>“</w:t>
      </w:r>
      <w:r w:rsidRPr="0061223D">
        <w:rPr>
          <w:rFonts w:ascii="Avenir Roman" w:hAnsi="Avenir Roman" w:cs="Avenir"/>
          <w:color w:val="000000"/>
          <w:lang w:val="en-GB"/>
        </w:rPr>
        <w:t>recreate the social bond</w:t>
      </w:r>
      <w:r w:rsidR="000B1828">
        <w:rPr>
          <w:rFonts w:ascii="Avenir Roman" w:hAnsi="Avenir Roman" w:cs="Avenir"/>
          <w:color w:val="000000"/>
          <w:lang w:val="en-GB"/>
        </w:rPr>
        <w:t>”</w:t>
      </w:r>
      <w:r w:rsidRPr="0061223D">
        <w:rPr>
          <w:rFonts w:ascii="Avenir Roman" w:hAnsi="Avenir Roman" w:cs="Avenir"/>
          <w:color w:val="000000"/>
          <w:lang w:val="en-GB"/>
        </w:rPr>
        <w:t xml:space="preserve"> between peers and with teachers. This decision is generally welcomed by parents who often perceive the digital tool as a distraction. However, parents may also explain that they highly depend on mobile devices for family organisation. In many schools, smartphones have become educational tools used to illustrate, map, search for information, answer multiple-choice questions or play serious games. </w:t>
      </w:r>
    </w:p>
    <w:p w14:paraId="30A3CE28" w14:textId="58F14F75" w:rsidR="0061223D" w:rsidRPr="008607D0" w:rsidRDefault="00646C7E" w:rsidP="0061223D">
      <w:pPr>
        <w:spacing w:after="240" w:line="360" w:lineRule="auto"/>
        <w:jc w:val="both"/>
        <w:rPr>
          <w:rFonts w:ascii="Avenir Roman" w:hAnsi="Avenir Roman" w:cs="Avenir"/>
          <w:color w:val="000000"/>
          <w:lang w:val="en-GB"/>
        </w:rPr>
      </w:pPr>
      <w:r w:rsidRPr="008607D0">
        <w:rPr>
          <w:rFonts w:ascii="Avenir Roman" w:hAnsi="Avenir Roman" w:cs="Avenir"/>
          <w:color w:val="000000"/>
          <w:lang w:val="en-GB"/>
        </w:rPr>
        <w:t xml:space="preserve">Cougnon </w:t>
      </w:r>
      <w:r w:rsidR="0061223D" w:rsidRPr="005D27AC">
        <w:rPr>
          <w:rFonts w:ascii="Avenir Roman" w:hAnsi="Avenir Roman" w:cs="Avenir"/>
          <w:color w:val="000000"/>
          <w:lang w:val="en-GB"/>
        </w:rPr>
        <w:t>(2016)</w:t>
      </w:r>
      <w:r w:rsidR="0061223D" w:rsidRPr="008607D0">
        <w:rPr>
          <w:rFonts w:ascii="Avenir Roman" w:hAnsi="Avenir Roman" w:cs="Avenir"/>
          <w:color w:val="000000"/>
          <w:lang w:val="en-GB"/>
        </w:rPr>
        <w:t xml:space="preserve"> reviews various innovative classroom applications: one example of mobile and tablet usage in the classroom is the </w:t>
      </w:r>
      <w:proofErr w:type="spellStart"/>
      <w:r w:rsidR="0061223D" w:rsidRPr="008607D0">
        <w:rPr>
          <w:rFonts w:ascii="Avenir Roman" w:hAnsi="Avenir Roman" w:cs="Avenir"/>
          <w:i/>
          <w:iCs/>
          <w:color w:val="000000"/>
          <w:lang w:val="en-GB"/>
        </w:rPr>
        <w:t>Twictée</w:t>
      </w:r>
      <w:proofErr w:type="spellEnd"/>
      <w:r w:rsidR="002A39B9" w:rsidRPr="005D27AC">
        <w:rPr>
          <w:rStyle w:val="FootnoteReference"/>
          <w:rFonts w:ascii="Avenir Roman" w:hAnsi="Avenir Roman" w:cs="Avenir"/>
          <w:i/>
          <w:iCs/>
          <w:color w:val="000000"/>
          <w:lang w:val="en-GB"/>
        </w:rPr>
        <w:footnoteReference w:id="9"/>
      </w:r>
      <w:r w:rsidR="0061223D" w:rsidRPr="005D27AC">
        <w:rPr>
          <w:rFonts w:ascii="Avenir Roman" w:hAnsi="Avenir Roman" w:cs="Avenir"/>
          <w:color w:val="000000"/>
          <w:lang w:val="en-GB"/>
        </w:rPr>
        <w:t xml:space="preserve"> proje</w:t>
      </w:r>
      <w:r w:rsidR="0061223D" w:rsidRPr="008607D0">
        <w:rPr>
          <w:rFonts w:ascii="Avenir Roman" w:hAnsi="Avenir Roman" w:cs="Avenir"/>
          <w:color w:val="000000"/>
          <w:lang w:val="en-GB"/>
        </w:rPr>
        <w:t xml:space="preserve">ct from France (2013). The name is a contraction of </w:t>
      </w:r>
      <w:r w:rsidR="008E26AE">
        <w:rPr>
          <w:rFonts w:ascii="Avenir Roman" w:hAnsi="Avenir Roman" w:cs="Avenir"/>
          <w:color w:val="000000"/>
          <w:lang w:val="en-GB"/>
        </w:rPr>
        <w:t>“</w:t>
      </w:r>
      <w:r w:rsidR="0061223D" w:rsidRPr="008607D0">
        <w:rPr>
          <w:rFonts w:ascii="Avenir Roman" w:hAnsi="Avenir Roman" w:cs="Avenir"/>
          <w:color w:val="000000"/>
          <w:lang w:val="en-GB"/>
        </w:rPr>
        <w:t>Twitter</w:t>
      </w:r>
      <w:r w:rsidR="008E26AE">
        <w:rPr>
          <w:rFonts w:ascii="Avenir Roman" w:hAnsi="Avenir Roman" w:cs="Avenir"/>
          <w:color w:val="000000"/>
          <w:lang w:val="en-GB"/>
        </w:rPr>
        <w:t>”</w:t>
      </w:r>
      <w:r w:rsidR="002A39B9" w:rsidRPr="008607D0">
        <w:rPr>
          <w:rFonts w:ascii="Avenir Roman" w:hAnsi="Avenir Roman" w:cs="Avenir"/>
          <w:color w:val="000000"/>
          <w:lang w:val="en-GB"/>
        </w:rPr>
        <w:t xml:space="preserve"> and French word </w:t>
      </w:r>
      <w:r w:rsidR="008E26AE">
        <w:rPr>
          <w:rFonts w:ascii="Avenir Roman" w:hAnsi="Avenir Roman" w:cs="Avenir"/>
          <w:color w:val="000000"/>
          <w:lang w:val="en-GB"/>
        </w:rPr>
        <w:t>“</w:t>
      </w:r>
      <w:proofErr w:type="spellStart"/>
      <w:r w:rsidR="002A39B9" w:rsidRPr="008607D0">
        <w:rPr>
          <w:rFonts w:ascii="Avenir Roman" w:hAnsi="Avenir Roman" w:cs="Avenir"/>
          <w:color w:val="000000"/>
          <w:lang w:val="en-GB"/>
        </w:rPr>
        <w:t>d</w:t>
      </w:r>
      <w:r w:rsidR="0061223D" w:rsidRPr="008607D0">
        <w:rPr>
          <w:rFonts w:ascii="Avenir Roman" w:hAnsi="Avenir Roman" w:cs="Avenir"/>
          <w:color w:val="000000"/>
          <w:lang w:val="en-GB"/>
        </w:rPr>
        <w:t>ictée</w:t>
      </w:r>
      <w:proofErr w:type="spellEnd"/>
      <w:r w:rsidR="008E26AE">
        <w:rPr>
          <w:rFonts w:ascii="Avenir Roman" w:hAnsi="Avenir Roman" w:cs="Avenir"/>
          <w:color w:val="000000"/>
          <w:lang w:val="en-GB"/>
        </w:rPr>
        <w:t>”</w:t>
      </w:r>
      <w:r w:rsidR="0061223D" w:rsidRPr="008607D0">
        <w:rPr>
          <w:rFonts w:ascii="Avenir Roman" w:hAnsi="Avenir Roman" w:cs="Avenir"/>
          <w:color w:val="000000"/>
          <w:lang w:val="en-GB"/>
        </w:rPr>
        <w:t xml:space="preserve"> (</w:t>
      </w:r>
      <w:r w:rsidR="002A39B9" w:rsidRPr="008607D0">
        <w:rPr>
          <w:rFonts w:ascii="Avenir Roman" w:hAnsi="Avenir Roman" w:cs="Avenir"/>
          <w:color w:val="000000"/>
          <w:lang w:val="en-GB"/>
        </w:rPr>
        <w:t xml:space="preserve">for </w:t>
      </w:r>
      <w:r w:rsidR="008E26AE">
        <w:rPr>
          <w:rFonts w:ascii="Avenir Roman" w:hAnsi="Avenir Roman" w:cs="Avenir"/>
          <w:color w:val="000000"/>
          <w:lang w:val="en-GB"/>
        </w:rPr>
        <w:t>“</w:t>
      </w:r>
      <w:r w:rsidR="0061223D" w:rsidRPr="008607D0">
        <w:rPr>
          <w:rFonts w:ascii="Avenir Roman" w:hAnsi="Avenir Roman" w:cs="Avenir"/>
          <w:color w:val="000000"/>
          <w:lang w:val="en-GB"/>
        </w:rPr>
        <w:t>dictation</w:t>
      </w:r>
      <w:r w:rsidR="008E26AE">
        <w:rPr>
          <w:rFonts w:ascii="Avenir Roman" w:hAnsi="Avenir Roman" w:cs="Avenir"/>
          <w:color w:val="000000"/>
          <w:lang w:val="en-GB"/>
        </w:rPr>
        <w:t>”</w:t>
      </w:r>
      <w:r w:rsidR="0061223D" w:rsidRPr="008607D0">
        <w:rPr>
          <w:rFonts w:ascii="Avenir Roman" w:hAnsi="Avenir Roman" w:cs="Avenir"/>
          <w:color w:val="000000"/>
          <w:lang w:val="en-GB"/>
        </w:rPr>
        <w:t xml:space="preserve">). Belgian teachers are also very happy to use this collaborative device for teaching spelling based on the Twitter application. Classes all around Francophone countries play together to win points through correct spelling exercises. </w:t>
      </w:r>
      <w:r w:rsidR="00955384" w:rsidRPr="008607D0">
        <w:rPr>
          <w:rFonts w:ascii="Avenir Roman" w:hAnsi="Avenir Roman" w:cs="Avenir"/>
          <w:color w:val="000000"/>
          <w:lang w:val="en-GB"/>
        </w:rPr>
        <w:t>The digital tool offers gamification</w:t>
      </w:r>
      <w:r w:rsidR="004E49FF">
        <w:rPr>
          <w:rFonts w:ascii="Avenir Roman" w:hAnsi="Avenir Roman" w:cs="Avenir"/>
          <w:color w:val="000000"/>
          <w:lang w:val="en-GB"/>
        </w:rPr>
        <w:t xml:space="preserve"> techniques</w:t>
      </w:r>
      <w:r w:rsidR="00463E1A" w:rsidRPr="008607D0">
        <w:rPr>
          <w:rFonts w:ascii="Avenir Roman" w:hAnsi="Avenir Roman" w:cs="Avenir"/>
          <w:color w:val="000000"/>
          <w:lang w:val="en-GB"/>
        </w:rPr>
        <w:t>,</w:t>
      </w:r>
      <w:r w:rsidR="00E45866" w:rsidRPr="008607D0">
        <w:rPr>
          <w:rFonts w:ascii="Avenir Roman" w:hAnsi="Avenir Roman" w:cs="Avenir"/>
          <w:color w:val="000000"/>
          <w:lang w:val="en-GB"/>
        </w:rPr>
        <w:t xml:space="preserve"> thus introducing playfulness</w:t>
      </w:r>
      <w:r w:rsidR="00955384" w:rsidRPr="008607D0">
        <w:rPr>
          <w:rFonts w:ascii="Avenir Roman" w:hAnsi="Avenir Roman" w:cs="Avenir"/>
          <w:color w:val="000000"/>
          <w:lang w:val="en-GB"/>
        </w:rPr>
        <w:t xml:space="preserve"> in a very theoretical and off-putting school subject. </w:t>
      </w:r>
      <w:r w:rsidR="00377BBD" w:rsidRPr="008607D0">
        <w:rPr>
          <w:rFonts w:ascii="Avenir Roman" w:hAnsi="Avenir Roman" w:cs="Avenir"/>
          <w:color w:val="000000"/>
          <w:lang w:val="en-GB"/>
        </w:rPr>
        <w:t>Another example Is</w:t>
      </w:r>
      <w:r w:rsidR="0061223D" w:rsidRPr="008607D0">
        <w:rPr>
          <w:rFonts w:ascii="Avenir Roman" w:hAnsi="Avenir Roman" w:cs="Avenir"/>
          <w:color w:val="000000"/>
          <w:lang w:val="en-GB"/>
        </w:rPr>
        <w:t xml:space="preserve"> the North American </w:t>
      </w:r>
      <w:proofErr w:type="spellStart"/>
      <w:r w:rsidR="0061223D" w:rsidRPr="008607D0">
        <w:rPr>
          <w:rFonts w:ascii="Avenir Roman" w:hAnsi="Avenir Roman" w:cs="Avenir"/>
          <w:i/>
          <w:iCs/>
          <w:color w:val="000000"/>
          <w:lang w:val="en-GB"/>
        </w:rPr>
        <w:t>Classcraft</w:t>
      </w:r>
      <w:proofErr w:type="spellEnd"/>
      <w:r w:rsidR="00AF00CA" w:rsidRPr="005D27AC">
        <w:rPr>
          <w:rStyle w:val="FootnoteReference"/>
          <w:rFonts w:ascii="Avenir Roman" w:hAnsi="Avenir Roman" w:cs="Avenir"/>
          <w:i/>
          <w:iCs/>
          <w:color w:val="000000"/>
          <w:lang w:val="en-GB"/>
        </w:rPr>
        <w:footnoteReference w:id="10"/>
      </w:r>
      <w:r w:rsidR="0061223D" w:rsidRPr="005D27AC">
        <w:rPr>
          <w:rFonts w:ascii="Avenir Roman" w:hAnsi="Avenir Roman" w:cs="Avenir"/>
          <w:color w:val="000000"/>
          <w:lang w:val="en-GB"/>
        </w:rPr>
        <w:t xml:space="preserve"> engagement management system (2013)</w:t>
      </w:r>
      <w:r w:rsidR="00377BBD" w:rsidRPr="008607D0">
        <w:rPr>
          <w:rFonts w:ascii="Avenir Roman" w:hAnsi="Avenir Roman" w:cs="Avenir"/>
          <w:color w:val="000000"/>
          <w:lang w:val="en-GB"/>
        </w:rPr>
        <w:t>, which</w:t>
      </w:r>
      <w:r w:rsidR="0061223D" w:rsidRPr="008607D0">
        <w:rPr>
          <w:rFonts w:ascii="Avenir Roman" w:hAnsi="Avenir Roman" w:cs="Avenir"/>
          <w:color w:val="000000"/>
          <w:lang w:val="en-GB"/>
        </w:rPr>
        <w:t xml:space="preserve"> makes it possible for pupils to study subjects (for example physics) and, at the same time, earn merit points that allow them to develop a game character. It </w:t>
      </w:r>
      <w:r w:rsidR="00955384" w:rsidRPr="008607D0">
        <w:rPr>
          <w:rFonts w:ascii="Avenir Roman" w:hAnsi="Avenir Roman" w:cs="Avenir"/>
          <w:color w:val="000000"/>
          <w:lang w:val="en-GB"/>
        </w:rPr>
        <w:t xml:space="preserve">also </w:t>
      </w:r>
      <w:r w:rsidR="0061223D" w:rsidRPr="008607D0">
        <w:rPr>
          <w:rFonts w:ascii="Avenir Roman" w:hAnsi="Avenir Roman" w:cs="Avenir"/>
          <w:color w:val="000000"/>
          <w:lang w:val="en-GB"/>
        </w:rPr>
        <w:t xml:space="preserve">provides </w:t>
      </w:r>
      <w:proofErr w:type="spellStart"/>
      <w:r w:rsidR="0061223D" w:rsidRPr="008607D0">
        <w:rPr>
          <w:rFonts w:ascii="Avenir Roman" w:hAnsi="Avenir Roman" w:cs="Avenir"/>
          <w:color w:val="000000"/>
          <w:lang w:val="en-GB"/>
        </w:rPr>
        <w:t>ludicization</w:t>
      </w:r>
      <w:proofErr w:type="spellEnd"/>
      <w:r w:rsidR="0061223D" w:rsidRPr="008607D0">
        <w:rPr>
          <w:rFonts w:ascii="Avenir Roman" w:hAnsi="Avenir Roman" w:cs="Avenir"/>
          <w:color w:val="000000"/>
          <w:lang w:val="en-GB"/>
        </w:rPr>
        <w:t xml:space="preserve"> possibilities by being able to apply 'game principles to non-game situations’ i.e., game mechanics (rules/strategy/levels/avatars/points), and it also includes context (classroom situation) and collaboration (between students) which are paramount</w:t>
      </w:r>
      <w:r w:rsidR="00377BBD" w:rsidRPr="008607D0">
        <w:rPr>
          <w:rFonts w:ascii="Avenir Roman" w:hAnsi="Avenir Roman" w:cs="Avenir"/>
          <w:color w:val="000000"/>
          <w:lang w:val="en-GB"/>
        </w:rPr>
        <w:t xml:space="preserve">. The scholar divide in Belgium is not the same </w:t>
      </w:r>
      <w:r w:rsidR="00E87D3C" w:rsidRPr="008607D0">
        <w:rPr>
          <w:rFonts w:ascii="Avenir Roman" w:hAnsi="Avenir Roman" w:cs="Avenir"/>
          <w:color w:val="000000"/>
          <w:lang w:val="en-GB"/>
        </w:rPr>
        <w:t>as</w:t>
      </w:r>
      <w:r w:rsidR="00377BBD" w:rsidRPr="008607D0">
        <w:rPr>
          <w:rFonts w:ascii="Avenir Roman" w:hAnsi="Avenir Roman" w:cs="Avenir"/>
          <w:color w:val="000000"/>
          <w:lang w:val="en-GB"/>
        </w:rPr>
        <w:t xml:space="preserve"> in France:</w:t>
      </w:r>
      <w:r w:rsidR="004E49FF">
        <w:rPr>
          <w:rFonts w:ascii="Avenir Roman" w:hAnsi="Avenir Roman" w:cs="Avenir"/>
          <w:color w:val="000000"/>
          <w:lang w:val="en-GB"/>
        </w:rPr>
        <w:t xml:space="preserve"> </w:t>
      </w:r>
      <w:r w:rsidR="00377BBD" w:rsidRPr="008607D0">
        <w:rPr>
          <w:rFonts w:ascii="Avenir Roman" w:hAnsi="Avenir Roman" w:cs="Avenir"/>
          <w:color w:val="000000"/>
          <w:lang w:val="en-GB"/>
        </w:rPr>
        <w:t>t</w:t>
      </w:r>
      <w:r w:rsidR="0061223D" w:rsidRPr="008607D0">
        <w:rPr>
          <w:rFonts w:ascii="Avenir Roman" w:hAnsi="Avenir Roman" w:cs="Avenir"/>
          <w:color w:val="000000"/>
          <w:lang w:val="en-GB"/>
        </w:rPr>
        <w:t>he importance of games in the learning process is particularly emphasised in Belgium during maternal and primary education and is devalued considerably when one grows up</w:t>
      </w:r>
      <w:r w:rsidR="00377BBD" w:rsidRPr="008607D0">
        <w:rPr>
          <w:rFonts w:ascii="Avenir Roman" w:hAnsi="Avenir Roman" w:cs="Avenir"/>
          <w:color w:val="000000"/>
          <w:lang w:val="en-GB"/>
        </w:rPr>
        <w:t xml:space="preserve">, </w:t>
      </w:r>
      <w:r w:rsidR="00E87D3C" w:rsidRPr="008607D0">
        <w:rPr>
          <w:rFonts w:ascii="Avenir Roman" w:hAnsi="Avenir Roman" w:cs="Avenir"/>
          <w:color w:val="000000"/>
          <w:lang w:val="en-GB"/>
        </w:rPr>
        <w:t>as</w:t>
      </w:r>
      <w:r w:rsidR="00377BBD" w:rsidRPr="008607D0">
        <w:rPr>
          <w:rFonts w:ascii="Avenir Roman" w:hAnsi="Avenir Roman" w:cs="Avenir"/>
          <w:color w:val="000000"/>
          <w:lang w:val="en-GB"/>
        </w:rPr>
        <w:t xml:space="preserve"> does the use of cell phone applications</w:t>
      </w:r>
      <w:r w:rsidR="0061223D" w:rsidRPr="008607D0">
        <w:rPr>
          <w:rFonts w:ascii="Avenir Roman" w:hAnsi="Avenir Roman" w:cs="Avenir"/>
          <w:color w:val="000000"/>
          <w:lang w:val="en-GB"/>
        </w:rPr>
        <w:t>. Yet,</w:t>
      </w:r>
      <w:r w:rsidR="00377BBD" w:rsidRPr="008607D0">
        <w:rPr>
          <w:rFonts w:ascii="Avenir Roman" w:hAnsi="Avenir Roman" w:cs="Avenir"/>
          <w:color w:val="000000"/>
          <w:lang w:val="en-GB"/>
        </w:rPr>
        <w:t xml:space="preserve"> we know that</w:t>
      </w:r>
      <w:r w:rsidR="0061223D" w:rsidRPr="008607D0">
        <w:rPr>
          <w:rFonts w:ascii="Avenir Roman" w:hAnsi="Avenir Roman" w:cs="Avenir"/>
          <w:color w:val="000000"/>
          <w:lang w:val="en-GB"/>
        </w:rPr>
        <w:t xml:space="preserve"> games stimulate and facilitate learning, even </w:t>
      </w:r>
      <w:r w:rsidR="0061223D" w:rsidRPr="008607D0">
        <w:rPr>
          <w:rFonts w:ascii="Avenir Roman" w:hAnsi="Avenir Roman" w:cs="Avenir"/>
          <w:color w:val="000000"/>
          <w:lang w:val="en-GB"/>
        </w:rPr>
        <w:lastRenderedPageBreak/>
        <w:t>during adulthood</w:t>
      </w:r>
      <w:r w:rsidR="00377BBD" w:rsidRPr="008607D0">
        <w:rPr>
          <w:rFonts w:ascii="Avenir Roman" w:hAnsi="Avenir Roman" w:cs="Avenir"/>
          <w:color w:val="000000"/>
          <w:lang w:val="en-GB"/>
        </w:rPr>
        <w:t xml:space="preserve"> (</w:t>
      </w:r>
      <w:hyperlink r:id="rId8" w:history="1">
        <w:r w:rsidR="00C10FA2" w:rsidRPr="00D17A18">
          <w:rPr>
            <w:rStyle w:val="Hyperlink"/>
            <w:rFonts w:ascii="Avenir Roman" w:hAnsi="Avenir Roman"/>
            <w:lang w:val="en-US"/>
          </w:rPr>
          <w:t>Romero</w:t>
        </w:r>
      </w:hyperlink>
      <w:r w:rsidR="00C10FA2" w:rsidRPr="00D17A18">
        <w:rPr>
          <w:rStyle w:val="booktitle"/>
          <w:rFonts w:ascii="Avenir Roman" w:hAnsi="Avenir Roman"/>
          <w:lang w:val="en-US"/>
        </w:rPr>
        <w:t xml:space="preserve"> </w:t>
      </w:r>
      <w:r w:rsidR="00C10FA2" w:rsidRPr="00D17A18">
        <w:rPr>
          <w:rStyle w:val="booktitle"/>
          <w:rFonts w:ascii="Avenir Roman" w:hAnsi="Avenir Roman"/>
          <w:i/>
          <w:lang w:val="en-US"/>
        </w:rPr>
        <w:t>et al</w:t>
      </w:r>
      <w:r w:rsidR="00C10FA2" w:rsidRPr="00D17A18">
        <w:rPr>
          <w:rStyle w:val="booktitle"/>
          <w:rFonts w:ascii="Avenir Roman" w:hAnsi="Avenir Roman"/>
          <w:lang w:val="en-US"/>
        </w:rPr>
        <w:t>., 2017</w:t>
      </w:r>
      <w:r w:rsidR="00377BBD" w:rsidRPr="005D27AC">
        <w:rPr>
          <w:rFonts w:ascii="Avenir Roman" w:hAnsi="Avenir Roman" w:cs="Avenir"/>
          <w:color w:val="000000"/>
          <w:lang w:val="en-GB"/>
        </w:rPr>
        <w:t>)</w:t>
      </w:r>
      <w:r w:rsidR="0061223D" w:rsidRPr="008607D0">
        <w:rPr>
          <w:rFonts w:ascii="Avenir Roman" w:hAnsi="Avenir Roman" w:cs="Avenir"/>
          <w:color w:val="000000"/>
          <w:lang w:val="en-GB"/>
        </w:rPr>
        <w:t xml:space="preserve">. </w:t>
      </w:r>
      <w:r w:rsidR="00377BBD" w:rsidRPr="008607D0">
        <w:rPr>
          <w:rFonts w:ascii="Avenir Roman" w:hAnsi="Avenir Roman" w:cs="Avenir"/>
          <w:color w:val="000000"/>
          <w:lang w:val="en-GB"/>
        </w:rPr>
        <w:t xml:space="preserve"> </w:t>
      </w:r>
    </w:p>
    <w:p w14:paraId="1728B245" w14:textId="6DD3A21D" w:rsidR="0061223D" w:rsidRPr="00D17A18" w:rsidRDefault="0091486A" w:rsidP="00D17A18">
      <w:pPr>
        <w:pStyle w:val="ListParagraph"/>
        <w:keepNext/>
        <w:numPr>
          <w:ilvl w:val="1"/>
          <w:numId w:val="2"/>
        </w:numPr>
        <w:spacing w:after="240" w:line="360" w:lineRule="auto"/>
        <w:jc w:val="both"/>
        <w:rPr>
          <w:rFonts w:ascii="Avenir Roman" w:hAnsi="Avenir Roman" w:cs="Avenir"/>
          <w:b/>
          <w:bCs/>
          <w:color w:val="000000"/>
          <w:lang w:val="en-GB"/>
        </w:rPr>
      </w:pPr>
      <w:r w:rsidRPr="00D17A18">
        <w:rPr>
          <w:rFonts w:ascii="Avenir Roman" w:hAnsi="Avenir Roman" w:cs="Avenir"/>
          <w:b/>
          <w:bCs/>
          <w:color w:val="000000"/>
          <w:lang w:val="en-GB"/>
        </w:rPr>
        <w:t>Digital practices and h</w:t>
      </w:r>
      <w:r w:rsidR="0061223D" w:rsidRPr="00D17A18">
        <w:rPr>
          <w:rFonts w:ascii="Avenir Roman" w:hAnsi="Avenir Roman" w:cs="Avenir"/>
          <w:b/>
          <w:bCs/>
          <w:color w:val="000000"/>
          <w:lang w:val="en-GB"/>
        </w:rPr>
        <w:t>igher education</w:t>
      </w:r>
    </w:p>
    <w:p w14:paraId="03F256FC" w14:textId="69DAB034" w:rsidR="00D202BE" w:rsidRPr="00D17A18" w:rsidRDefault="0061223D" w:rsidP="00D17A18">
      <w:pPr>
        <w:keepNext/>
        <w:spacing w:after="240" w:line="360" w:lineRule="auto"/>
        <w:jc w:val="both"/>
        <w:rPr>
          <w:rFonts w:ascii="Avenir Roman" w:hAnsi="Avenir Roman" w:cs="Avenir"/>
          <w:color w:val="000000"/>
          <w:lang w:val="en-US"/>
        </w:rPr>
      </w:pPr>
      <w:r w:rsidRPr="008607D0">
        <w:rPr>
          <w:rFonts w:ascii="Avenir Roman" w:hAnsi="Avenir Roman" w:cs="Avenir"/>
          <w:color w:val="000000"/>
          <w:lang w:val="en-GB"/>
        </w:rPr>
        <w:t xml:space="preserve">In universities, </w:t>
      </w:r>
      <w:r w:rsidR="00C10FA2" w:rsidRPr="008607D0">
        <w:rPr>
          <w:rFonts w:ascii="Avenir Roman" w:hAnsi="Avenir Roman" w:cs="Avenir"/>
          <w:color w:val="000000"/>
          <w:lang w:val="en-GB"/>
        </w:rPr>
        <w:t xml:space="preserve">digital </w:t>
      </w:r>
      <w:r w:rsidRPr="008607D0">
        <w:rPr>
          <w:rFonts w:ascii="Avenir Roman" w:hAnsi="Avenir Roman" w:cs="Avenir"/>
          <w:color w:val="000000"/>
          <w:lang w:val="en-GB"/>
        </w:rPr>
        <w:t>initiatives exist</w:t>
      </w:r>
      <w:r w:rsidR="00C10FA2" w:rsidRPr="008607D0">
        <w:rPr>
          <w:rFonts w:ascii="Avenir Roman" w:hAnsi="Avenir Roman" w:cs="Avenir"/>
          <w:color w:val="000000"/>
          <w:lang w:val="en-GB"/>
        </w:rPr>
        <w:t xml:space="preserve"> and are even sometimes promoted</w:t>
      </w:r>
      <w:r w:rsidRPr="008607D0">
        <w:rPr>
          <w:rFonts w:ascii="Avenir Roman" w:hAnsi="Avenir Roman" w:cs="Avenir"/>
          <w:color w:val="000000"/>
          <w:lang w:val="en-GB"/>
        </w:rPr>
        <w:t xml:space="preserve">, including online collaborative tools and mobile technology. </w:t>
      </w:r>
      <w:r w:rsidR="0058256B" w:rsidRPr="008607D0">
        <w:rPr>
          <w:rFonts w:ascii="Avenir Roman" w:hAnsi="Avenir Roman" w:cs="Avenir"/>
          <w:color w:val="000000"/>
          <w:lang w:val="en-GB"/>
        </w:rPr>
        <w:t>(</w:t>
      </w:r>
      <w:r w:rsidR="0058256B" w:rsidRPr="00D17A18">
        <w:rPr>
          <w:rFonts w:ascii="Avenir Roman" w:hAnsi="Avenir Roman" w:cs="Avenir"/>
          <w:color w:val="000000"/>
          <w:lang w:val="en-GB"/>
        </w:rPr>
        <w:t>Panckhurst and Marsh 2</w:t>
      </w:r>
      <w:r w:rsidRPr="005D27AC">
        <w:rPr>
          <w:rFonts w:ascii="Avenir Roman" w:hAnsi="Avenir Roman" w:cs="Avenir"/>
          <w:color w:val="000000"/>
          <w:lang w:val="en-GB"/>
        </w:rPr>
        <w:t>011</w:t>
      </w:r>
      <w:r w:rsidRPr="008607D0">
        <w:rPr>
          <w:rFonts w:ascii="Avenir Roman" w:hAnsi="Avenir Roman" w:cs="Avenir"/>
          <w:color w:val="000000"/>
          <w:lang w:val="en-GB"/>
        </w:rPr>
        <w:t>) adopted social networks within eLearning university courses</w:t>
      </w:r>
      <w:r w:rsidR="00C10FA2" w:rsidRPr="008607D0">
        <w:rPr>
          <w:rFonts w:ascii="Avenir Roman" w:hAnsi="Avenir Roman" w:cs="Avenir"/>
          <w:color w:val="000000"/>
          <w:lang w:val="en-GB"/>
        </w:rPr>
        <w:t xml:space="preserve"> in France</w:t>
      </w:r>
      <w:r w:rsidRPr="008607D0">
        <w:rPr>
          <w:rFonts w:ascii="Avenir Roman" w:hAnsi="Avenir Roman" w:cs="Avenir"/>
          <w:color w:val="000000"/>
          <w:lang w:val="en-GB"/>
        </w:rPr>
        <w:t xml:space="preserve"> over a three-year period (2007-2010) in order to explore and evaluate the relative advantages and challenges for the usage of such tools in higher education</w:t>
      </w:r>
      <w:r w:rsidR="00D202BE" w:rsidRPr="008607D0">
        <w:rPr>
          <w:rFonts w:ascii="Avenir Roman" w:hAnsi="Avenir Roman" w:cs="Avenir"/>
          <w:color w:val="000000"/>
          <w:lang w:val="en-GB"/>
        </w:rPr>
        <w:t xml:space="preserve">. Students were placed at the core of the learning process and were thus enabled to experience and reflect upon collaborative online learning while being engaged in specific practical projects. The authors argue that in a specific digital network environment, </w:t>
      </w:r>
      <w:r w:rsidR="00D202BE" w:rsidRPr="00D17A18">
        <w:rPr>
          <w:rFonts w:ascii="Avenir Roman" w:hAnsi="Avenir Roman" w:cs="Avenir"/>
          <w:color w:val="000000"/>
          <w:lang w:val="en-US"/>
        </w:rPr>
        <w:t xml:space="preserve">teacher-centric pedagogy is </w:t>
      </w:r>
      <w:r w:rsidR="00D202BE" w:rsidRPr="005D27AC">
        <w:rPr>
          <w:rFonts w:ascii="Avenir Roman" w:hAnsi="Avenir Roman" w:cs="Avenir"/>
          <w:color w:val="000000"/>
          <w:lang w:val="en-US"/>
        </w:rPr>
        <w:t>effectively</w:t>
      </w:r>
      <w:r w:rsidR="00D202BE" w:rsidRPr="008607D0">
        <w:rPr>
          <w:rFonts w:ascii="Avenir Roman" w:hAnsi="Avenir Roman" w:cs="Avenir"/>
          <w:color w:val="000000"/>
          <w:lang w:val="en-US"/>
        </w:rPr>
        <w:t xml:space="preserve"> </w:t>
      </w:r>
      <w:r w:rsidR="00D202BE" w:rsidRPr="00D17A18">
        <w:rPr>
          <w:rFonts w:ascii="Avenir Roman" w:hAnsi="Avenir Roman" w:cs="Avenir"/>
          <w:color w:val="000000"/>
          <w:lang w:val="en-US"/>
        </w:rPr>
        <w:t xml:space="preserve">replaced by peer-group management, collaborative sharing, </w:t>
      </w:r>
      <w:r w:rsidR="00D202BE" w:rsidRPr="005D27AC">
        <w:rPr>
          <w:rFonts w:ascii="Avenir Roman" w:hAnsi="Avenir Roman" w:cs="Avenir"/>
          <w:color w:val="000000"/>
          <w:lang w:val="en-US"/>
        </w:rPr>
        <w:t xml:space="preserve">flipped classrooms, </w:t>
      </w:r>
      <w:r w:rsidR="00D202BE" w:rsidRPr="00D17A18">
        <w:rPr>
          <w:rFonts w:ascii="Avenir Roman" w:hAnsi="Avenir Roman" w:cs="Avenir"/>
          <w:color w:val="000000"/>
          <w:lang w:val="en-US"/>
        </w:rPr>
        <w:t>autonomy and student responsibility.</w:t>
      </w:r>
    </w:p>
    <w:p w14:paraId="6E1441B4" w14:textId="459AA644" w:rsidR="003251BE" w:rsidRPr="008607D0" w:rsidRDefault="0061223D" w:rsidP="00C10FA2">
      <w:pPr>
        <w:spacing w:after="240" w:line="360" w:lineRule="auto"/>
        <w:jc w:val="both"/>
        <w:rPr>
          <w:rFonts w:ascii="Avenir Roman" w:hAnsi="Avenir Roman" w:cs="Avenir"/>
          <w:color w:val="000000"/>
          <w:lang w:val="en-GB"/>
        </w:rPr>
      </w:pPr>
      <w:r w:rsidRPr="008607D0">
        <w:rPr>
          <w:rFonts w:ascii="Avenir Roman" w:hAnsi="Avenir Roman" w:cs="Avenir"/>
          <w:color w:val="000000"/>
          <w:lang w:val="en-GB"/>
        </w:rPr>
        <w:t xml:space="preserve">Student/learner roles have </w:t>
      </w:r>
      <w:r w:rsidR="0058256B" w:rsidRPr="008607D0">
        <w:rPr>
          <w:rFonts w:ascii="Avenir Roman" w:hAnsi="Avenir Roman" w:cs="Avenir"/>
          <w:color w:val="000000"/>
          <w:lang w:val="en-GB"/>
        </w:rPr>
        <w:t xml:space="preserve">of course </w:t>
      </w:r>
      <w:r w:rsidRPr="008607D0">
        <w:rPr>
          <w:rFonts w:ascii="Avenir Roman" w:hAnsi="Avenir Roman" w:cs="Avenir"/>
          <w:color w:val="000000"/>
          <w:lang w:val="en-GB"/>
        </w:rPr>
        <w:t>changed perspective</w:t>
      </w:r>
      <w:r w:rsidR="00D202BE" w:rsidRPr="008607D0">
        <w:rPr>
          <w:rFonts w:ascii="Avenir Roman" w:hAnsi="Avenir Roman" w:cs="Avenir"/>
          <w:color w:val="000000"/>
          <w:lang w:val="en-GB"/>
        </w:rPr>
        <w:t>.</w:t>
      </w:r>
      <w:r w:rsidRPr="008607D0">
        <w:rPr>
          <w:rFonts w:ascii="Avenir Roman" w:hAnsi="Avenir Roman" w:cs="Avenir"/>
          <w:color w:val="000000"/>
          <w:lang w:val="en-GB"/>
        </w:rPr>
        <w:t xml:space="preserve"> </w:t>
      </w:r>
      <w:r w:rsidR="00D202BE" w:rsidRPr="008607D0">
        <w:rPr>
          <w:rFonts w:ascii="Avenir Roman" w:hAnsi="Avenir Roman" w:cs="Avenir"/>
          <w:color w:val="000000"/>
          <w:lang w:val="en-GB"/>
        </w:rPr>
        <w:t xml:space="preserve">For instance, </w:t>
      </w:r>
      <w:r w:rsidR="00C10FA2" w:rsidRPr="008607D0">
        <w:rPr>
          <w:rFonts w:ascii="Avenir Roman" w:hAnsi="Avenir Roman" w:cs="Avenir"/>
          <w:color w:val="000000"/>
          <w:lang w:val="en-GB"/>
        </w:rPr>
        <w:t>amphitheatre lecture</w:t>
      </w:r>
      <w:r w:rsidR="00D202BE" w:rsidRPr="008607D0">
        <w:rPr>
          <w:rFonts w:ascii="Avenir Roman" w:hAnsi="Avenir Roman" w:cs="Avenir"/>
          <w:color w:val="000000"/>
          <w:lang w:val="en-GB"/>
        </w:rPr>
        <w:t>s</w:t>
      </w:r>
      <w:r w:rsidR="00C10FA2" w:rsidRPr="008607D0">
        <w:rPr>
          <w:rFonts w:ascii="Avenir Roman" w:hAnsi="Avenir Roman" w:cs="Avenir"/>
          <w:color w:val="000000"/>
          <w:lang w:val="en-GB"/>
        </w:rPr>
        <w:t xml:space="preserve"> </w:t>
      </w:r>
      <w:r w:rsidR="00D202BE" w:rsidRPr="008607D0">
        <w:rPr>
          <w:rFonts w:ascii="Avenir Roman" w:hAnsi="Avenir Roman" w:cs="Avenir"/>
          <w:color w:val="000000"/>
          <w:lang w:val="en-GB"/>
        </w:rPr>
        <w:t>may be perceived as</w:t>
      </w:r>
      <w:r w:rsidR="00C10FA2" w:rsidRPr="008607D0">
        <w:rPr>
          <w:rFonts w:ascii="Avenir Roman" w:hAnsi="Avenir Roman" w:cs="Avenir"/>
          <w:color w:val="000000"/>
          <w:lang w:val="en-GB"/>
        </w:rPr>
        <w:t xml:space="preserve"> terribly boring </w:t>
      </w:r>
      <w:r w:rsidR="00D202BE" w:rsidRPr="008607D0">
        <w:rPr>
          <w:rFonts w:ascii="Avenir Roman" w:hAnsi="Avenir Roman" w:cs="Avenir"/>
          <w:color w:val="000000"/>
          <w:lang w:val="en-GB"/>
        </w:rPr>
        <w:t xml:space="preserve">by </w:t>
      </w:r>
      <w:r w:rsidR="00C10FA2" w:rsidRPr="008607D0">
        <w:rPr>
          <w:rFonts w:ascii="Avenir Roman" w:hAnsi="Avenir Roman" w:cs="Avenir"/>
          <w:color w:val="000000"/>
          <w:lang w:val="en-GB"/>
        </w:rPr>
        <w:t xml:space="preserve">students and </w:t>
      </w:r>
      <w:r w:rsidR="00D30F9F">
        <w:rPr>
          <w:rFonts w:ascii="Avenir Roman" w:hAnsi="Avenir Roman" w:cs="Avenir"/>
          <w:color w:val="000000"/>
          <w:lang w:val="en-GB"/>
        </w:rPr>
        <w:t>consequently the</w:t>
      </w:r>
      <w:r w:rsidR="00D30F9F" w:rsidRPr="008607D0">
        <w:rPr>
          <w:rFonts w:ascii="Avenir Roman" w:hAnsi="Avenir Roman" w:cs="Avenir"/>
          <w:color w:val="000000"/>
          <w:lang w:val="en-GB"/>
        </w:rPr>
        <w:t xml:space="preserve"> </w:t>
      </w:r>
      <w:r w:rsidR="00C10FA2" w:rsidRPr="008607D0">
        <w:rPr>
          <w:rFonts w:ascii="Avenir Roman" w:hAnsi="Avenir Roman" w:cs="Avenir"/>
          <w:color w:val="000000"/>
          <w:lang w:val="en-GB"/>
        </w:rPr>
        <w:t xml:space="preserve">attention-span rather low. </w:t>
      </w:r>
      <w:r w:rsidR="00D202BE" w:rsidRPr="008607D0">
        <w:rPr>
          <w:rFonts w:ascii="Avenir Roman" w:hAnsi="Avenir Roman" w:cs="Avenir"/>
          <w:color w:val="000000"/>
          <w:lang w:val="en-GB"/>
        </w:rPr>
        <w:t>To reduce this effect, a</w:t>
      </w:r>
      <w:r w:rsidRPr="008607D0">
        <w:rPr>
          <w:rFonts w:ascii="Avenir Roman" w:hAnsi="Avenir Roman" w:cs="Avenir"/>
          <w:color w:val="000000"/>
          <w:lang w:val="en-GB"/>
        </w:rPr>
        <w:t xml:space="preserve"> Belgian product, </w:t>
      </w:r>
      <w:proofErr w:type="spellStart"/>
      <w:r w:rsidRPr="008607D0">
        <w:rPr>
          <w:rFonts w:ascii="Avenir Roman" w:hAnsi="Avenir Roman" w:cs="Avenir"/>
          <w:i/>
          <w:iCs/>
          <w:color w:val="000000"/>
          <w:lang w:val="en-GB"/>
        </w:rPr>
        <w:t>Wooclap</w:t>
      </w:r>
      <w:proofErr w:type="spellEnd"/>
      <w:r w:rsidRPr="005D27AC">
        <w:rPr>
          <w:rFonts w:ascii="Avenir Roman" w:hAnsi="Avenir Roman" w:cs="Avenir"/>
          <w:i/>
          <w:iCs/>
          <w:color w:val="000000"/>
          <w:vertAlign w:val="superscript"/>
          <w:lang w:val="en-GB"/>
        </w:rPr>
        <w:footnoteReference w:id="11"/>
      </w:r>
      <w:r w:rsidRPr="005D27AC">
        <w:rPr>
          <w:rFonts w:ascii="Avenir Roman" w:hAnsi="Avenir Roman" w:cs="Avenir"/>
          <w:color w:val="000000"/>
          <w:lang w:val="en-GB"/>
        </w:rPr>
        <w:t xml:space="preserve">, has been used extensively </w:t>
      </w:r>
      <w:r w:rsidR="00D202BE" w:rsidRPr="008607D0">
        <w:rPr>
          <w:rFonts w:ascii="Avenir Roman" w:hAnsi="Avenir Roman" w:cs="Avenir"/>
          <w:color w:val="000000"/>
          <w:lang w:val="en-GB"/>
        </w:rPr>
        <w:t xml:space="preserve">(in the aforementioned situation and in others) </w:t>
      </w:r>
      <w:r w:rsidRPr="008607D0">
        <w:rPr>
          <w:rFonts w:ascii="Avenir Roman" w:hAnsi="Avenir Roman" w:cs="Avenir"/>
          <w:color w:val="000000"/>
          <w:lang w:val="en-GB"/>
        </w:rPr>
        <w:t>and seems to be particularly effective for motivating student participation, since it includes collaborative functionalities which can then be immediately assessed and displayed. Indeed, Smartphone usage is practically compulsory in this context.</w:t>
      </w:r>
      <w:r w:rsidR="00C10FA2" w:rsidRPr="008607D0">
        <w:rPr>
          <w:rFonts w:ascii="Avenir Roman" w:hAnsi="Avenir Roman" w:cs="Avenir"/>
          <w:color w:val="000000"/>
          <w:lang w:val="en-GB"/>
        </w:rPr>
        <w:t xml:space="preserve"> </w:t>
      </w:r>
      <w:proofErr w:type="gramStart"/>
      <w:r w:rsidR="00066C2D" w:rsidRPr="008607D0">
        <w:rPr>
          <w:rFonts w:ascii="Avenir Roman" w:hAnsi="Avenir Roman" w:cs="Avenir"/>
          <w:color w:val="000000"/>
          <w:lang w:val="en-GB"/>
        </w:rPr>
        <w:t>So</w:t>
      </w:r>
      <w:proofErr w:type="gramEnd"/>
      <w:r w:rsidR="00066C2D" w:rsidRPr="008607D0">
        <w:rPr>
          <w:rFonts w:ascii="Avenir Roman" w:hAnsi="Avenir Roman" w:cs="Avenir"/>
          <w:color w:val="000000"/>
          <w:lang w:val="en-GB"/>
        </w:rPr>
        <w:t xml:space="preserve"> whether for University students or for secondary</w:t>
      </w:r>
      <w:r w:rsidR="00C10FA2" w:rsidRPr="008607D0">
        <w:rPr>
          <w:rFonts w:ascii="Avenir Roman" w:hAnsi="Avenir Roman" w:cs="Avenir"/>
          <w:color w:val="000000"/>
          <w:lang w:val="en-GB"/>
        </w:rPr>
        <w:t xml:space="preserve"> and elementary</w:t>
      </w:r>
      <w:r w:rsidR="00066C2D" w:rsidRPr="008607D0">
        <w:rPr>
          <w:rFonts w:ascii="Avenir Roman" w:hAnsi="Avenir Roman" w:cs="Avenir"/>
          <w:color w:val="000000"/>
          <w:lang w:val="en-GB"/>
        </w:rPr>
        <w:t xml:space="preserve"> school pupils</w:t>
      </w:r>
      <w:r w:rsidR="00D202BE" w:rsidRPr="008607D0">
        <w:rPr>
          <w:rFonts w:ascii="Avenir Roman" w:hAnsi="Avenir Roman" w:cs="Avenir"/>
          <w:color w:val="000000"/>
          <w:lang w:val="en-GB"/>
        </w:rPr>
        <w:t>,</w:t>
      </w:r>
      <w:r w:rsidR="00C10FA2" w:rsidRPr="008607D0">
        <w:rPr>
          <w:rFonts w:ascii="Avenir Roman" w:hAnsi="Avenir Roman" w:cs="Avenir"/>
          <w:color w:val="000000"/>
          <w:lang w:val="en-GB"/>
        </w:rPr>
        <w:t xml:space="preserve"> </w:t>
      </w:r>
      <w:r w:rsidR="00D202BE" w:rsidRPr="008607D0">
        <w:rPr>
          <w:rFonts w:ascii="Avenir Roman" w:hAnsi="Avenir Roman" w:cs="Avenir"/>
          <w:color w:val="000000"/>
          <w:lang w:val="en-GB"/>
        </w:rPr>
        <w:t>i</w:t>
      </w:r>
      <w:r w:rsidR="00C10FA2" w:rsidRPr="008607D0">
        <w:rPr>
          <w:rFonts w:ascii="Avenir Roman" w:hAnsi="Avenir Roman" w:cs="Avenir"/>
          <w:color w:val="000000"/>
          <w:lang w:val="en-GB"/>
        </w:rPr>
        <w:t>n France and Belgium there seem to be fragmented practices and heterogeneous training directions</w:t>
      </w:r>
      <w:r w:rsidR="00066C2D" w:rsidRPr="008607D0">
        <w:rPr>
          <w:rFonts w:ascii="Avenir Roman" w:hAnsi="Avenir Roman" w:cs="Avenir"/>
          <w:color w:val="000000"/>
          <w:lang w:val="en-GB"/>
        </w:rPr>
        <w:t>.</w:t>
      </w:r>
      <w:r w:rsidR="00C10FA2" w:rsidRPr="008607D0">
        <w:rPr>
          <w:rFonts w:ascii="Avenir Roman" w:hAnsi="Avenir Roman" w:cs="Avenir"/>
          <w:color w:val="000000"/>
          <w:lang w:val="en-GB"/>
        </w:rPr>
        <w:t xml:space="preserve"> This pedagogical split seems to reflect the mitigated nature of common beliefs about digital effects, mostly on two subjects: linguistic capabilities </w:t>
      </w:r>
      <w:r w:rsidR="00C10FA2" w:rsidRPr="008607D0">
        <w:rPr>
          <w:rFonts w:ascii="Avenir Roman" w:hAnsi="Avenir Roman" w:cs="Avenir"/>
          <w:color w:val="000000"/>
          <w:lang w:val="en-GB"/>
        </w:rPr>
        <w:lastRenderedPageBreak/>
        <w:t xml:space="preserve">and psychological balance. The following research results propose objective answers to this issue. </w:t>
      </w:r>
    </w:p>
    <w:p w14:paraId="46D5FFA9" w14:textId="1AD99DC4" w:rsidR="00964E04" w:rsidRPr="008607D0" w:rsidRDefault="003251BE" w:rsidP="00D17A18">
      <w:pPr>
        <w:pStyle w:val="ListParagraph"/>
        <w:keepNext/>
        <w:numPr>
          <w:ilvl w:val="0"/>
          <w:numId w:val="2"/>
        </w:numPr>
        <w:spacing w:line="360" w:lineRule="auto"/>
        <w:jc w:val="both"/>
        <w:rPr>
          <w:rFonts w:ascii="Avenir Roman" w:hAnsi="Avenir Roman" w:cs="Avenir Book"/>
          <w:b/>
          <w:bCs/>
          <w:color w:val="000000"/>
          <w:lang w:val="en-GB"/>
        </w:rPr>
      </w:pPr>
      <w:r w:rsidRPr="008607D0">
        <w:rPr>
          <w:rFonts w:ascii="Avenir Roman" w:hAnsi="Avenir Roman" w:cs="Avenir Book"/>
          <w:b/>
          <w:bCs/>
          <w:color w:val="000000"/>
          <w:lang w:val="en-GB"/>
        </w:rPr>
        <w:t>Research context</w:t>
      </w:r>
    </w:p>
    <w:p w14:paraId="771AA38E" w14:textId="0023188B" w:rsidR="000E3BC7" w:rsidRPr="008607D0" w:rsidRDefault="001C23CB" w:rsidP="00D17A18">
      <w:pPr>
        <w:pStyle w:val="ListParagraph"/>
        <w:keepNext/>
        <w:numPr>
          <w:ilvl w:val="1"/>
          <w:numId w:val="2"/>
        </w:numPr>
        <w:spacing w:line="360" w:lineRule="auto"/>
        <w:jc w:val="both"/>
        <w:rPr>
          <w:rFonts w:ascii="Avenir Roman" w:hAnsi="Avenir Roman" w:cs="Avenir"/>
          <w:b/>
          <w:bCs/>
          <w:color w:val="000000"/>
          <w:lang w:val="en-GB"/>
        </w:rPr>
      </w:pPr>
      <w:r w:rsidRPr="008607D0">
        <w:rPr>
          <w:rFonts w:ascii="Avenir Roman" w:hAnsi="Avenir Roman" w:cs="Avenir"/>
          <w:b/>
          <w:bCs/>
          <w:i/>
          <w:iCs/>
          <w:color w:val="000000"/>
          <w:lang w:val="en-GB"/>
        </w:rPr>
        <w:t>sms4science</w:t>
      </w:r>
      <w:r w:rsidRPr="008607D0">
        <w:rPr>
          <w:rFonts w:ascii="Avenir Roman" w:hAnsi="Avenir Roman" w:cs="Avenir"/>
          <w:b/>
          <w:bCs/>
          <w:color w:val="000000"/>
          <w:lang w:val="en-GB"/>
        </w:rPr>
        <w:t xml:space="preserve"> </w:t>
      </w:r>
      <w:r w:rsidR="000E3BC7" w:rsidRPr="008607D0">
        <w:rPr>
          <w:rFonts w:ascii="Avenir Roman" w:hAnsi="Avenir Roman" w:cs="Avenir"/>
          <w:b/>
          <w:bCs/>
          <w:color w:val="000000"/>
          <w:lang w:val="en-GB"/>
        </w:rPr>
        <w:t xml:space="preserve">and </w:t>
      </w:r>
      <w:r w:rsidR="000E3BC7" w:rsidRPr="008607D0">
        <w:rPr>
          <w:rFonts w:ascii="Avenir Roman" w:hAnsi="Avenir Roman" w:cs="Avenir"/>
          <w:b/>
          <w:bCs/>
          <w:i/>
          <w:iCs/>
          <w:color w:val="000000"/>
          <w:lang w:val="en-GB"/>
        </w:rPr>
        <w:t>sud4science</w:t>
      </w:r>
      <w:r w:rsidR="000E3BC7" w:rsidRPr="008607D0">
        <w:rPr>
          <w:rFonts w:ascii="Avenir Roman" w:hAnsi="Avenir Roman" w:cs="Avenir"/>
          <w:b/>
          <w:bCs/>
          <w:color w:val="000000"/>
          <w:lang w:val="en-GB"/>
        </w:rPr>
        <w:t xml:space="preserve"> </w:t>
      </w:r>
    </w:p>
    <w:p w14:paraId="1CF5E558" w14:textId="02F4347C" w:rsidR="005E0670" w:rsidRPr="008607D0" w:rsidRDefault="007C475C" w:rsidP="00F76419">
      <w:pPr>
        <w:keepNext/>
        <w:spacing w:after="240" w:line="360" w:lineRule="auto"/>
        <w:jc w:val="both"/>
        <w:rPr>
          <w:rFonts w:ascii="Avenir Roman" w:hAnsi="Avenir Roman" w:cs="Avenir Book"/>
          <w:color w:val="000000"/>
          <w:lang w:val="en-US"/>
        </w:rPr>
      </w:pPr>
      <w:r w:rsidRPr="008607D0">
        <w:rPr>
          <w:rFonts w:ascii="Avenir Roman" w:hAnsi="Avenir Roman" w:cs="Avenir"/>
          <w:color w:val="000000"/>
          <w:lang w:val="en-GB"/>
        </w:rPr>
        <w:t xml:space="preserve">The aim of the </w:t>
      </w:r>
      <w:r w:rsidR="001D129B" w:rsidRPr="008607D0">
        <w:rPr>
          <w:rFonts w:ascii="Avenir Roman" w:hAnsi="Avenir Roman" w:cs="Avenir"/>
          <w:color w:val="000000"/>
          <w:lang w:val="en-GB"/>
        </w:rPr>
        <w:t>international project calle</w:t>
      </w:r>
      <w:r w:rsidR="00DE140D">
        <w:rPr>
          <w:rFonts w:ascii="Avenir Roman" w:hAnsi="Avenir Roman" w:cs="Avenir"/>
          <w:color w:val="000000"/>
          <w:lang w:val="en-GB"/>
        </w:rPr>
        <w:t>d</w:t>
      </w:r>
      <w:r w:rsidR="001D129B" w:rsidRPr="008607D0">
        <w:rPr>
          <w:rFonts w:ascii="Avenir Roman" w:hAnsi="Avenir Roman" w:cs="Avenir"/>
          <w:color w:val="000000"/>
          <w:lang w:val="en-GB"/>
        </w:rPr>
        <w:t xml:space="preserve"> </w:t>
      </w:r>
      <w:r w:rsidR="001C23CB" w:rsidRPr="008607D0">
        <w:rPr>
          <w:rFonts w:ascii="Avenir Roman" w:hAnsi="Avenir Roman" w:cs="Avenir Heavy"/>
          <w:i/>
          <w:iCs/>
          <w:color w:val="000000"/>
          <w:lang w:val="en-GB"/>
        </w:rPr>
        <w:t>sms4science</w:t>
      </w:r>
      <w:r w:rsidR="001C23CB" w:rsidRPr="008607D0">
        <w:rPr>
          <w:rFonts w:ascii="Avenir Roman" w:hAnsi="Avenir Roman" w:cs="Avenir Heavy"/>
          <w:iCs/>
          <w:color w:val="000000"/>
          <w:lang w:val="en-GB"/>
        </w:rPr>
        <w:t xml:space="preserve"> </w:t>
      </w:r>
      <w:r w:rsidR="003251BE" w:rsidRPr="008607D0">
        <w:rPr>
          <w:rFonts w:ascii="Avenir Roman" w:hAnsi="Avenir Roman" w:cs="Avenir"/>
          <w:color w:val="000000"/>
          <w:lang w:val="en-GB"/>
        </w:rPr>
        <w:t xml:space="preserve"> </w:t>
      </w:r>
      <w:r w:rsidR="00D202BE" w:rsidRPr="008607D0">
        <w:rPr>
          <w:rFonts w:ascii="Avenir Roman" w:hAnsi="Avenir Roman" w:cs="Avenir"/>
          <w:color w:val="000000"/>
          <w:lang w:val="en-GB"/>
        </w:rPr>
        <w:t>(</w:t>
      </w:r>
      <w:r w:rsidR="001D129B" w:rsidRPr="008607D0">
        <w:rPr>
          <w:rFonts w:ascii="Avenir Roman" w:hAnsi="Avenir Roman" w:cs="Avenir"/>
          <w:color w:val="000000"/>
          <w:lang w:val="en-GB"/>
        </w:rPr>
        <w:t>200</w:t>
      </w:r>
      <w:r w:rsidRPr="008607D0">
        <w:rPr>
          <w:rFonts w:ascii="Avenir Roman" w:hAnsi="Avenir Roman" w:cs="Avenir"/>
          <w:color w:val="000000"/>
          <w:lang w:val="en-GB"/>
        </w:rPr>
        <w:t>4-</w:t>
      </w:r>
      <w:r w:rsidR="001C23CB" w:rsidRPr="008607D0">
        <w:rPr>
          <w:rFonts w:ascii="Avenir Roman" w:hAnsi="Avenir Roman" w:cs="Avenir"/>
          <w:color w:val="000000"/>
          <w:lang w:val="en-GB"/>
        </w:rPr>
        <w:t>2013</w:t>
      </w:r>
      <w:r w:rsidRPr="008607D0">
        <w:rPr>
          <w:rFonts w:ascii="Avenir Roman" w:hAnsi="Avenir Roman" w:cs="Avenir"/>
          <w:color w:val="000000"/>
          <w:lang w:val="en-GB"/>
        </w:rPr>
        <w:t xml:space="preserve">, </w:t>
      </w:r>
      <w:r w:rsidR="00262123" w:rsidRPr="008607D0">
        <w:rPr>
          <w:rFonts w:ascii="Avenir Roman" w:hAnsi="Avenir Roman" w:cs="Avenir"/>
          <w:color w:val="000000"/>
          <w:lang w:val="en-GB"/>
        </w:rPr>
        <w:t>Cougnon, 2015</w:t>
      </w:r>
      <w:r w:rsidR="003251BE" w:rsidRPr="008607D0">
        <w:rPr>
          <w:rFonts w:ascii="Avenir Roman" w:hAnsi="Avenir Roman" w:cs="Avenir"/>
          <w:color w:val="000000"/>
          <w:lang w:val="en-GB"/>
        </w:rPr>
        <w:t>)</w:t>
      </w:r>
      <w:r w:rsidR="001C23CB" w:rsidRPr="008607D0">
        <w:rPr>
          <w:rFonts w:ascii="Avenir Roman" w:hAnsi="Avenir Roman" w:cs="Avenir"/>
          <w:color w:val="000000"/>
          <w:lang w:val="en-GB"/>
        </w:rPr>
        <w:t xml:space="preserve"> </w:t>
      </w:r>
      <w:r w:rsidR="001D129B" w:rsidRPr="008607D0">
        <w:rPr>
          <w:rFonts w:ascii="Avenir Roman" w:hAnsi="Avenir Roman" w:cs="Avenir"/>
          <w:color w:val="000000"/>
          <w:lang w:val="en-GB"/>
        </w:rPr>
        <w:t xml:space="preserve"> was to </w:t>
      </w:r>
      <w:r w:rsidR="001D129B" w:rsidRPr="008607D0">
        <w:rPr>
          <w:rFonts w:ascii="Avenir Roman" w:hAnsi="Avenir Roman" w:cs="Avenir Heavy"/>
          <w:color w:val="000000"/>
          <w:lang w:val="en-GB"/>
        </w:rPr>
        <w:t>collect</w:t>
      </w:r>
      <w:r w:rsidR="005A6680" w:rsidRPr="008607D0">
        <w:rPr>
          <w:rFonts w:ascii="Avenir Roman" w:hAnsi="Avenir Roman" w:cs="Avenir Heavy"/>
          <w:color w:val="000000"/>
          <w:lang w:val="en-GB"/>
        </w:rPr>
        <w:t>, through a call for volunteers,</w:t>
      </w:r>
      <w:r w:rsidR="001D129B" w:rsidRPr="008607D0">
        <w:rPr>
          <w:rFonts w:ascii="Avenir Roman" w:hAnsi="Avenir Roman" w:cs="Avenir"/>
          <w:color w:val="000000"/>
          <w:lang w:val="en-GB"/>
        </w:rPr>
        <w:t xml:space="preserve"> vast amounts of authentic SMS data from the general public all over the world, conduct </w:t>
      </w:r>
      <w:r w:rsidR="001D129B" w:rsidRPr="008607D0">
        <w:rPr>
          <w:rFonts w:ascii="Avenir Roman" w:hAnsi="Avenir Roman" w:cs="Avenir Heavy"/>
          <w:color w:val="000000"/>
          <w:lang w:val="en-GB"/>
        </w:rPr>
        <w:t>analysis</w:t>
      </w:r>
      <w:r w:rsidR="001D129B" w:rsidRPr="008607D0">
        <w:rPr>
          <w:rFonts w:ascii="Avenir Roman" w:hAnsi="Avenir Roman" w:cs="Avenir"/>
          <w:color w:val="000000"/>
          <w:lang w:val="en-GB"/>
        </w:rPr>
        <w:t xml:space="preserve"> and </w:t>
      </w:r>
      <w:r w:rsidR="001D129B" w:rsidRPr="008607D0">
        <w:rPr>
          <w:rFonts w:ascii="Avenir Roman" w:hAnsi="Avenir Roman" w:cs="Avenir Heavy"/>
          <w:color w:val="000000"/>
          <w:lang w:val="en-GB"/>
        </w:rPr>
        <w:t>disseminate</w:t>
      </w:r>
      <w:r w:rsidR="001D129B" w:rsidRPr="008607D0">
        <w:rPr>
          <w:rFonts w:ascii="Avenir Roman" w:hAnsi="Avenir Roman" w:cs="Avenir"/>
          <w:color w:val="000000"/>
          <w:lang w:val="en-GB"/>
        </w:rPr>
        <w:t xml:space="preserve"> results. </w:t>
      </w:r>
      <w:r w:rsidR="00383AEB" w:rsidRPr="008607D0">
        <w:rPr>
          <w:rFonts w:ascii="Avenir Roman" w:hAnsi="Avenir Roman" w:cs="Avenir Book"/>
          <w:color w:val="000000"/>
          <w:lang w:val="en-GB"/>
        </w:rPr>
        <w:t xml:space="preserve">This project was mainly </w:t>
      </w:r>
      <w:r w:rsidRPr="008607D0">
        <w:rPr>
          <w:rFonts w:ascii="Avenir Roman" w:hAnsi="Avenir Roman" w:cs="Avenir Book"/>
          <w:color w:val="000000"/>
          <w:lang w:val="en-GB"/>
        </w:rPr>
        <w:t>—</w:t>
      </w:r>
      <w:r w:rsidR="00383AEB" w:rsidRPr="008607D0">
        <w:rPr>
          <w:rFonts w:ascii="Avenir Roman" w:hAnsi="Avenir Roman" w:cs="Avenir Book"/>
          <w:color w:val="000000"/>
          <w:lang w:val="en-GB"/>
        </w:rPr>
        <w:t xml:space="preserve"> but not only </w:t>
      </w:r>
      <w:r w:rsidRPr="008607D0">
        <w:rPr>
          <w:rFonts w:ascii="Avenir Roman" w:hAnsi="Avenir Roman" w:cs="Avenir Book"/>
          <w:color w:val="000000"/>
          <w:lang w:val="en-GB"/>
        </w:rPr>
        <w:t>—</w:t>
      </w:r>
      <w:r w:rsidR="00383AEB" w:rsidRPr="008607D0">
        <w:rPr>
          <w:rFonts w:ascii="Avenir Roman" w:hAnsi="Avenir Roman" w:cs="Avenir Book"/>
          <w:color w:val="000000"/>
          <w:lang w:val="en-GB"/>
        </w:rPr>
        <w:t xml:space="preserve"> </w:t>
      </w:r>
      <w:r w:rsidRPr="008607D0">
        <w:rPr>
          <w:rFonts w:ascii="Avenir Roman" w:hAnsi="Avenir Roman" w:cs="Avenir Book"/>
          <w:color w:val="000000"/>
          <w:lang w:val="en-GB"/>
        </w:rPr>
        <w:t>intended</w:t>
      </w:r>
      <w:r w:rsidR="00383AEB" w:rsidRPr="008607D0">
        <w:rPr>
          <w:rFonts w:ascii="Avenir Roman" w:hAnsi="Avenir Roman" w:cs="Avenir Book"/>
          <w:color w:val="000000"/>
          <w:lang w:val="en-GB"/>
        </w:rPr>
        <w:t xml:space="preserve"> for linguistic research.</w:t>
      </w:r>
      <w:r w:rsidR="00383AEB" w:rsidRPr="008607D0">
        <w:rPr>
          <w:rFonts w:ascii="Avenir Roman" w:hAnsi="Avenir Roman" w:cs="Avenir Book"/>
          <w:color w:val="000000"/>
          <w:lang w:val="en-US"/>
        </w:rPr>
        <w:t xml:space="preserve"> </w:t>
      </w:r>
      <w:r w:rsidR="00DE140D">
        <w:rPr>
          <w:rFonts w:ascii="Avenir Roman" w:hAnsi="Avenir Roman" w:cs="Avenir"/>
          <w:color w:val="000000"/>
          <w:lang w:val="en-GB"/>
        </w:rPr>
        <w:t>Over</w:t>
      </w:r>
      <w:r w:rsidR="00D94344" w:rsidRPr="008607D0">
        <w:rPr>
          <w:rFonts w:ascii="Avenir Roman" w:hAnsi="Avenir Roman" w:cs="Avenir"/>
          <w:color w:val="000000"/>
          <w:lang w:val="en-GB"/>
        </w:rPr>
        <w:t>all</w:t>
      </w:r>
      <w:r w:rsidR="001C23CB" w:rsidRPr="008607D0">
        <w:rPr>
          <w:rFonts w:ascii="Avenir Roman" w:hAnsi="Avenir Roman" w:cs="Avenir"/>
          <w:color w:val="000000"/>
          <w:lang w:val="en-GB"/>
        </w:rPr>
        <w:t xml:space="preserve">, </w:t>
      </w:r>
      <w:r w:rsidR="00E65B21" w:rsidRPr="008607D0">
        <w:rPr>
          <w:rFonts w:ascii="Avenir Roman" w:hAnsi="Avenir Roman" w:cs="Avenir"/>
          <w:color w:val="000000"/>
          <w:lang w:val="en-GB"/>
        </w:rPr>
        <w:t>200,</w:t>
      </w:r>
      <w:r w:rsidR="001C23CB" w:rsidRPr="008607D0">
        <w:rPr>
          <w:rFonts w:ascii="Avenir Roman" w:hAnsi="Avenir Roman" w:cs="Avenir"/>
          <w:color w:val="000000"/>
          <w:lang w:val="en-GB"/>
        </w:rPr>
        <w:t>000 text messages were collected, including 70,000 in Belgium (</w:t>
      </w:r>
      <w:proofErr w:type="spellStart"/>
      <w:r w:rsidR="001C23CB" w:rsidRPr="008607D0">
        <w:rPr>
          <w:rFonts w:ascii="Avenir Roman" w:hAnsi="Avenir Roman" w:cs="Avenir"/>
          <w:color w:val="000000"/>
          <w:lang w:val="en-GB"/>
        </w:rPr>
        <w:t>Fairon</w:t>
      </w:r>
      <w:proofErr w:type="spellEnd"/>
      <w:r w:rsidR="001C23CB" w:rsidRPr="008607D0">
        <w:rPr>
          <w:rFonts w:ascii="Avenir Roman" w:hAnsi="Avenir Roman" w:cs="Avenir"/>
          <w:color w:val="000000"/>
          <w:lang w:val="en-GB"/>
        </w:rPr>
        <w:t xml:space="preserve"> </w:t>
      </w:r>
      <w:r w:rsidR="001C23CB" w:rsidRPr="00D17A18">
        <w:rPr>
          <w:rFonts w:ascii="Avenir Roman" w:hAnsi="Avenir Roman" w:cs="Avenir"/>
          <w:i/>
          <w:color w:val="000000"/>
          <w:lang w:val="en-GB"/>
        </w:rPr>
        <w:t>et al</w:t>
      </w:r>
      <w:r w:rsidR="001C23CB" w:rsidRPr="005D27AC">
        <w:rPr>
          <w:rFonts w:ascii="Avenir Roman" w:hAnsi="Avenir Roman" w:cs="Avenir"/>
          <w:color w:val="000000"/>
          <w:lang w:val="en-GB"/>
        </w:rPr>
        <w:t xml:space="preserve">. </w:t>
      </w:r>
      <w:r w:rsidR="001C23CB" w:rsidRPr="008607D0">
        <w:rPr>
          <w:rFonts w:ascii="Avenir Roman" w:hAnsi="Avenir Roman" w:cs="Avenir"/>
          <w:color w:val="000000"/>
          <w:lang w:val="en-GB"/>
        </w:rPr>
        <w:t xml:space="preserve">2006a) and </w:t>
      </w:r>
      <w:r w:rsidR="00E65B21" w:rsidRPr="008607D0">
        <w:rPr>
          <w:rFonts w:ascii="Avenir Roman" w:hAnsi="Avenir Roman" w:cs="Avenir"/>
          <w:color w:val="000000"/>
          <w:lang w:val="en-GB"/>
        </w:rPr>
        <w:t xml:space="preserve">over </w:t>
      </w:r>
      <w:r w:rsidR="001D129B" w:rsidRPr="008607D0">
        <w:rPr>
          <w:rFonts w:ascii="Avenir Roman" w:hAnsi="Avenir Roman" w:cs="Avenir"/>
          <w:color w:val="000000"/>
          <w:lang w:val="en-GB"/>
        </w:rPr>
        <w:t xml:space="preserve">88,000 </w:t>
      </w:r>
      <w:r w:rsidR="001C23CB" w:rsidRPr="008607D0">
        <w:rPr>
          <w:rFonts w:ascii="Avenir Roman" w:hAnsi="Avenir Roman" w:cs="Avenir"/>
          <w:color w:val="000000"/>
          <w:lang w:val="en-GB"/>
        </w:rPr>
        <w:t>in France</w:t>
      </w:r>
      <w:r w:rsidR="007D1F31" w:rsidRPr="008607D0">
        <w:rPr>
          <w:rFonts w:ascii="Avenir Roman" w:hAnsi="Avenir Roman" w:cs="Avenir"/>
          <w:color w:val="000000"/>
          <w:lang w:val="en-GB"/>
        </w:rPr>
        <w:t xml:space="preserve">, where the </w:t>
      </w:r>
      <w:r w:rsidR="00D94344" w:rsidRPr="008607D0">
        <w:rPr>
          <w:rFonts w:ascii="Avenir Roman" w:hAnsi="Avenir Roman" w:cs="Avenir"/>
          <w:color w:val="000000"/>
          <w:lang w:val="en-GB"/>
        </w:rPr>
        <w:t>sub-</w:t>
      </w:r>
      <w:r w:rsidR="007D1F31" w:rsidRPr="008607D0">
        <w:rPr>
          <w:rFonts w:ascii="Avenir Roman" w:hAnsi="Avenir Roman" w:cs="Avenir"/>
          <w:color w:val="000000"/>
          <w:lang w:val="en-GB"/>
        </w:rPr>
        <w:t>project was re-</w:t>
      </w:r>
      <w:r w:rsidR="00736C95" w:rsidRPr="008607D0">
        <w:rPr>
          <w:rFonts w:ascii="Avenir Roman" w:hAnsi="Avenir Roman" w:cs="Avenir"/>
          <w:color w:val="000000"/>
          <w:lang w:val="en-GB"/>
        </w:rPr>
        <w:t>named</w:t>
      </w:r>
      <w:r w:rsidR="007D1F31" w:rsidRPr="008607D0">
        <w:rPr>
          <w:rFonts w:ascii="Avenir Roman" w:hAnsi="Avenir Roman" w:cs="Avenir"/>
          <w:color w:val="000000"/>
          <w:lang w:val="en-GB"/>
        </w:rPr>
        <w:t xml:space="preserve"> </w:t>
      </w:r>
      <w:r w:rsidR="007D1F31" w:rsidRPr="00D17A18">
        <w:rPr>
          <w:rFonts w:ascii="Avenir Roman" w:hAnsi="Avenir Roman" w:cs="Avenir"/>
          <w:i/>
          <w:iCs/>
          <w:color w:val="000000"/>
          <w:lang w:val="en-GB"/>
        </w:rPr>
        <w:t>sud4science</w:t>
      </w:r>
      <w:r w:rsidR="001C23CB" w:rsidRPr="005D27AC">
        <w:rPr>
          <w:rFonts w:ascii="Avenir Roman" w:hAnsi="Avenir Roman" w:cs="Avenir"/>
          <w:color w:val="000000"/>
          <w:lang w:val="en-GB"/>
        </w:rPr>
        <w:t xml:space="preserve"> </w:t>
      </w:r>
      <w:r w:rsidR="001C23CB" w:rsidRPr="008607D0">
        <w:rPr>
          <w:rFonts w:ascii="Avenir Roman" w:hAnsi="Avenir Roman" w:cs="Avenir"/>
          <w:color w:val="000000"/>
          <w:lang w:val="en-GB"/>
        </w:rPr>
        <w:t xml:space="preserve">(Panckhurst </w:t>
      </w:r>
      <w:r w:rsidR="001C23CB" w:rsidRPr="00D17A18">
        <w:rPr>
          <w:rFonts w:ascii="Avenir Roman" w:hAnsi="Avenir Roman" w:cs="Avenir"/>
          <w:i/>
          <w:color w:val="000000"/>
          <w:lang w:val="en-GB"/>
        </w:rPr>
        <w:t>et al</w:t>
      </w:r>
      <w:r w:rsidR="001C23CB" w:rsidRPr="005D27AC">
        <w:rPr>
          <w:rFonts w:ascii="Avenir Roman" w:hAnsi="Avenir Roman" w:cs="Avenir"/>
          <w:color w:val="000000"/>
          <w:lang w:val="en-GB"/>
        </w:rPr>
        <w:t>, 2013</w:t>
      </w:r>
      <w:r w:rsidR="001C23CB" w:rsidRPr="008607D0">
        <w:rPr>
          <w:rFonts w:ascii="Avenir Roman" w:hAnsi="Avenir Roman" w:cs="Avenir"/>
          <w:color w:val="000000"/>
          <w:lang w:val="en-GB"/>
        </w:rPr>
        <w:t>).</w:t>
      </w:r>
      <w:r w:rsidR="004B59AF" w:rsidRPr="008607D0">
        <w:rPr>
          <w:rFonts w:ascii="Avenir Roman" w:hAnsi="Avenir Roman" w:cs="Avenir"/>
          <w:color w:val="000000"/>
          <w:lang w:val="en-GB"/>
        </w:rPr>
        <w:t xml:space="preserve"> </w:t>
      </w:r>
      <w:r w:rsidR="003251BE" w:rsidRPr="008607D0">
        <w:rPr>
          <w:rFonts w:ascii="Avenir Roman" w:hAnsi="Avenir Roman" w:cs="Avenir Heavy"/>
          <w:b/>
          <w:bCs/>
          <w:i/>
          <w:iCs/>
          <w:color w:val="000000"/>
          <w:lang w:val="en-GB"/>
        </w:rPr>
        <w:t xml:space="preserve"> </w:t>
      </w:r>
      <w:r w:rsidR="00F07EB2" w:rsidRPr="008607D0">
        <w:rPr>
          <w:rFonts w:ascii="Avenir Roman" w:hAnsi="Avenir Roman" w:cs="Avenir Book"/>
          <w:color w:val="000000"/>
          <w:lang w:val="en-GB"/>
        </w:rPr>
        <w:t>A</w:t>
      </w:r>
      <w:r w:rsidR="005E0670" w:rsidRPr="008607D0">
        <w:rPr>
          <w:rFonts w:ascii="Avenir Roman" w:hAnsi="Avenir Roman" w:cs="Avenir Book"/>
          <w:color w:val="000000"/>
          <w:lang w:val="en-GB"/>
        </w:rPr>
        <w:t xml:space="preserve">fter semi-automatic treatment using natural language processing techniques, anonymized text messages were made available to the research community and the general public as </w:t>
      </w:r>
      <w:r w:rsidR="00736C95" w:rsidRPr="008607D0">
        <w:rPr>
          <w:rFonts w:ascii="Avenir Roman" w:hAnsi="Avenir Roman" w:cs="Avenir Book"/>
          <w:color w:val="000000"/>
          <w:lang w:val="en-GB"/>
        </w:rPr>
        <w:t>two</w:t>
      </w:r>
      <w:r w:rsidR="00E65B21" w:rsidRPr="008607D0">
        <w:rPr>
          <w:rFonts w:ascii="Avenir Roman" w:hAnsi="Avenir Roman" w:cs="Avenir Book"/>
          <w:color w:val="000000"/>
          <w:lang w:val="en-GB"/>
        </w:rPr>
        <w:t xml:space="preserve"> </w:t>
      </w:r>
      <w:r w:rsidR="00D94344" w:rsidRPr="008607D0">
        <w:rPr>
          <w:rFonts w:ascii="Avenir Roman" w:hAnsi="Avenir Roman" w:cs="Avenir Book"/>
          <w:color w:val="000000"/>
          <w:lang w:val="en-GB"/>
        </w:rPr>
        <w:t xml:space="preserve">distinct </w:t>
      </w:r>
      <w:r w:rsidR="00E65B21" w:rsidRPr="008607D0">
        <w:rPr>
          <w:rFonts w:ascii="Avenir Roman" w:hAnsi="Avenir Roman" w:cs="Avenir Book"/>
          <w:color w:val="000000"/>
          <w:lang w:val="en-GB"/>
        </w:rPr>
        <w:t>corpora (</w:t>
      </w:r>
      <w:r w:rsidR="00F76419" w:rsidRPr="008607D0">
        <w:rPr>
          <w:rFonts w:ascii="Avenir Roman" w:hAnsi="Avenir Roman" w:cs="Avenir Book"/>
          <w:i/>
          <w:iCs/>
          <w:color w:val="000000"/>
          <w:lang w:val="en-GB"/>
        </w:rPr>
        <w:t>sms</w:t>
      </w:r>
      <w:r w:rsidR="00D94344" w:rsidRPr="00D17A18">
        <w:rPr>
          <w:rFonts w:ascii="Avenir Roman" w:hAnsi="Avenir Roman" w:cs="Avenir Book"/>
          <w:i/>
          <w:iCs/>
          <w:color w:val="000000"/>
          <w:lang w:val="en-GB"/>
        </w:rPr>
        <w:t>4science</w:t>
      </w:r>
      <w:r w:rsidR="00D94344" w:rsidRPr="005D27AC">
        <w:rPr>
          <w:rFonts w:ascii="Avenir Roman" w:hAnsi="Avenir Roman" w:cs="Avenir Book"/>
          <w:color w:val="000000"/>
          <w:lang w:val="en-GB"/>
        </w:rPr>
        <w:t xml:space="preserve">, </w:t>
      </w:r>
      <w:proofErr w:type="spellStart"/>
      <w:r w:rsidR="00736C95" w:rsidRPr="008607D0">
        <w:rPr>
          <w:rFonts w:ascii="Avenir Roman" w:hAnsi="Avenir Roman" w:cs="Avenir Book"/>
          <w:color w:val="000000"/>
          <w:lang w:val="en-GB"/>
        </w:rPr>
        <w:t>Fairon</w:t>
      </w:r>
      <w:proofErr w:type="spellEnd"/>
      <w:r w:rsidR="00736C95" w:rsidRPr="008607D0">
        <w:rPr>
          <w:rFonts w:ascii="Avenir Roman" w:hAnsi="Avenir Roman" w:cs="Avenir Book"/>
          <w:color w:val="000000"/>
          <w:lang w:val="en-GB"/>
        </w:rPr>
        <w:t xml:space="preserve"> </w:t>
      </w:r>
      <w:r w:rsidR="00736C95" w:rsidRPr="00D17A18">
        <w:rPr>
          <w:rFonts w:ascii="Avenir Roman" w:hAnsi="Avenir Roman" w:cs="Avenir Book"/>
          <w:i/>
          <w:iCs/>
          <w:color w:val="000000"/>
          <w:lang w:val="en-GB"/>
        </w:rPr>
        <w:t>et al.</w:t>
      </w:r>
      <w:r w:rsidR="00736C95" w:rsidRPr="005D27AC">
        <w:rPr>
          <w:rFonts w:ascii="Avenir Roman" w:hAnsi="Avenir Roman" w:cs="Avenir Book"/>
          <w:color w:val="000000"/>
          <w:lang w:val="en-GB"/>
        </w:rPr>
        <w:t xml:space="preserve"> 2006b</w:t>
      </w:r>
      <w:r w:rsidR="00736C95" w:rsidRPr="008607D0">
        <w:rPr>
          <w:rFonts w:ascii="Avenir Roman" w:hAnsi="Avenir Roman" w:cs="Avenir Book"/>
          <w:color w:val="000000"/>
          <w:lang w:val="en-GB"/>
        </w:rPr>
        <w:t xml:space="preserve"> and </w:t>
      </w:r>
      <w:r w:rsidR="005E0670" w:rsidRPr="008607D0">
        <w:rPr>
          <w:rFonts w:ascii="Avenir Roman" w:hAnsi="Avenir Roman" w:cs="Avenir Heavy"/>
          <w:i/>
          <w:iCs/>
          <w:color w:val="000000"/>
          <w:lang w:val="en-GB"/>
        </w:rPr>
        <w:t>88milSM</w:t>
      </w:r>
      <w:r w:rsidR="00D94344" w:rsidRPr="008607D0">
        <w:rPr>
          <w:rFonts w:ascii="Avenir Roman" w:hAnsi="Avenir Roman" w:cs="Avenir Heavy"/>
          <w:i/>
          <w:iCs/>
          <w:color w:val="000000"/>
          <w:lang w:val="en-GB"/>
        </w:rPr>
        <w:t>S</w:t>
      </w:r>
      <w:r w:rsidR="00D94344" w:rsidRPr="008607D0">
        <w:rPr>
          <w:rFonts w:ascii="Avenir Roman" w:hAnsi="Avenir Roman" w:cs="Avenir Heavy"/>
          <w:color w:val="000000"/>
          <w:lang w:val="en-GB"/>
        </w:rPr>
        <w:t>, Panck</w:t>
      </w:r>
      <w:r w:rsidR="00D94344" w:rsidRPr="00D17A18">
        <w:rPr>
          <w:rFonts w:ascii="Avenir Roman" w:hAnsi="Avenir Roman" w:cs="Avenir Heavy"/>
          <w:color w:val="000000"/>
          <w:lang w:val="en-GB"/>
        </w:rPr>
        <w:t xml:space="preserve">hurst </w:t>
      </w:r>
      <w:r w:rsidR="00D94344" w:rsidRPr="005D27AC">
        <w:rPr>
          <w:rFonts w:ascii="Avenir Roman" w:hAnsi="Avenir Roman" w:cs="Avenir Heavy"/>
          <w:i/>
          <w:iCs/>
          <w:color w:val="000000"/>
          <w:lang w:val="en-GB"/>
        </w:rPr>
        <w:t>et al.</w:t>
      </w:r>
      <w:r w:rsidR="00D94344" w:rsidRPr="00D17A18">
        <w:rPr>
          <w:rFonts w:ascii="Avenir Roman" w:hAnsi="Avenir Roman" w:cs="Avenir Heavy"/>
          <w:color w:val="000000"/>
          <w:lang w:val="en-GB"/>
        </w:rPr>
        <w:t xml:space="preserve"> 2014</w:t>
      </w:r>
      <w:r w:rsidR="0058256B" w:rsidRPr="005D27AC">
        <w:rPr>
          <w:rFonts w:ascii="Avenir Roman" w:hAnsi="Avenir Roman" w:cs="Avenir Heavy"/>
          <w:color w:val="000000"/>
          <w:lang w:val="en-GB"/>
        </w:rPr>
        <w:t>, 2016</w:t>
      </w:r>
      <w:r w:rsidR="00A333FF" w:rsidRPr="008607D0">
        <w:rPr>
          <w:rFonts w:ascii="Avenir Roman" w:hAnsi="Avenir Roman" w:cs="Avenir Book"/>
          <w:color w:val="000000"/>
          <w:lang w:val="en-US"/>
        </w:rPr>
        <w:t>)</w:t>
      </w:r>
      <w:r w:rsidR="005E0670" w:rsidRPr="008607D0">
        <w:rPr>
          <w:rFonts w:ascii="Avenir Roman" w:hAnsi="Avenir Roman" w:cs="Avenir Book"/>
          <w:color w:val="000000"/>
          <w:lang w:val="en-GB"/>
        </w:rPr>
        <w:t>. It is the largest French SMS database ever built.</w:t>
      </w:r>
      <w:r w:rsidR="00193001" w:rsidRPr="008607D0">
        <w:rPr>
          <w:rFonts w:ascii="Avenir Roman" w:hAnsi="Avenir Roman" w:cs="Avenir Book"/>
          <w:color w:val="000000"/>
          <w:lang w:val="en-GB"/>
        </w:rPr>
        <w:t xml:space="preserve"> </w:t>
      </w:r>
      <w:r w:rsidR="00CD2BBA" w:rsidRPr="008607D0">
        <w:rPr>
          <w:rFonts w:ascii="Avenir Roman" w:hAnsi="Avenir Roman" w:cs="Avenir Book"/>
          <w:color w:val="000000"/>
          <w:lang w:val="en-GB"/>
        </w:rPr>
        <w:t>The donors range in age from 11 to 66</w:t>
      </w:r>
      <w:r w:rsidR="00F76B13" w:rsidRPr="008607D0">
        <w:rPr>
          <w:rFonts w:ascii="Avenir Roman" w:hAnsi="Avenir Roman" w:cs="Avenir Book"/>
          <w:color w:val="000000"/>
          <w:lang w:val="en-GB"/>
        </w:rPr>
        <w:t>, with</w:t>
      </w:r>
      <w:r w:rsidR="00CD2BBA" w:rsidRPr="008607D0">
        <w:rPr>
          <w:rFonts w:ascii="Avenir Roman" w:hAnsi="Avenir Roman" w:cs="Avenir Book"/>
          <w:color w:val="000000"/>
          <w:lang w:val="en-GB"/>
        </w:rPr>
        <w:t xml:space="preserve"> </w:t>
      </w:r>
      <w:r w:rsidR="00F76B13" w:rsidRPr="008607D0">
        <w:rPr>
          <w:rFonts w:ascii="Avenir Roman" w:hAnsi="Avenir Roman" w:cs="Avenir Book"/>
          <w:color w:val="000000"/>
          <w:lang w:val="en-GB"/>
        </w:rPr>
        <w:t>a</w:t>
      </w:r>
      <w:r w:rsidR="00A333FF" w:rsidRPr="008607D0">
        <w:rPr>
          <w:rFonts w:ascii="Avenir Roman" w:hAnsi="Avenir Roman" w:cs="Avenir Book"/>
          <w:color w:val="000000"/>
          <w:lang w:val="en-GB"/>
        </w:rPr>
        <w:t xml:space="preserve"> high percentage </w:t>
      </w:r>
      <w:r w:rsidR="00193001" w:rsidRPr="008607D0">
        <w:rPr>
          <w:rFonts w:ascii="Avenir Roman" w:hAnsi="Avenir Roman" w:cs="Avenir Book"/>
          <w:color w:val="000000"/>
          <w:lang w:val="en-GB"/>
        </w:rPr>
        <w:t xml:space="preserve">of the donors </w:t>
      </w:r>
      <w:r w:rsidR="00CD2BBA" w:rsidRPr="008607D0">
        <w:rPr>
          <w:rFonts w:ascii="Avenir Roman" w:hAnsi="Avenir Roman" w:cs="Avenir Book"/>
          <w:color w:val="000000"/>
          <w:lang w:val="en-GB"/>
        </w:rPr>
        <w:t>under 24 (</w:t>
      </w:r>
      <w:r w:rsidR="00A333FF" w:rsidRPr="008607D0">
        <w:rPr>
          <w:rFonts w:ascii="Avenir Roman" w:hAnsi="Avenir Roman" w:cs="Avenir Book"/>
          <w:color w:val="000000"/>
          <w:lang w:val="en-GB"/>
        </w:rPr>
        <w:t xml:space="preserve">63%). </w:t>
      </w:r>
      <w:r w:rsidR="00CD2BBA" w:rsidRPr="008607D0">
        <w:rPr>
          <w:rFonts w:ascii="Avenir Roman" w:hAnsi="Avenir Roman" w:cs="Avenir Book"/>
          <w:color w:val="000000"/>
          <w:lang w:val="en-GB"/>
        </w:rPr>
        <w:t>29% were minors.</w:t>
      </w:r>
      <w:r w:rsidR="00383AEB" w:rsidRPr="008607D0">
        <w:rPr>
          <w:rFonts w:ascii="Avenir Roman" w:hAnsi="Avenir Roman" w:cs="Avenir Book"/>
          <w:color w:val="000000"/>
          <w:lang w:val="en-GB"/>
        </w:rPr>
        <w:t xml:space="preserve"> </w:t>
      </w:r>
    </w:p>
    <w:p w14:paraId="4E658B05" w14:textId="77777777" w:rsidR="000E3BC7" w:rsidRPr="008607D0" w:rsidRDefault="000E3BC7" w:rsidP="00CB3D96">
      <w:pPr>
        <w:spacing w:line="360" w:lineRule="auto"/>
        <w:jc w:val="both"/>
        <w:rPr>
          <w:rFonts w:ascii="Avenir Roman" w:hAnsi="Avenir Roman" w:cs="Avenir"/>
          <w:color w:val="000000"/>
          <w:lang w:val="en-GB"/>
        </w:rPr>
      </w:pPr>
    </w:p>
    <w:p w14:paraId="4D3C21C1" w14:textId="6D8E2627" w:rsidR="000A4E38" w:rsidRPr="008607D0" w:rsidRDefault="000E3BC7" w:rsidP="00D17A18">
      <w:pPr>
        <w:pStyle w:val="ListParagraph"/>
        <w:spacing w:line="360" w:lineRule="auto"/>
        <w:ind w:left="708"/>
        <w:jc w:val="both"/>
        <w:rPr>
          <w:rFonts w:ascii="Avenir Roman" w:hAnsi="Avenir Roman" w:cs="Avenir"/>
          <w:b/>
          <w:bCs/>
          <w:i/>
          <w:iCs/>
          <w:color w:val="000000"/>
          <w:lang w:val="en-GB"/>
        </w:rPr>
      </w:pPr>
      <w:r w:rsidRPr="008607D0">
        <w:rPr>
          <w:rFonts w:ascii="Avenir Roman" w:hAnsi="Avenir Roman" w:cs="Avenir"/>
          <w:b/>
          <w:bCs/>
          <w:color w:val="000000"/>
          <w:lang w:val="en-GB"/>
        </w:rPr>
        <w:t xml:space="preserve">2.2 </w:t>
      </w:r>
      <w:r w:rsidR="00E949C2" w:rsidRPr="008607D0">
        <w:rPr>
          <w:rFonts w:ascii="Avenir Roman" w:hAnsi="Avenir Roman" w:cs="Avenir"/>
          <w:b/>
          <w:bCs/>
          <w:i/>
          <w:iCs/>
          <w:color w:val="000000"/>
          <w:lang w:val="en-GB"/>
        </w:rPr>
        <w:t>t</w:t>
      </w:r>
      <w:r w:rsidRPr="008607D0">
        <w:rPr>
          <w:rFonts w:ascii="Avenir Roman" w:hAnsi="Avenir Roman" w:cs="Avenir"/>
          <w:b/>
          <w:bCs/>
          <w:i/>
          <w:iCs/>
          <w:color w:val="000000"/>
          <w:lang w:val="en-GB"/>
        </w:rPr>
        <w:t>humbs4science</w:t>
      </w:r>
    </w:p>
    <w:p w14:paraId="445DC2B8" w14:textId="3570B62C" w:rsidR="009B494F" w:rsidRPr="008607D0" w:rsidRDefault="00D609D7" w:rsidP="005A6680">
      <w:pPr>
        <w:spacing w:after="240" w:line="360" w:lineRule="auto"/>
        <w:jc w:val="both"/>
        <w:rPr>
          <w:rFonts w:ascii="Avenir Roman" w:hAnsi="Avenir Roman" w:cs="Avenir"/>
          <w:color w:val="000000"/>
          <w:lang w:val="en-GB"/>
        </w:rPr>
      </w:pPr>
      <w:r w:rsidRPr="008607D0">
        <w:rPr>
          <w:rFonts w:ascii="Avenir Roman" w:hAnsi="Avenir Roman" w:cs="Avenir"/>
          <w:color w:val="000000"/>
          <w:lang w:val="en-GB"/>
        </w:rPr>
        <w:t>The</w:t>
      </w:r>
      <w:r w:rsidR="00400D63" w:rsidRPr="008607D0">
        <w:rPr>
          <w:rFonts w:ascii="Avenir Roman" w:hAnsi="Avenir Roman" w:cs="Avenir"/>
          <w:color w:val="000000"/>
          <w:lang w:val="en-GB"/>
        </w:rPr>
        <w:t xml:space="preserve"> </w:t>
      </w:r>
      <w:r w:rsidR="005A6680" w:rsidRPr="008607D0">
        <w:rPr>
          <w:rFonts w:ascii="Avenir Roman" w:hAnsi="Avenir Roman" w:cs="Avenir"/>
          <w:i/>
          <w:iCs/>
          <w:color w:val="000000"/>
          <w:lang w:val="en-GB"/>
        </w:rPr>
        <w:t>t</w:t>
      </w:r>
      <w:r w:rsidRPr="008607D0">
        <w:rPr>
          <w:rFonts w:ascii="Avenir Roman" w:hAnsi="Avenir Roman" w:cs="Avenir"/>
          <w:i/>
          <w:iCs/>
          <w:color w:val="000000"/>
          <w:lang w:val="en-GB"/>
        </w:rPr>
        <w:t>humbs4science</w:t>
      </w:r>
      <w:r w:rsidRPr="008607D0">
        <w:rPr>
          <w:rFonts w:ascii="Avenir Roman" w:hAnsi="Avenir Roman" w:cs="Avenir"/>
          <w:color w:val="000000"/>
          <w:lang w:val="en-GB"/>
        </w:rPr>
        <w:t xml:space="preserve"> project</w:t>
      </w:r>
      <w:r w:rsidR="008829D1" w:rsidRPr="008607D0">
        <w:rPr>
          <w:rFonts w:ascii="Avenir Roman" w:hAnsi="Avenir Roman" w:cs="Avenir"/>
          <w:color w:val="000000"/>
          <w:lang w:val="en-GB"/>
        </w:rPr>
        <w:t xml:space="preserve"> (</w:t>
      </w:r>
      <w:r w:rsidR="00AB4320" w:rsidRPr="008607D0">
        <w:rPr>
          <w:rFonts w:ascii="Avenir Roman" w:hAnsi="Avenir Roman" w:cs="Avenir Book"/>
          <w:color w:val="000000"/>
          <w:lang w:val="en-GB"/>
        </w:rPr>
        <w:t xml:space="preserve">Cougnon </w:t>
      </w:r>
      <w:r w:rsidR="00AB4320" w:rsidRPr="00D17A18">
        <w:rPr>
          <w:rFonts w:ascii="Avenir Roman" w:hAnsi="Avenir Roman" w:cs="Avenir Book"/>
          <w:i/>
          <w:color w:val="000000"/>
          <w:lang w:val="en-GB"/>
        </w:rPr>
        <w:t>et al</w:t>
      </w:r>
      <w:r w:rsidR="00AB4320" w:rsidRPr="005D27AC">
        <w:rPr>
          <w:rFonts w:ascii="Avenir Roman" w:hAnsi="Avenir Roman" w:cs="Avenir Book"/>
          <w:color w:val="000000"/>
          <w:lang w:val="en-GB"/>
        </w:rPr>
        <w:t>.,</w:t>
      </w:r>
      <w:r w:rsidR="00AB4320" w:rsidRPr="008607D0">
        <w:rPr>
          <w:rFonts w:ascii="Avenir Roman" w:hAnsi="Avenir Roman" w:cs="Avenir"/>
          <w:color w:val="000000"/>
          <w:lang w:val="en-GB"/>
        </w:rPr>
        <w:t xml:space="preserve"> </w:t>
      </w:r>
      <w:r w:rsidR="008829D1" w:rsidRPr="008607D0">
        <w:rPr>
          <w:rFonts w:ascii="Avenir Roman" w:hAnsi="Avenir Roman" w:cs="Avenir"/>
          <w:color w:val="000000"/>
          <w:lang w:val="en-GB"/>
        </w:rPr>
        <w:t>2017)</w:t>
      </w:r>
      <w:r w:rsidR="00400D63" w:rsidRPr="008607D0">
        <w:rPr>
          <w:rFonts w:ascii="Avenir Roman" w:hAnsi="Avenir Roman" w:cs="Avenir"/>
          <w:color w:val="000000"/>
          <w:lang w:val="en-GB"/>
        </w:rPr>
        <w:t xml:space="preserve">, </w:t>
      </w:r>
      <w:r w:rsidR="00383AEB" w:rsidRPr="008607D0">
        <w:rPr>
          <w:rFonts w:ascii="Avenir Roman" w:hAnsi="Avenir Roman" w:cs="Avenir"/>
          <w:color w:val="000000"/>
          <w:lang w:val="en-GB"/>
        </w:rPr>
        <w:t xml:space="preserve">emerged </w:t>
      </w:r>
      <w:r w:rsidR="005A6680" w:rsidRPr="008607D0">
        <w:rPr>
          <w:rFonts w:ascii="Avenir Roman" w:hAnsi="Avenir Roman" w:cs="Avenir"/>
          <w:color w:val="000000"/>
          <w:lang w:val="en-GB"/>
        </w:rPr>
        <w:t xml:space="preserve">in 2016 </w:t>
      </w:r>
      <w:r w:rsidR="00383AEB" w:rsidRPr="008607D0">
        <w:rPr>
          <w:rFonts w:ascii="Avenir Roman" w:hAnsi="Avenir Roman" w:cs="Avenir"/>
          <w:color w:val="000000"/>
          <w:lang w:val="en-GB"/>
        </w:rPr>
        <w:t xml:space="preserve">from </w:t>
      </w:r>
      <w:r w:rsidR="00E949C2" w:rsidRPr="008607D0">
        <w:rPr>
          <w:rFonts w:ascii="Avenir Roman" w:hAnsi="Avenir Roman" w:cs="Avenir"/>
          <w:i/>
          <w:iCs/>
          <w:color w:val="000000"/>
          <w:lang w:val="en-GB"/>
        </w:rPr>
        <w:t>sms</w:t>
      </w:r>
      <w:r w:rsidR="00383AEB" w:rsidRPr="00D17A18">
        <w:rPr>
          <w:rFonts w:ascii="Avenir Roman" w:hAnsi="Avenir Roman" w:cs="Avenir"/>
          <w:i/>
          <w:iCs/>
          <w:color w:val="000000"/>
          <w:lang w:val="en-GB"/>
        </w:rPr>
        <w:t>4science</w:t>
      </w:r>
      <w:r w:rsidR="00383AEB" w:rsidRPr="005D27AC">
        <w:rPr>
          <w:rFonts w:ascii="Avenir Roman" w:hAnsi="Avenir Roman" w:cs="Avenir"/>
          <w:color w:val="000000"/>
          <w:lang w:val="en-GB"/>
        </w:rPr>
        <w:t xml:space="preserve">, and was </w:t>
      </w:r>
      <w:r w:rsidR="00383AEB" w:rsidRPr="008607D0">
        <w:rPr>
          <w:rFonts w:ascii="Avenir Roman" w:hAnsi="Avenir Roman" w:cs="Avenir"/>
          <w:color w:val="000000"/>
          <w:lang w:val="en-GB"/>
        </w:rPr>
        <w:t>shaped by a</w:t>
      </w:r>
      <w:r w:rsidRPr="008607D0">
        <w:rPr>
          <w:rFonts w:ascii="Avenir Roman" w:hAnsi="Avenir Roman" w:cs="Avenir"/>
          <w:color w:val="000000"/>
          <w:lang w:val="en-GB"/>
        </w:rPr>
        <w:t xml:space="preserve"> transdisciplinary</w:t>
      </w:r>
      <w:r w:rsidR="00383AEB" w:rsidRPr="008607D0">
        <w:rPr>
          <w:rFonts w:ascii="Avenir Roman" w:hAnsi="Avenir Roman" w:cs="Avenir"/>
          <w:color w:val="000000"/>
          <w:lang w:val="en-GB"/>
        </w:rPr>
        <w:t xml:space="preserve"> approach, combining linguistics, psychology and sociology</w:t>
      </w:r>
      <w:r w:rsidRPr="008607D0">
        <w:rPr>
          <w:rFonts w:ascii="Avenir Roman" w:hAnsi="Avenir Roman" w:cs="Avenir"/>
          <w:color w:val="000000"/>
          <w:lang w:val="en-GB"/>
        </w:rPr>
        <w:t>.</w:t>
      </w:r>
      <w:r w:rsidR="005A6680" w:rsidRPr="008607D0">
        <w:rPr>
          <w:rFonts w:ascii="Avenir Roman" w:hAnsi="Avenir Roman" w:cs="Avenir"/>
          <w:color w:val="000000"/>
          <w:lang w:val="en-GB"/>
        </w:rPr>
        <w:t xml:space="preserve"> It aimed </w:t>
      </w:r>
      <w:r w:rsidR="0058256B" w:rsidRPr="008607D0">
        <w:rPr>
          <w:rFonts w:ascii="Avenir Roman" w:hAnsi="Avenir Roman" w:cs="Avenir"/>
          <w:color w:val="000000"/>
          <w:lang w:val="en-GB"/>
        </w:rPr>
        <w:t>at</w:t>
      </w:r>
      <w:r w:rsidR="005A6680" w:rsidRPr="008607D0">
        <w:rPr>
          <w:rFonts w:ascii="Avenir Roman" w:hAnsi="Avenir Roman" w:cs="Avenir"/>
          <w:color w:val="000000"/>
          <w:lang w:val="en-GB"/>
        </w:rPr>
        <w:t xml:space="preserve"> study</w:t>
      </w:r>
      <w:r w:rsidR="0058256B" w:rsidRPr="008607D0">
        <w:rPr>
          <w:rFonts w:ascii="Avenir Roman" w:hAnsi="Avenir Roman" w:cs="Avenir"/>
          <w:color w:val="000000"/>
          <w:lang w:val="en-GB"/>
        </w:rPr>
        <w:t>ing</w:t>
      </w:r>
      <w:r w:rsidR="00EF78FA" w:rsidRPr="008607D0">
        <w:rPr>
          <w:rFonts w:ascii="Avenir Roman" w:hAnsi="Avenir Roman" w:cs="Avenir"/>
          <w:color w:val="000000"/>
          <w:lang w:val="en-GB"/>
        </w:rPr>
        <w:t xml:space="preserve"> t</w:t>
      </w:r>
      <w:r w:rsidR="005A6680" w:rsidRPr="008607D0">
        <w:rPr>
          <w:rFonts w:ascii="Avenir Roman" w:hAnsi="Avenir Roman" w:cs="Avenir"/>
          <w:color w:val="000000"/>
          <w:lang w:val="en-GB"/>
        </w:rPr>
        <w:t xml:space="preserve">he skills of the population that uses modern forms of communication media. The hypothesis we wanted to test through the project was that the use of new media in younger and younger age groups does not lead to incompetency (lower spelling level, </w:t>
      </w:r>
      <w:r w:rsidR="00B821C8" w:rsidRPr="008607D0">
        <w:rPr>
          <w:rFonts w:ascii="Avenir Roman" w:hAnsi="Avenir Roman" w:cs="Avenir"/>
          <w:color w:val="000000"/>
          <w:lang w:val="en-GB"/>
        </w:rPr>
        <w:t>increased inhibition</w:t>
      </w:r>
      <w:r w:rsidR="005A6680" w:rsidRPr="008607D0">
        <w:rPr>
          <w:rFonts w:ascii="Avenir Roman" w:hAnsi="Avenir Roman" w:cs="Avenir"/>
          <w:color w:val="000000"/>
          <w:lang w:val="en-GB"/>
        </w:rPr>
        <w:t xml:space="preserve">, </w:t>
      </w:r>
      <w:r w:rsidR="00B821C8" w:rsidRPr="008607D0">
        <w:rPr>
          <w:rFonts w:ascii="Avenir Roman" w:hAnsi="Avenir Roman" w:cs="Avenir"/>
          <w:color w:val="000000"/>
          <w:lang w:val="en-GB"/>
        </w:rPr>
        <w:t xml:space="preserve">impoverishment of social exchange, etc. </w:t>
      </w:r>
      <w:r w:rsidR="005A6680" w:rsidRPr="008607D0">
        <w:rPr>
          <w:rFonts w:ascii="Avenir Roman" w:hAnsi="Avenir Roman" w:cs="Avenir"/>
          <w:color w:val="000000"/>
          <w:lang w:val="en-GB"/>
        </w:rPr>
        <w:t xml:space="preserve">), but rather to a </w:t>
      </w:r>
      <w:r w:rsidR="00EF78FA" w:rsidRPr="008607D0">
        <w:rPr>
          <w:rFonts w:ascii="Avenir Roman" w:hAnsi="Avenir Roman" w:cs="Avenir"/>
          <w:color w:val="000000"/>
          <w:lang w:val="en-GB"/>
        </w:rPr>
        <w:t>“</w:t>
      </w:r>
      <w:proofErr w:type="spellStart"/>
      <w:r w:rsidR="005A6680" w:rsidRPr="008607D0">
        <w:rPr>
          <w:rFonts w:ascii="Avenir Roman" w:hAnsi="Avenir Roman" w:cs="Avenir"/>
          <w:color w:val="000000"/>
          <w:lang w:val="en-GB"/>
        </w:rPr>
        <w:t>pluricompetency</w:t>
      </w:r>
      <w:proofErr w:type="spellEnd"/>
      <w:r w:rsidR="00EF78FA" w:rsidRPr="008607D0">
        <w:rPr>
          <w:rFonts w:ascii="Avenir Roman" w:hAnsi="Avenir Roman" w:cs="Avenir"/>
          <w:color w:val="000000"/>
          <w:lang w:val="en-GB"/>
        </w:rPr>
        <w:t>”</w:t>
      </w:r>
      <w:r w:rsidR="005A6680" w:rsidRPr="008607D0">
        <w:rPr>
          <w:rFonts w:ascii="Avenir Roman" w:hAnsi="Avenir Roman" w:cs="Avenir"/>
          <w:color w:val="000000"/>
          <w:lang w:val="en-GB"/>
        </w:rPr>
        <w:t xml:space="preserve"> so that in actual fact it would enable each speaker to juggle his/her language</w:t>
      </w:r>
      <w:r w:rsidR="00B821C8" w:rsidRPr="008607D0">
        <w:rPr>
          <w:rFonts w:ascii="Avenir Roman" w:hAnsi="Avenir Roman" w:cs="Avenir"/>
          <w:color w:val="000000"/>
          <w:lang w:val="en-GB"/>
        </w:rPr>
        <w:t>, social and emotional</w:t>
      </w:r>
      <w:r w:rsidR="005A6680" w:rsidRPr="008607D0">
        <w:rPr>
          <w:rFonts w:ascii="Avenir Roman" w:hAnsi="Avenir Roman" w:cs="Avenir"/>
          <w:color w:val="000000"/>
          <w:lang w:val="en-GB"/>
        </w:rPr>
        <w:t xml:space="preserve"> code with each change of situation, change of interlocutor and change of communication </w:t>
      </w:r>
      <w:r w:rsidR="005A6680" w:rsidRPr="008607D0">
        <w:rPr>
          <w:rFonts w:ascii="Avenir Roman" w:hAnsi="Avenir Roman" w:cs="Avenir"/>
          <w:color w:val="000000"/>
          <w:lang w:val="en-GB"/>
        </w:rPr>
        <w:lastRenderedPageBreak/>
        <w:t>medium. A</w:t>
      </w:r>
      <w:r w:rsidRPr="008607D0">
        <w:rPr>
          <w:rFonts w:ascii="Avenir Roman" w:hAnsi="Avenir Roman" w:cs="Avenir"/>
          <w:color w:val="000000"/>
          <w:lang w:val="en-GB"/>
        </w:rPr>
        <w:t xml:space="preserve"> call for volunteers </w:t>
      </w:r>
      <w:r w:rsidR="009B494F" w:rsidRPr="008607D0">
        <w:rPr>
          <w:rFonts w:ascii="Avenir Roman" w:hAnsi="Avenir Roman" w:cs="Avenir"/>
          <w:color w:val="000000"/>
          <w:lang w:val="en-GB"/>
        </w:rPr>
        <w:t xml:space="preserve">was launched </w:t>
      </w:r>
      <w:r w:rsidR="005A6680" w:rsidRPr="008607D0">
        <w:rPr>
          <w:rFonts w:ascii="Avenir Roman" w:hAnsi="Avenir Roman" w:cs="Avenir"/>
          <w:color w:val="000000"/>
          <w:lang w:val="en-GB"/>
        </w:rPr>
        <w:t xml:space="preserve">and </w:t>
      </w:r>
      <w:r w:rsidRPr="008607D0">
        <w:rPr>
          <w:rFonts w:ascii="Avenir Roman" w:hAnsi="Avenir Roman" w:cs="Avenir"/>
          <w:color w:val="000000"/>
          <w:lang w:val="en-GB"/>
        </w:rPr>
        <w:t xml:space="preserve">volunteers were asked to </w:t>
      </w:r>
      <w:r w:rsidR="00EF78FA" w:rsidRPr="008607D0">
        <w:rPr>
          <w:rFonts w:ascii="Avenir Roman" w:hAnsi="Avenir Roman" w:cs="Avenir"/>
          <w:color w:val="000000"/>
          <w:lang w:val="en-GB"/>
        </w:rPr>
        <w:t>“</w:t>
      </w:r>
      <w:r w:rsidRPr="008607D0">
        <w:rPr>
          <w:rFonts w:ascii="Avenir Roman" w:hAnsi="Avenir Roman" w:cs="Avenir"/>
          <w:color w:val="000000"/>
          <w:lang w:val="en-GB"/>
        </w:rPr>
        <w:t>donate</w:t>
      </w:r>
      <w:r w:rsidR="00EF78FA" w:rsidRPr="008607D0">
        <w:rPr>
          <w:rFonts w:ascii="Avenir Roman" w:hAnsi="Avenir Roman" w:cs="Avenir"/>
          <w:color w:val="000000"/>
          <w:lang w:val="en-GB"/>
        </w:rPr>
        <w:t>”</w:t>
      </w:r>
      <w:r w:rsidRPr="008607D0">
        <w:rPr>
          <w:rFonts w:ascii="Avenir Roman" w:hAnsi="Avenir Roman" w:cs="Avenir"/>
          <w:color w:val="000000"/>
          <w:lang w:val="en-GB"/>
        </w:rPr>
        <w:t xml:space="preserve"> their (</w:t>
      </w:r>
      <w:r w:rsidRPr="008607D0">
        <w:rPr>
          <w:rFonts w:ascii="Avenir Roman" w:hAnsi="Avenir Roman" w:cs="Avenir"/>
          <w:i/>
          <w:iCs/>
          <w:color w:val="000000"/>
          <w:lang w:val="en-GB"/>
        </w:rPr>
        <w:t>F</w:t>
      </w:r>
      <w:r w:rsidR="009B494F" w:rsidRPr="008607D0">
        <w:rPr>
          <w:rFonts w:ascii="Avenir Roman" w:hAnsi="Avenir Roman" w:cs="Avenir"/>
          <w:i/>
          <w:iCs/>
          <w:color w:val="000000"/>
          <w:lang w:val="en-GB"/>
        </w:rPr>
        <w:t>acebook</w:t>
      </w:r>
      <w:r w:rsidR="00CD4619" w:rsidRPr="008607D0">
        <w:rPr>
          <w:rFonts w:ascii="Avenir Roman" w:hAnsi="Avenir Roman" w:cs="Avenir"/>
          <w:i/>
          <w:iCs/>
          <w:color w:val="000000"/>
          <w:lang w:val="en-GB"/>
        </w:rPr>
        <w:t xml:space="preserve"> Messenger</w:t>
      </w:r>
      <w:r w:rsidRPr="008607D0">
        <w:rPr>
          <w:rFonts w:ascii="Avenir Roman" w:hAnsi="Avenir Roman" w:cs="Avenir"/>
          <w:i/>
          <w:iCs/>
          <w:color w:val="000000"/>
          <w:lang w:val="en-GB"/>
        </w:rPr>
        <w:t>, WhatsApp</w:t>
      </w:r>
      <w:r w:rsidRPr="008607D0">
        <w:rPr>
          <w:rFonts w:ascii="Avenir Roman" w:hAnsi="Avenir Roman" w:cs="Avenir"/>
          <w:color w:val="000000"/>
          <w:lang w:val="en-GB"/>
        </w:rPr>
        <w:t xml:space="preserve"> and </w:t>
      </w:r>
      <w:r w:rsidRPr="008607D0">
        <w:rPr>
          <w:rFonts w:ascii="Avenir Roman" w:hAnsi="Avenir Roman" w:cs="Avenir"/>
          <w:i/>
          <w:iCs/>
          <w:color w:val="000000"/>
          <w:lang w:val="en-GB"/>
        </w:rPr>
        <w:t>Viber</w:t>
      </w:r>
      <w:r w:rsidRPr="008607D0">
        <w:rPr>
          <w:rFonts w:ascii="Avenir Roman" w:hAnsi="Avenir Roman" w:cs="Avenir"/>
          <w:color w:val="000000"/>
          <w:lang w:val="en-GB"/>
        </w:rPr>
        <w:t>) messages and to answer two (sociolinguistic and psychological) questionnaires. The first questionnaire collected the participants’ sociodemographic data as well as some of their opinions and daily practices. The second questionnaire</w:t>
      </w:r>
      <w:r w:rsidR="00C730A5" w:rsidRPr="005D27AC">
        <w:rPr>
          <w:rStyle w:val="FootnoteReference"/>
          <w:rFonts w:ascii="Avenir Roman" w:hAnsi="Avenir Roman" w:cs="Avenir"/>
          <w:color w:val="000000"/>
          <w:lang w:val="en-GB"/>
        </w:rPr>
        <w:footnoteReference w:id="12"/>
      </w:r>
      <w:r w:rsidR="005A27A2" w:rsidRPr="005D27AC">
        <w:rPr>
          <w:rFonts w:ascii="Avenir Roman" w:hAnsi="Avenir Roman" w:cs="Avenir"/>
          <w:color w:val="000000"/>
          <w:lang w:val="en-GB"/>
        </w:rPr>
        <w:t xml:space="preserve"> </w:t>
      </w:r>
      <w:r w:rsidRPr="008607D0">
        <w:rPr>
          <w:rFonts w:ascii="Avenir Roman" w:hAnsi="Avenir Roman" w:cs="Avenir"/>
          <w:color w:val="000000"/>
          <w:lang w:val="en-GB"/>
        </w:rPr>
        <w:t>consisted of an emotional intelligence test, developed by psychologist colleagues</w:t>
      </w:r>
      <w:r w:rsidR="00413201" w:rsidRPr="008607D0">
        <w:rPr>
          <w:rFonts w:ascii="Avenir Roman" w:hAnsi="Avenir Roman" w:cs="Avenir"/>
          <w:color w:val="000000"/>
          <w:lang w:val="en-GB"/>
        </w:rPr>
        <w:t xml:space="preserve"> (</w:t>
      </w:r>
      <w:proofErr w:type="spellStart"/>
      <w:r w:rsidR="00413201" w:rsidRPr="008607D0">
        <w:rPr>
          <w:rFonts w:ascii="Avenir Roman" w:hAnsi="Avenir Roman" w:cs="Avenir Book"/>
          <w:color w:val="000000"/>
          <w:lang w:val="en-US"/>
        </w:rPr>
        <w:t>Mikolajczak</w:t>
      </w:r>
      <w:proofErr w:type="spellEnd"/>
      <w:r w:rsidR="00413201" w:rsidRPr="008607D0">
        <w:rPr>
          <w:rFonts w:ascii="Avenir Roman" w:hAnsi="Avenir Roman" w:cs="Avenir Book"/>
          <w:color w:val="000000"/>
          <w:lang w:val="en-US"/>
        </w:rPr>
        <w:t xml:space="preserve"> </w:t>
      </w:r>
      <w:r w:rsidR="00413201" w:rsidRPr="008607D0">
        <w:rPr>
          <w:rFonts w:ascii="Avenir Roman" w:hAnsi="Avenir Roman" w:cs="Avenir Book"/>
          <w:i/>
          <w:iCs/>
          <w:color w:val="000000"/>
          <w:lang w:val="en-US"/>
        </w:rPr>
        <w:t>et al</w:t>
      </w:r>
      <w:r w:rsidR="00413201" w:rsidRPr="008607D0">
        <w:rPr>
          <w:rFonts w:ascii="Avenir Roman" w:hAnsi="Avenir Roman" w:cs="Avenir Book"/>
          <w:color w:val="000000"/>
          <w:lang w:val="en-US"/>
        </w:rPr>
        <w:t>., 2009)</w:t>
      </w:r>
      <w:r w:rsidR="005A27A2" w:rsidRPr="008607D0">
        <w:rPr>
          <w:rFonts w:ascii="Avenir Roman" w:hAnsi="Avenir Roman" w:cs="Avenir Book"/>
          <w:color w:val="000000"/>
          <w:lang w:val="en-US"/>
        </w:rPr>
        <w:t>.</w:t>
      </w:r>
      <w:r w:rsidR="009B494F" w:rsidRPr="008607D0">
        <w:rPr>
          <w:rFonts w:ascii="Avenir Roman" w:hAnsi="Avenir Roman" w:cs="Avenir"/>
          <w:color w:val="000000"/>
          <w:lang w:val="en-GB"/>
        </w:rPr>
        <w:t xml:space="preserve"> </w:t>
      </w:r>
      <w:r w:rsidRPr="008607D0">
        <w:rPr>
          <w:rFonts w:ascii="Avenir Roman" w:hAnsi="Avenir Roman" w:cs="Avenir"/>
          <w:color w:val="000000"/>
          <w:lang w:val="en-GB"/>
        </w:rPr>
        <w:t>In parallel, an appeal was launched to French and Belgian school teachers in order to collect students’ language productions.</w:t>
      </w:r>
      <w:r w:rsidR="005A6680" w:rsidRPr="008607D0">
        <w:rPr>
          <w:rFonts w:ascii="Avenir Roman" w:hAnsi="Avenir Roman" w:cs="Avenir"/>
          <w:color w:val="000000"/>
          <w:lang w:val="en-GB"/>
        </w:rPr>
        <w:t xml:space="preserve"> The different parts of the project are summarised in Figure 1. </w:t>
      </w:r>
    </w:p>
    <w:p w14:paraId="1CAFD982" w14:textId="0FAC1E8C" w:rsidR="009B494F" w:rsidRPr="005D27AC" w:rsidRDefault="009B494F" w:rsidP="009B494F">
      <w:pPr>
        <w:spacing w:line="360" w:lineRule="auto"/>
        <w:jc w:val="center"/>
        <w:rPr>
          <w:rFonts w:ascii="Avenir Roman" w:hAnsi="Avenir Roman" w:cs="Avenir"/>
          <w:color w:val="000000"/>
          <w:lang w:val="en-GB"/>
        </w:rPr>
      </w:pPr>
      <w:r w:rsidRPr="005D27AC">
        <w:rPr>
          <w:rFonts w:ascii="Avenir Roman" w:hAnsi="Avenir Roman" w:cs="Avenir"/>
          <w:noProof/>
          <w:color w:val="000000"/>
          <w:lang w:val="fr-BE" w:eastAsia="fr-BE"/>
        </w:rPr>
        <w:drawing>
          <wp:inline distT="0" distB="0" distL="0" distR="0" wp14:anchorId="591C9682" wp14:editId="53C741D3">
            <wp:extent cx="5406926" cy="163830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57460" cy="1653612"/>
                    </a:xfrm>
                    <a:prstGeom prst="rect">
                      <a:avLst/>
                    </a:prstGeom>
                  </pic:spPr>
                </pic:pic>
              </a:graphicData>
            </a:graphic>
          </wp:inline>
        </w:drawing>
      </w:r>
    </w:p>
    <w:p w14:paraId="7A4F2100" w14:textId="1383C690" w:rsidR="009B494F" w:rsidRPr="008607D0" w:rsidRDefault="009B494F" w:rsidP="009B494F">
      <w:pPr>
        <w:spacing w:line="360" w:lineRule="auto"/>
        <w:jc w:val="center"/>
        <w:rPr>
          <w:rFonts w:ascii="Avenir Roman" w:hAnsi="Avenir Roman" w:cs="Avenir"/>
          <w:color w:val="000000"/>
          <w:lang w:val="en-GB"/>
        </w:rPr>
      </w:pPr>
      <w:r w:rsidRPr="008607D0">
        <w:rPr>
          <w:rFonts w:ascii="Avenir Roman" w:hAnsi="Avenir Roman" w:cs="Avenir"/>
          <w:color w:val="000000"/>
          <w:lang w:val="en-GB"/>
        </w:rPr>
        <w:t>Figure 1</w:t>
      </w:r>
      <w:r w:rsidR="002C3685" w:rsidRPr="008607D0">
        <w:rPr>
          <w:rFonts w:ascii="Avenir Roman" w:hAnsi="Avenir Roman" w:cs="Avenir"/>
          <w:color w:val="000000"/>
          <w:lang w:val="en-GB"/>
        </w:rPr>
        <w:t xml:space="preserve">: </w:t>
      </w:r>
      <w:r w:rsidR="001468AF" w:rsidRPr="00D17A18">
        <w:rPr>
          <w:rFonts w:ascii="Avenir Roman" w:hAnsi="Avenir Roman" w:cs="Avenir"/>
          <w:i/>
          <w:iCs/>
          <w:color w:val="000000"/>
          <w:lang w:val="en-GB"/>
        </w:rPr>
        <w:t>thumbs4science</w:t>
      </w:r>
      <w:r w:rsidR="001468AF">
        <w:rPr>
          <w:rFonts w:ascii="Avenir Roman" w:hAnsi="Avenir Roman" w:cs="Avenir"/>
          <w:color w:val="000000"/>
          <w:lang w:val="en-GB"/>
        </w:rPr>
        <w:t xml:space="preserve"> </w:t>
      </w:r>
      <w:r w:rsidR="005A6680" w:rsidRPr="00D17A18">
        <w:rPr>
          <w:rFonts w:ascii="Avenir Roman" w:hAnsi="Avenir Roman" w:cs="Avenir"/>
          <w:iCs/>
          <w:color w:val="000000"/>
          <w:lang w:val="en-GB"/>
        </w:rPr>
        <w:t>data collection</w:t>
      </w:r>
      <w:r w:rsidR="00D02FE5" w:rsidRPr="00D17A18">
        <w:rPr>
          <w:rFonts w:ascii="Avenir Roman" w:hAnsi="Avenir Roman" w:cs="Avenir"/>
          <w:iCs/>
          <w:color w:val="000000"/>
          <w:lang w:val="en-GB"/>
        </w:rPr>
        <w:t xml:space="preserve"> </w:t>
      </w:r>
      <w:r w:rsidR="001468AF" w:rsidRPr="00D17A18">
        <w:rPr>
          <w:rFonts w:ascii="Avenir Roman" w:hAnsi="Avenir Roman" w:cs="Avenir"/>
          <w:iCs/>
          <w:color w:val="000000"/>
          <w:lang w:val="en-GB"/>
        </w:rPr>
        <w:t>stages</w:t>
      </w:r>
    </w:p>
    <w:p w14:paraId="6F656465" w14:textId="77777777" w:rsidR="009B494F" w:rsidRPr="008607D0" w:rsidRDefault="009B494F" w:rsidP="00CB3D96">
      <w:pPr>
        <w:spacing w:line="360" w:lineRule="auto"/>
        <w:jc w:val="both"/>
        <w:rPr>
          <w:rFonts w:ascii="Avenir Roman" w:hAnsi="Avenir Roman" w:cs="Avenir"/>
          <w:color w:val="000000"/>
          <w:lang w:val="en-GB"/>
        </w:rPr>
      </w:pPr>
    </w:p>
    <w:p w14:paraId="20109E0A" w14:textId="1BC7BE35" w:rsidR="004829E5" w:rsidRPr="005D27AC" w:rsidRDefault="004829E5" w:rsidP="004829E5">
      <w:pPr>
        <w:spacing w:line="360" w:lineRule="auto"/>
        <w:jc w:val="both"/>
        <w:rPr>
          <w:rFonts w:ascii="Avenir Roman" w:hAnsi="Avenir Roman" w:cs="Avenir"/>
          <w:color w:val="000000"/>
          <w:lang w:val="en-GB"/>
        </w:rPr>
      </w:pPr>
      <w:r w:rsidRPr="008607D0">
        <w:rPr>
          <w:rFonts w:ascii="Avenir Roman" w:hAnsi="Avenir Roman" w:cs="Avenir Book"/>
          <w:color w:val="000000"/>
          <w:lang w:val="en-GB"/>
        </w:rPr>
        <w:t>Figure 2 below indicates the vast amount of data</w:t>
      </w:r>
      <w:r w:rsidR="00B821C8" w:rsidRPr="005D27AC">
        <w:rPr>
          <w:rStyle w:val="FootnoteReference"/>
          <w:rFonts w:ascii="Avenir Roman" w:hAnsi="Avenir Roman" w:cs="Avenir Book"/>
          <w:color w:val="000000"/>
          <w:lang w:val="en-GB"/>
        </w:rPr>
        <w:footnoteReference w:id="13"/>
      </w:r>
      <w:r w:rsidRPr="005D27AC">
        <w:rPr>
          <w:rFonts w:ascii="Avenir Roman" w:hAnsi="Avenir Roman" w:cs="Avenir Book"/>
          <w:color w:val="000000"/>
          <w:lang w:val="en-GB"/>
        </w:rPr>
        <w:t xml:space="preserve"> which was collected over a 12-month period between 2016 and 2017</w:t>
      </w:r>
      <w:r w:rsidR="00B821C8" w:rsidRPr="008607D0">
        <w:rPr>
          <w:rFonts w:ascii="Avenir Roman" w:hAnsi="Avenir Roman" w:cs="Avenir Book"/>
          <w:color w:val="000000"/>
          <w:lang w:val="en-GB"/>
        </w:rPr>
        <w:t>. Since then, the data has mainly been analysed through a linguistic prism</w:t>
      </w:r>
      <w:r w:rsidR="00D17A18">
        <w:rPr>
          <w:rFonts w:ascii="Avenir Roman" w:hAnsi="Avenir Roman" w:cs="Avenir Book"/>
          <w:color w:val="000000"/>
          <w:lang w:val="en-GB"/>
        </w:rPr>
        <w:t xml:space="preserve">. </w:t>
      </w:r>
      <w:r w:rsidR="00D17A18">
        <w:rPr>
          <w:rFonts w:ascii="Avenir Roman" w:hAnsi="Avenir Roman" w:cs="Avenir"/>
          <w:color w:val="000000"/>
          <w:lang w:val="en-GB"/>
        </w:rPr>
        <w:t>S</w:t>
      </w:r>
      <w:r w:rsidR="00B821C8" w:rsidRPr="008607D0">
        <w:rPr>
          <w:rFonts w:ascii="Avenir Roman" w:hAnsi="Avenir Roman" w:cs="Avenir"/>
          <w:color w:val="000000"/>
          <w:lang w:val="en-GB"/>
        </w:rPr>
        <w:t xml:space="preserve">ocial and psychological aspects of digital practices were only considered for this paper. </w:t>
      </w:r>
      <w:r w:rsidRPr="008607D0">
        <w:rPr>
          <w:rFonts w:ascii="Avenir Roman" w:hAnsi="Avenir Roman" w:cs="Avenir Book"/>
          <w:color w:val="000000"/>
          <w:lang w:val="en-GB"/>
        </w:rPr>
        <w:t xml:space="preserve">is </w:t>
      </w:r>
      <w:r w:rsidR="005A6680" w:rsidRPr="008607D0">
        <w:rPr>
          <w:rFonts w:ascii="Avenir Roman" w:hAnsi="Avenir Roman" w:cs="Avenir Book"/>
          <w:color w:val="000000"/>
          <w:lang w:val="en-GB"/>
        </w:rPr>
        <w:t xml:space="preserve">still </w:t>
      </w:r>
      <w:r w:rsidRPr="008607D0">
        <w:rPr>
          <w:rFonts w:ascii="Avenir Roman" w:hAnsi="Avenir Roman" w:cs="Avenir Book"/>
          <w:color w:val="000000"/>
          <w:lang w:val="en-GB"/>
        </w:rPr>
        <w:t xml:space="preserve">currently analysed. </w:t>
      </w:r>
    </w:p>
    <w:p w14:paraId="0B9B8AE8" w14:textId="4EA494E0" w:rsidR="00B66AB8" w:rsidRPr="005D27AC" w:rsidRDefault="004829E5" w:rsidP="004829E5">
      <w:pPr>
        <w:spacing w:line="360" w:lineRule="auto"/>
        <w:jc w:val="center"/>
        <w:rPr>
          <w:rFonts w:ascii="Avenir Roman" w:hAnsi="Avenir Roman" w:cs="Avenir Book"/>
          <w:b/>
          <w:bCs/>
          <w:color w:val="000000"/>
          <w:lang w:val="en-GB"/>
        </w:rPr>
      </w:pPr>
      <w:r w:rsidRPr="005D27AC">
        <w:rPr>
          <w:rFonts w:ascii="Avenir Roman" w:hAnsi="Avenir Roman" w:cs="Avenir Book"/>
          <w:b/>
          <w:bCs/>
          <w:noProof/>
          <w:color w:val="000000"/>
          <w:lang w:val="fr-BE" w:eastAsia="fr-BE"/>
        </w:rPr>
        <w:lastRenderedPageBreak/>
        <w:drawing>
          <wp:inline distT="0" distB="0" distL="0" distR="0" wp14:anchorId="054EF387" wp14:editId="67608D81">
            <wp:extent cx="3082090" cy="2019300"/>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99404" cy="2030644"/>
                    </a:xfrm>
                    <a:prstGeom prst="rect">
                      <a:avLst/>
                    </a:prstGeom>
                  </pic:spPr>
                </pic:pic>
              </a:graphicData>
            </a:graphic>
          </wp:inline>
        </w:drawing>
      </w:r>
    </w:p>
    <w:p w14:paraId="1AF04625" w14:textId="705A0B42" w:rsidR="004829E5" w:rsidRPr="008607D0" w:rsidRDefault="004829E5" w:rsidP="004829E5">
      <w:pPr>
        <w:spacing w:line="360" w:lineRule="auto"/>
        <w:jc w:val="center"/>
        <w:rPr>
          <w:rFonts w:ascii="Avenir Roman" w:hAnsi="Avenir Roman" w:cs="Avenir Book"/>
          <w:color w:val="000000"/>
          <w:lang w:val="en-GB"/>
        </w:rPr>
      </w:pPr>
      <w:r w:rsidRPr="008607D0">
        <w:rPr>
          <w:rFonts w:ascii="Avenir Roman" w:hAnsi="Avenir Roman" w:cs="Avenir Book"/>
          <w:color w:val="000000"/>
          <w:lang w:val="en-GB"/>
        </w:rPr>
        <w:t>Figure 2</w:t>
      </w:r>
      <w:r w:rsidR="002C3685" w:rsidRPr="008607D0">
        <w:rPr>
          <w:rFonts w:ascii="Avenir Roman" w:hAnsi="Avenir Roman" w:cs="Avenir Book"/>
          <w:color w:val="000000"/>
          <w:lang w:val="en-GB"/>
        </w:rPr>
        <w:t xml:space="preserve">: </w:t>
      </w:r>
      <w:r w:rsidR="001468AF" w:rsidRPr="00D17A18">
        <w:rPr>
          <w:rFonts w:ascii="Avenir Roman" w:hAnsi="Avenir Roman" w:cs="Avenir Book"/>
          <w:i/>
          <w:iCs/>
          <w:color w:val="000000"/>
          <w:lang w:val="en-GB"/>
        </w:rPr>
        <w:t>thumbs4science</w:t>
      </w:r>
      <w:r w:rsidR="001468AF">
        <w:rPr>
          <w:rFonts w:ascii="Avenir Roman" w:hAnsi="Avenir Roman" w:cs="Avenir Book"/>
          <w:color w:val="000000"/>
          <w:lang w:val="en-GB"/>
        </w:rPr>
        <w:t xml:space="preserve"> </w:t>
      </w:r>
      <w:r w:rsidR="002C3685" w:rsidRPr="008607D0">
        <w:rPr>
          <w:rFonts w:ascii="Avenir Roman" w:hAnsi="Avenir Roman" w:cs="Avenir Book"/>
          <w:color w:val="000000"/>
          <w:lang w:val="en-GB"/>
        </w:rPr>
        <w:t xml:space="preserve">data collection </w:t>
      </w:r>
      <w:r w:rsidR="00D02FE5">
        <w:rPr>
          <w:rFonts w:ascii="Avenir Roman" w:hAnsi="Avenir Roman" w:cs="Avenir Book"/>
          <w:color w:val="000000"/>
          <w:lang w:val="en-GB"/>
        </w:rPr>
        <w:t xml:space="preserve">numbers </w:t>
      </w:r>
    </w:p>
    <w:p w14:paraId="4D02B976" w14:textId="7A7DB0EE" w:rsidR="008225DA" w:rsidRPr="008607D0" w:rsidRDefault="008225DA" w:rsidP="00757D6B">
      <w:pPr>
        <w:spacing w:after="240" w:line="360" w:lineRule="auto"/>
        <w:jc w:val="both"/>
        <w:rPr>
          <w:rFonts w:ascii="Avenir Roman" w:hAnsi="Avenir Roman" w:cs="Avenir"/>
          <w:color w:val="000000"/>
          <w:lang w:val="en-GB"/>
        </w:rPr>
      </w:pPr>
    </w:p>
    <w:p w14:paraId="04863E45" w14:textId="591574E1" w:rsidR="003949AC" w:rsidRPr="008607D0" w:rsidRDefault="003949AC" w:rsidP="00D17A18">
      <w:pPr>
        <w:pStyle w:val="ListParagraph"/>
        <w:numPr>
          <w:ilvl w:val="0"/>
          <w:numId w:val="2"/>
        </w:numPr>
        <w:spacing w:line="360" w:lineRule="auto"/>
        <w:jc w:val="both"/>
        <w:rPr>
          <w:rFonts w:ascii="Avenir Roman" w:hAnsi="Avenir Roman" w:cs="Avenir Book"/>
          <w:b/>
          <w:bCs/>
          <w:color w:val="000000"/>
          <w:lang w:val="en-GB"/>
        </w:rPr>
      </w:pPr>
      <w:r w:rsidRPr="008607D0">
        <w:rPr>
          <w:rFonts w:ascii="Avenir Roman" w:hAnsi="Avenir Roman" w:cs="Avenir Book"/>
          <w:b/>
          <w:bCs/>
          <w:color w:val="000000"/>
          <w:lang w:val="en-GB"/>
        </w:rPr>
        <w:t>Youth digital practices</w:t>
      </w:r>
      <w:r w:rsidR="00CD4619" w:rsidRPr="008607D0">
        <w:rPr>
          <w:rFonts w:ascii="Avenir Roman" w:hAnsi="Avenir Roman" w:cs="Avenir Book"/>
          <w:b/>
          <w:bCs/>
          <w:color w:val="000000"/>
          <w:lang w:val="en-GB"/>
        </w:rPr>
        <w:t xml:space="preserve"> </w:t>
      </w:r>
    </w:p>
    <w:p w14:paraId="307AB3BA" w14:textId="07E3CDE7" w:rsidR="00D67C3D" w:rsidRPr="008607D0" w:rsidRDefault="004A08F3" w:rsidP="00702E2B">
      <w:pPr>
        <w:spacing w:line="360" w:lineRule="auto"/>
        <w:jc w:val="both"/>
        <w:rPr>
          <w:rFonts w:ascii="Avenir Roman" w:hAnsi="Avenir Roman" w:cs="Avenir Book"/>
          <w:color w:val="000000"/>
          <w:lang w:val="en-GB"/>
        </w:rPr>
      </w:pPr>
      <w:r w:rsidRPr="008607D0">
        <w:rPr>
          <w:rFonts w:ascii="Avenir Roman" w:hAnsi="Avenir Roman" w:cs="Avenir Book"/>
          <w:color w:val="000000"/>
          <w:lang w:val="en-GB"/>
        </w:rPr>
        <w:t xml:space="preserve">After having situated the context for the </w:t>
      </w:r>
      <w:r w:rsidR="004D29EF" w:rsidRPr="008607D0">
        <w:rPr>
          <w:rFonts w:ascii="Avenir Roman" w:hAnsi="Avenir Roman" w:cs="Avenir Book"/>
          <w:color w:val="000000"/>
          <w:lang w:val="en-GB"/>
        </w:rPr>
        <w:t>two</w:t>
      </w:r>
      <w:r w:rsidR="00B821C8" w:rsidRPr="008607D0">
        <w:rPr>
          <w:rFonts w:ascii="Avenir Roman" w:hAnsi="Avenir Roman" w:cs="Avenir Book"/>
          <w:color w:val="000000"/>
          <w:lang w:val="en-GB"/>
        </w:rPr>
        <w:t xml:space="preserve"> </w:t>
      </w:r>
      <w:r w:rsidRPr="008607D0">
        <w:rPr>
          <w:rFonts w:ascii="Avenir Roman" w:hAnsi="Avenir Roman" w:cs="Avenir Book"/>
          <w:color w:val="000000"/>
          <w:lang w:val="en-GB"/>
        </w:rPr>
        <w:t xml:space="preserve">research projects, we now present </w:t>
      </w:r>
      <w:r w:rsidR="00B821C8" w:rsidRPr="008607D0">
        <w:rPr>
          <w:rFonts w:ascii="Avenir Roman" w:hAnsi="Avenir Roman" w:cs="Avenir Book"/>
          <w:color w:val="000000"/>
          <w:lang w:val="en-GB"/>
        </w:rPr>
        <w:t xml:space="preserve">the different </w:t>
      </w:r>
      <w:r w:rsidRPr="008607D0">
        <w:rPr>
          <w:rFonts w:ascii="Avenir Roman" w:hAnsi="Avenir Roman" w:cs="Avenir Book"/>
          <w:color w:val="000000"/>
          <w:lang w:val="en-GB"/>
        </w:rPr>
        <w:t>results</w:t>
      </w:r>
      <w:r w:rsidR="00B821C8" w:rsidRPr="008607D0">
        <w:rPr>
          <w:rFonts w:ascii="Avenir Roman" w:hAnsi="Avenir Roman" w:cs="Avenir Book"/>
          <w:color w:val="000000"/>
          <w:lang w:val="en-GB"/>
        </w:rPr>
        <w:t xml:space="preserve"> that emerged from the </w:t>
      </w:r>
      <w:r w:rsidR="004D29EF" w:rsidRPr="008607D0">
        <w:rPr>
          <w:rFonts w:ascii="Avenir Roman" w:hAnsi="Avenir Roman" w:cs="Avenir Book"/>
          <w:color w:val="000000"/>
          <w:lang w:val="en-GB"/>
        </w:rPr>
        <w:t>two</w:t>
      </w:r>
      <w:r w:rsidR="00B821C8" w:rsidRPr="008607D0">
        <w:rPr>
          <w:rFonts w:ascii="Avenir Roman" w:hAnsi="Avenir Roman" w:cs="Avenir Book"/>
          <w:color w:val="000000"/>
          <w:lang w:val="en-GB"/>
        </w:rPr>
        <w:t xml:space="preserve"> projects and that help us answer </w:t>
      </w:r>
      <w:r w:rsidR="00D2381F" w:rsidRPr="008607D0">
        <w:rPr>
          <w:rFonts w:ascii="Avenir Roman" w:hAnsi="Avenir Roman" w:cs="Avenir Book"/>
          <w:color w:val="000000"/>
          <w:lang w:val="en-GB"/>
        </w:rPr>
        <w:t xml:space="preserve">the </w:t>
      </w:r>
      <w:r w:rsidR="004D29EF" w:rsidRPr="008607D0">
        <w:rPr>
          <w:rFonts w:ascii="Avenir Roman" w:hAnsi="Avenir Roman" w:cs="Avenir Book"/>
          <w:color w:val="000000"/>
          <w:lang w:val="en-GB"/>
        </w:rPr>
        <w:t xml:space="preserve">initial </w:t>
      </w:r>
      <w:r w:rsidR="00D2381F" w:rsidRPr="008607D0">
        <w:rPr>
          <w:rFonts w:ascii="Avenir Roman" w:hAnsi="Avenir Roman" w:cs="Avenir Book"/>
          <w:color w:val="000000"/>
          <w:lang w:val="en-GB"/>
        </w:rPr>
        <w:t>research questions</w:t>
      </w:r>
      <w:r w:rsidR="004D29EF" w:rsidRPr="008607D0">
        <w:rPr>
          <w:rFonts w:ascii="Avenir Roman" w:hAnsi="Avenir Roman" w:cs="Avenir Book"/>
          <w:color w:val="000000"/>
          <w:lang w:val="en-GB"/>
        </w:rPr>
        <w:t xml:space="preserve"> (</w:t>
      </w:r>
      <w:r w:rsidR="001468AF" w:rsidRPr="00D17A18">
        <w:rPr>
          <w:rFonts w:ascii="Avenir Roman" w:hAnsi="Avenir Roman" w:cs="Avenir Book"/>
          <w:i/>
          <w:iCs/>
          <w:color w:val="000000"/>
          <w:lang w:val="en-GB"/>
        </w:rPr>
        <w:t>cf.</w:t>
      </w:r>
      <w:r w:rsidR="004D29EF" w:rsidRPr="008607D0">
        <w:rPr>
          <w:rFonts w:ascii="Avenir Roman" w:hAnsi="Avenir Roman" w:cs="Avenir Book"/>
          <w:color w:val="000000"/>
          <w:lang w:val="en-GB"/>
        </w:rPr>
        <w:t xml:space="preserve"> Introduction):</w:t>
      </w:r>
      <w:r w:rsidR="00D2381F" w:rsidRPr="008607D0">
        <w:rPr>
          <w:rFonts w:ascii="Avenir Roman" w:hAnsi="Avenir Roman" w:cs="Avenir Book"/>
          <w:color w:val="000000"/>
          <w:lang w:val="en-GB"/>
        </w:rPr>
        <w:t xml:space="preserve"> </w:t>
      </w:r>
      <w:r w:rsidR="004D29EF" w:rsidRPr="00D17A18">
        <w:rPr>
          <w:rFonts w:ascii="Avenir Roman" w:hAnsi="Avenir Roman" w:cs="Avenir Book"/>
          <w:i/>
          <w:iCs/>
          <w:color w:val="000000"/>
          <w:lang w:val="en-GB"/>
        </w:rPr>
        <w:t xml:space="preserve">(2) What do children’s and teenagers' digital writing scholarly productions consist of?; </w:t>
      </w:r>
      <w:r w:rsidR="00B821C8" w:rsidRPr="00D17A18">
        <w:rPr>
          <w:rFonts w:ascii="Avenir Roman" w:hAnsi="Avenir Roman" w:cs="Avenir Book"/>
          <w:i/>
          <w:iCs/>
          <w:color w:val="000000"/>
          <w:lang w:val="en-GB"/>
        </w:rPr>
        <w:t xml:space="preserve">and (3) </w:t>
      </w:r>
      <w:r w:rsidR="00B821C8" w:rsidRPr="00E0401D">
        <w:rPr>
          <w:rFonts w:ascii="Avenir Roman" w:hAnsi="Avenir Roman" w:cs="Avenir Book"/>
          <w:i/>
          <w:iCs/>
          <w:color w:val="000000"/>
          <w:lang w:val="en-GB"/>
        </w:rPr>
        <w:t>How do they represent their digital practices</w:t>
      </w:r>
      <w:r w:rsidR="00463ED7" w:rsidRPr="00E0401D">
        <w:rPr>
          <w:rFonts w:ascii="Avenir Roman" w:hAnsi="Avenir Roman" w:cs="Avenir Book"/>
          <w:i/>
          <w:iCs/>
          <w:color w:val="000000"/>
          <w:lang w:val="en-GB"/>
        </w:rPr>
        <w:t xml:space="preserve"> related to culture and emotions</w:t>
      </w:r>
      <w:r w:rsidR="00B821C8" w:rsidRPr="00E0401D">
        <w:rPr>
          <w:rFonts w:ascii="Avenir Roman" w:hAnsi="Avenir Roman" w:cs="Avenir Book"/>
          <w:i/>
          <w:iCs/>
          <w:color w:val="000000"/>
          <w:lang w:val="en-GB"/>
        </w:rPr>
        <w:t>?</w:t>
      </w:r>
      <w:r w:rsidR="00B821C8" w:rsidRPr="008607D0">
        <w:rPr>
          <w:rFonts w:ascii="Avenir Roman" w:hAnsi="Avenir Roman" w:cs="Avenir Book"/>
          <w:color w:val="000000"/>
          <w:lang w:val="en-GB"/>
        </w:rPr>
        <w:t xml:space="preserve"> The first </w:t>
      </w:r>
      <w:r w:rsidR="00D2381F" w:rsidRPr="008607D0">
        <w:rPr>
          <w:rFonts w:ascii="Avenir Roman" w:hAnsi="Avenir Roman" w:cs="Avenir Book"/>
          <w:color w:val="000000"/>
          <w:lang w:val="en-GB"/>
        </w:rPr>
        <w:t xml:space="preserve">part (3.1) </w:t>
      </w:r>
      <w:r w:rsidR="00B821C8" w:rsidRPr="008607D0">
        <w:rPr>
          <w:rFonts w:ascii="Avenir Roman" w:hAnsi="Avenir Roman" w:cs="Avenir Book"/>
          <w:color w:val="000000"/>
          <w:lang w:val="en-GB"/>
        </w:rPr>
        <w:t>summarise</w:t>
      </w:r>
      <w:r w:rsidR="00D2381F" w:rsidRPr="008607D0">
        <w:rPr>
          <w:rFonts w:ascii="Avenir Roman" w:hAnsi="Avenir Roman" w:cs="Avenir Book"/>
          <w:color w:val="000000"/>
          <w:lang w:val="en-GB"/>
        </w:rPr>
        <w:t>s previous research about the influence of digital practices on linguistic competencies. The second part</w:t>
      </w:r>
      <w:r w:rsidRPr="008607D0">
        <w:rPr>
          <w:rFonts w:ascii="Avenir Roman" w:hAnsi="Avenir Roman" w:cs="Avenir Book"/>
          <w:color w:val="000000"/>
          <w:lang w:val="en-GB"/>
        </w:rPr>
        <w:t xml:space="preserve"> </w:t>
      </w:r>
      <w:r w:rsidR="00D2381F" w:rsidRPr="008607D0">
        <w:rPr>
          <w:rFonts w:ascii="Avenir Roman" w:hAnsi="Avenir Roman" w:cs="Avenir Book"/>
          <w:color w:val="000000"/>
          <w:lang w:val="en-GB"/>
        </w:rPr>
        <w:t xml:space="preserve">(3.2) maps the relation young people maintain with traditional culture in a society of mainly digitalised culture. </w:t>
      </w:r>
      <w:r w:rsidR="00DE140D">
        <w:rPr>
          <w:rFonts w:ascii="Avenir Roman" w:hAnsi="Avenir Roman" w:cs="Avenir Book"/>
          <w:color w:val="000000"/>
          <w:lang w:val="en-GB"/>
        </w:rPr>
        <w:t>The third part (</w:t>
      </w:r>
      <w:r w:rsidR="00D2381F" w:rsidRPr="008607D0">
        <w:rPr>
          <w:rFonts w:ascii="Avenir Roman" w:hAnsi="Avenir Roman" w:cs="Avenir Book"/>
          <w:color w:val="000000"/>
          <w:lang w:val="en-GB"/>
        </w:rPr>
        <w:t>3.3</w:t>
      </w:r>
      <w:r w:rsidR="00DE140D">
        <w:rPr>
          <w:rFonts w:ascii="Avenir Roman" w:hAnsi="Avenir Roman" w:cs="Avenir Book"/>
          <w:color w:val="000000"/>
          <w:lang w:val="en-GB"/>
        </w:rPr>
        <w:t>)</w:t>
      </w:r>
      <w:r w:rsidR="00D2381F" w:rsidRPr="008607D0">
        <w:rPr>
          <w:rFonts w:ascii="Avenir Roman" w:hAnsi="Avenir Roman" w:cs="Avenir Book"/>
          <w:color w:val="000000"/>
          <w:lang w:val="en-GB"/>
        </w:rPr>
        <w:t xml:space="preserve"> presents results about </w:t>
      </w:r>
      <w:r w:rsidR="00D67C3D" w:rsidRPr="008607D0">
        <w:rPr>
          <w:rFonts w:ascii="Avenir Roman" w:hAnsi="Avenir Roman" w:cs="Avenir Book"/>
          <w:color w:val="000000"/>
          <w:lang w:val="en-GB"/>
        </w:rPr>
        <w:t>young people</w:t>
      </w:r>
      <w:r w:rsidR="00DE140D">
        <w:rPr>
          <w:rFonts w:ascii="Avenir Roman" w:hAnsi="Avenir Roman" w:cs="Avenir Book"/>
          <w:color w:val="000000"/>
          <w:lang w:val="en-GB"/>
        </w:rPr>
        <w:t>’s</w:t>
      </w:r>
      <w:r w:rsidR="00D67C3D" w:rsidRPr="008607D0">
        <w:rPr>
          <w:rFonts w:ascii="Avenir Roman" w:hAnsi="Avenir Roman" w:cs="Avenir Book"/>
          <w:color w:val="000000"/>
          <w:lang w:val="en-GB"/>
        </w:rPr>
        <w:t xml:space="preserve"> </w:t>
      </w:r>
      <w:r w:rsidR="00D2381F" w:rsidRPr="008607D0">
        <w:rPr>
          <w:rFonts w:ascii="Avenir Roman" w:hAnsi="Avenir Roman" w:cs="Avenir Book"/>
          <w:color w:val="000000"/>
          <w:lang w:val="en-GB"/>
        </w:rPr>
        <w:t xml:space="preserve">emotion handling </w:t>
      </w:r>
      <w:r w:rsidR="00D67C3D" w:rsidRPr="008607D0">
        <w:rPr>
          <w:rFonts w:ascii="Avenir Roman" w:hAnsi="Avenir Roman" w:cs="Avenir Book"/>
          <w:color w:val="000000"/>
          <w:lang w:val="en-GB"/>
        </w:rPr>
        <w:t xml:space="preserve">linked to digital practices. </w:t>
      </w:r>
    </w:p>
    <w:p w14:paraId="4C785596" w14:textId="2DF8D2C7" w:rsidR="00D67C3D" w:rsidRPr="008607D0" w:rsidRDefault="00D67C3D" w:rsidP="00702E2B">
      <w:pPr>
        <w:spacing w:line="360" w:lineRule="auto"/>
        <w:jc w:val="both"/>
        <w:rPr>
          <w:rFonts w:ascii="Avenir Roman" w:hAnsi="Avenir Roman" w:cs="Avenir Book"/>
          <w:color w:val="000000"/>
          <w:lang w:val="en-GB"/>
        </w:rPr>
      </w:pPr>
    </w:p>
    <w:p w14:paraId="5461F2D5" w14:textId="495ED063" w:rsidR="002670A4" w:rsidRPr="008607D0" w:rsidRDefault="00D67C3D" w:rsidP="00702E2B">
      <w:pPr>
        <w:spacing w:line="360" w:lineRule="auto"/>
        <w:jc w:val="both"/>
        <w:rPr>
          <w:rFonts w:ascii="Avenir Roman" w:hAnsi="Avenir Roman" w:cs="Avenir Book"/>
          <w:color w:val="000000"/>
          <w:lang w:val="en-GB"/>
        </w:rPr>
      </w:pPr>
      <w:r w:rsidRPr="008607D0">
        <w:rPr>
          <w:rFonts w:ascii="Avenir Roman" w:hAnsi="Avenir Roman" w:cs="Avenir Book"/>
          <w:color w:val="000000"/>
          <w:lang w:val="en-GB"/>
        </w:rPr>
        <w:t xml:space="preserve">Some general numbers </w:t>
      </w:r>
      <w:r w:rsidR="00DE140D">
        <w:rPr>
          <w:rFonts w:ascii="Avenir Roman" w:hAnsi="Avenir Roman" w:cs="Avenir Book"/>
          <w:color w:val="000000"/>
          <w:lang w:val="en-GB"/>
        </w:rPr>
        <w:t>emerge</w:t>
      </w:r>
      <w:r w:rsidRPr="008607D0">
        <w:rPr>
          <w:rFonts w:ascii="Avenir Roman" w:hAnsi="Avenir Roman" w:cs="Avenir Book"/>
          <w:color w:val="000000"/>
          <w:lang w:val="en-GB"/>
        </w:rPr>
        <w:t xml:space="preserve"> from the </w:t>
      </w:r>
      <w:r w:rsidRPr="00D17A18">
        <w:rPr>
          <w:rFonts w:ascii="Avenir Roman" w:hAnsi="Avenir Roman" w:cs="Avenir Book"/>
          <w:i/>
          <w:iCs/>
          <w:color w:val="000000"/>
          <w:lang w:val="en-GB"/>
        </w:rPr>
        <w:t>thumbs4science</w:t>
      </w:r>
      <w:r w:rsidRPr="005D27AC">
        <w:rPr>
          <w:rFonts w:ascii="Avenir Roman" w:hAnsi="Avenir Roman" w:cs="Avenir Book"/>
          <w:color w:val="000000"/>
          <w:lang w:val="en-GB"/>
        </w:rPr>
        <w:t xml:space="preserve"> survey. </w:t>
      </w:r>
      <w:r w:rsidRPr="008607D0">
        <w:rPr>
          <w:rFonts w:ascii="Avenir Roman" w:hAnsi="Avenir Roman" w:cs="Avenir Book"/>
          <w:color w:val="000000"/>
          <w:lang w:val="en-GB"/>
        </w:rPr>
        <w:t>M</w:t>
      </w:r>
      <w:r w:rsidR="004A08F3" w:rsidRPr="008607D0">
        <w:rPr>
          <w:rFonts w:ascii="Avenir Roman" w:hAnsi="Avenir Roman" w:cs="Avenir Book"/>
          <w:color w:val="000000"/>
          <w:lang w:val="en-GB"/>
        </w:rPr>
        <w:t xml:space="preserve">ainly young people under 25 responded to </w:t>
      </w:r>
      <w:r w:rsidRPr="008607D0">
        <w:rPr>
          <w:rFonts w:ascii="Avenir Roman" w:hAnsi="Avenir Roman" w:cs="Avenir Book"/>
          <w:color w:val="000000"/>
          <w:lang w:val="en-GB"/>
        </w:rPr>
        <w:t xml:space="preserve">the </w:t>
      </w:r>
      <w:r w:rsidR="004A08F3" w:rsidRPr="008607D0">
        <w:rPr>
          <w:rFonts w:ascii="Avenir Roman" w:hAnsi="Avenir Roman" w:cs="Avenir Book"/>
          <w:color w:val="000000"/>
          <w:lang w:val="en-GB"/>
        </w:rPr>
        <w:t>survey</w:t>
      </w:r>
      <w:r w:rsidR="00FD0772" w:rsidRPr="008607D0">
        <w:rPr>
          <w:rFonts w:ascii="Avenir Roman" w:hAnsi="Avenir Roman" w:cs="Avenir Book"/>
          <w:color w:val="000000"/>
          <w:lang w:val="en-GB"/>
        </w:rPr>
        <w:t xml:space="preserve"> (see Figure 3)</w:t>
      </w:r>
      <w:r w:rsidR="004A08F3" w:rsidRPr="008607D0">
        <w:rPr>
          <w:rFonts w:ascii="Avenir Roman" w:hAnsi="Avenir Roman" w:cs="Avenir Book"/>
          <w:color w:val="000000"/>
          <w:lang w:val="en-GB"/>
        </w:rPr>
        <w:t xml:space="preserve">. Facebook is the dominant social network for 70% of the total surveyed population. However, for youngsters under </w:t>
      </w:r>
      <w:r w:rsidR="00F539CD" w:rsidRPr="008607D0">
        <w:rPr>
          <w:rFonts w:ascii="Avenir Roman" w:hAnsi="Avenir Roman" w:cs="Avenir Book"/>
          <w:color w:val="000000"/>
          <w:lang w:val="en-GB"/>
        </w:rPr>
        <w:t>18</w:t>
      </w:r>
      <w:r w:rsidR="004A08F3" w:rsidRPr="008607D0">
        <w:rPr>
          <w:rFonts w:ascii="Avenir Roman" w:hAnsi="Avenir Roman" w:cs="Avenir Book"/>
          <w:color w:val="000000"/>
          <w:lang w:val="en-GB"/>
        </w:rPr>
        <w:t>, this drops to 54%, with Instagram and Snapchat also sharing the limelight (34%). For the 30-35 age range, F</w:t>
      </w:r>
      <w:r w:rsidR="00702E2B" w:rsidRPr="008607D0">
        <w:rPr>
          <w:rFonts w:ascii="Avenir Roman" w:hAnsi="Avenir Roman" w:cs="Avenir Book"/>
          <w:color w:val="000000"/>
          <w:lang w:val="en-GB"/>
        </w:rPr>
        <w:t xml:space="preserve">acebook </w:t>
      </w:r>
      <w:r w:rsidR="004A08F3" w:rsidRPr="008607D0">
        <w:rPr>
          <w:rFonts w:ascii="Avenir Roman" w:hAnsi="Avenir Roman" w:cs="Avenir Book"/>
          <w:color w:val="000000"/>
          <w:lang w:val="en-GB"/>
        </w:rPr>
        <w:t>increases to 84% of social network usage.</w:t>
      </w:r>
    </w:p>
    <w:p w14:paraId="374F12CC" w14:textId="02CF7F1F" w:rsidR="00FD0772" w:rsidRPr="005D27AC" w:rsidRDefault="00FD0772" w:rsidP="00FD0772">
      <w:pPr>
        <w:spacing w:line="360" w:lineRule="auto"/>
        <w:jc w:val="center"/>
        <w:rPr>
          <w:rFonts w:ascii="Avenir Roman" w:hAnsi="Avenir Roman" w:cs="Avenir Book"/>
          <w:color w:val="000000"/>
          <w:lang w:val="en-GB"/>
        </w:rPr>
      </w:pPr>
      <w:r w:rsidRPr="005D27AC">
        <w:rPr>
          <w:rFonts w:ascii="Avenir Roman" w:hAnsi="Avenir Roman" w:cs="Avenir Book"/>
          <w:noProof/>
          <w:color w:val="000000"/>
          <w:lang w:val="fr-BE" w:eastAsia="fr-BE"/>
        </w:rPr>
        <w:lastRenderedPageBreak/>
        <w:drawing>
          <wp:inline distT="0" distB="0" distL="0" distR="0" wp14:anchorId="6D4C7CDC" wp14:editId="1044E333">
            <wp:extent cx="3966681" cy="20828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90945" cy="2095540"/>
                    </a:xfrm>
                    <a:prstGeom prst="rect">
                      <a:avLst/>
                    </a:prstGeom>
                  </pic:spPr>
                </pic:pic>
              </a:graphicData>
            </a:graphic>
          </wp:inline>
        </w:drawing>
      </w:r>
    </w:p>
    <w:p w14:paraId="4CADB403" w14:textId="70228CA5" w:rsidR="00CD0B81" w:rsidRPr="008607D0" w:rsidRDefault="00FD0772" w:rsidP="00FD0772">
      <w:pPr>
        <w:spacing w:line="360" w:lineRule="auto"/>
        <w:jc w:val="center"/>
        <w:rPr>
          <w:rFonts w:ascii="Avenir Roman" w:hAnsi="Avenir Roman" w:cs="Avenir Book"/>
          <w:color w:val="000000"/>
          <w:lang w:val="en-GB"/>
        </w:rPr>
      </w:pPr>
      <w:r w:rsidRPr="008607D0">
        <w:rPr>
          <w:rFonts w:ascii="Avenir Roman" w:hAnsi="Avenir Roman" w:cs="Avenir Book"/>
          <w:color w:val="000000"/>
          <w:lang w:val="en-GB"/>
        </w:rPr>
        <w:t>Figure 3: Respondents’ age</w:t>
      </w:r>
    </w:p>
    <w:p w14:paraId="1B5BD22E" w14:textId="4BE1A6BE" w:rsidR="008829D1" w:rsidRPr="008607D0" w:rsidRDefault="0093419A" w:rsidP="003366B3">
      <w:pPr>
        <w:spacing w:after="240" w:line="360" w:lineRule="auto"/>
        <w:jc w:val="both"/>
        <w:rPr>
          <w:rFonts w:ascii="Avenir Roman" w:hAnsi="Avenir Roman" w:cs="Avenir Book"/>
          <w:color w:val="000000"/>
          <w:lang w:val="en-GB"/>
        </w:rPr>
      </w:pPr>
      <w:r w:rsidRPr="008607D0">
        <w:rPr>
          <w:rFonts w:ascii="Avenir Roman" w:hAnsi="Avenir Roman" w:cs="Avenir Book"/>
          <w:color w:val="000000"/>
          <w:lang w:val="en-GB"/>
        </w:rPr>
        <w:t>Beyond the frequency of social network usage, the psychological place these networks occupied</w:t>
      </w:r>
      <w:r w:rsidR="00702E2B" w:rsidRPr="008607D0">
        <w:rPr>
          <w:rFonts w:ascii="Avenir Roman" w:hAnsi="Avenir Roman" w:cs="Avenir Book"/>
          <w:color w:val="000000"/>
          <w:lang w:val="en-GB"/>
        </w:rPr>
        <w:t xml:space="preserve"> was also investigated</w:t>
      </w:r>
      <w:r w:rsidRPr="008607D0">
        <w:rPr>
          <w:rFonts w:ascii="Avenir Roman" w:hAnsi="Avenir Roman" w:cs="Avenir Book"/>
          <w:color w:val="000000"/>
          <w:lang w:val="en-GB"/>
        </w:rPr>
        <w:t>: social networks play an important part for only 25% of respondents, concerning their overall reputation</w:t>
      </w:r>
      <w:r w:rsidR="00C31A5D" w:rsidRPr="008607D0">
        <w:rPr>
          <w:rFonts w:ascii="Avenir Roman" w:hAnsi="Avenir Roman" w:cs="Avenir Book"/>
          <w:color w:val="000000"/>
          <w:lang w:val="en-GB"/>
        </w:rPr>
        <w:t>, i.e. the way in which others perceive them.</w:t>
      </w:r>
      <w:r w:rsidRPr="008607D0">
        <w:rPr>
          <w:rFonts w:ascii="Avenir Roman" w:hAnsi="Avenir Roman" w:cs="Avenir Book"/>
          <w:color w:val="000000"/>
          <w:lang w:val="en-GB"/>
        </w:rPr>
        <w:t xml:space="preserve"> This percentage remains identical for under 25s. This is not a very high proportion, based on the observation of young people using their smartphones all-day-long. On the other hand, when asked about the role played by social networks in creating opportunities (such as linking people and finding jobs), this percentage increases to 33% and young people consider it to be very important. </w:t>
      </w:r>
    </w:p>
    <w:p w14:paraId="2786804F" w14:textId="273A54B7" w:rsidR="00E65B21" w:rsidRPr="00D17A18" w:rsidRDefault="00E65B21" w:rsidP="00D17A18">
      <w:pPr>
        <w:pStyle w:val="ListParagraph"/>
        <w:numPr>
          <w:ilvl w:val="1"/>
          <w:numId w:val="2"/>
        </w:numPr>
        <w:spacing w:line="360" w:lineRule="auto"/>
        <w:jc w:val="both"/>
        <w:rPr>
          <w:rFonts w:ascii="Avenir Roman" w:hAnsi="Avenir Roman" w:cs="Avenir Book"/>
          <w:b/>
          <w:bCs/>
          <w:color w:val="000000"/>
          <w:lang w:val="en-GB"/>
        </w:rPr>
      </w:pPr>
      <w:r w:rsidRPr="00D17A18">
        <w:rPr>
          <w:rFonts w:ascii="Avenir Roman" w:hAnsi="Avenir Roman" w:cs="Avenir Book"/>
          <w:b/>
          <w:bCs/>
          <w:color w:val="000000"/>
          <w:lang w:val="en-GB"/>
        </w:rPr>
        <w:t xml:space="preserve">Spelling </w:t>
      </w:r>
    </w:p>
    <w:p w14:paraId="74D663D3" w14:textId="556D4C04" w:rsidR="00D67C3D" w:rsidRPr="008607D0" w:rsidRDefault="00D67C3D" w:rsidP="00A7096E">
      <w:pPr>
        <w:spacing w:line="360" w:lineRule="auto"/>
        <w:jc w:val="both"/>
        <w:rPr>
          <w:rFonts w:ascii="Avenir Roman" w:hAnsi="Avenir Roman" w:cs="Avenir Book"/>
          <w:iCs/>
          <w:color w:val="000000"/>
          <w:lang w:val="en-GB"/>
        </w:rPr>
      </w:pPr>
      <w:r w:rsidRPr="008607D0">
        <w:rPr>
          <w:rFonts w:ascii="Avenir Roman" w:hAnsi="Avenir Roman" w:cs="Avenir Book"/>
          <w:color w:val="000000"/>
          <w:lang w:val="en-GB"/>
        </w:rPr>
        <w:t xml:space="preserve">Young people maintain special relations to linguistic competencies and, in particular, towards spelling. The </w:t>
      </w:r>
      <w:r w:rsidRPr="00D17A18">
        <w:rPr>
          <w:rFonts w:ascii="Avenir Roman" w:hAnsi="Avenir Roman" w:cs="Avenir Book"/>
          <w:i/>
          <w:iCs/>
          <w:color w:val="000000"/>
          <w:lang w:val="en-GB"/>
        </w:rPr>
        <w:t>sms4science</w:t>
      </w:r>
      <w:r w:rsidRPr="005D27AC">
        <w:rPr>
          <w:rFonts w:ascii="Avenir Roman" w:hAnsi="Avenir Roman" w:cs="Avenir Book"/>
          <w:color w:val="000000"/>
          <w:lang w:val="en-GB"/>
        </w:rPr>
        <w:t xml:space="preserve"> project enabled to highlight first results about spelling concerns: </w:t>
      </w:r>
      <w:r w:rsidRPr="008607D0">
        <w:rPr>
          <w:rFonts w:ascii="Avenir Roman" w:hAnsi="Avenir Roman" w:cs="Avenir Book"/>
          <w:color w:val="000000"/>
          <w:lang w:val="en-GB"/>
        </w:rPr>
        <w:t>the</w:t>
      </w:r>
      <w:r w:rsidR="00E65B21" w:rsidRPr="008607D0">
        <w:rPr>
          <w:rFonts w:ascii="Avenir Roman" w:hAnsi="Avenir Roman" w:cs="Avenir Book"/>
          <w:color w:val="000000"/>
          <w:lang w:val="en-GB"/>
        </w:rPr>
        <w:t xml:space="preserve"> research has shown that the use of SMS is not, contrary to popular belief, systematically abbreviating: the average message-reduction rate overall </w:t>
      </w:r>
      <w:r w:rsidRPr="008607D0">
        <w:rPr>
          <w:rFonts w:ascii="Avenir Roman" w:hAnsi="Avenir Roman" w:cs="Avenir Book"/>
          <w:color w:val="000000"/>
          <w:lang w:val="en-GB"/>
        </w:rPr>
        <w:t>was</w:t>
      </w:r>
      <w:r w:rsidR="00E65B21" w:rsidRPr="008607D0">
        <w:rPr>
          <w:rFonts w:ascii="Avenir Roman" w:hAnsi="Avenir Roman" w:cs="Avenir Book"/>
          <w:color w:val="000000"/>
          <w:lang w:val="en-GB"/>
        </w:rPr>
        <w:t xml:space="preserve"> only 9.4% in the Belgian corpus and this drops to 5% in a 1,000 text-message sample from the </w:t>
      </w:r>
      <w:r w:rsidRPr="008607D0">
        <w:rPr>
          <w:rFonts w:ascii="Avenir Roman" w:hAnsi="Avenir Roman" w:cs="Avenir Book"/>
          <w:iCs/>
          <w:color w:val="000000"/>
          <w:lang w:val="en-GB"/>
        </w:rPr>
        <w:t xml:space="preserve">French </w:t>
      </w:r>
      <w:r w:rsidR="003A6FF0">
        <w:rPr>
          <w:rFonts w:ascii="Avenir Roman" w:hAnsi="Avenir Roman" w:cs="Avenir Book"/>
          <w:iCs/>
          <w:color w:val="000000"/>
          <w:lang w:val="en-GB"/>
        </w:rPr>
        <w:t>corpus</w:t>
      </w:r>
      <w:r w:rsidRPr="008607D0">
        <w:rPr>
          <w:rFonts w:ascii="Avenir Roman" w:hAnsi="Avenir Roman" w:cs="Avenir Book"/>
          <w:iCs/>
          <w:color w:val="000000"/>
          <w:lang w:val="en-GB"/>
        </w:rPr>
        <w:t>. The main reduction phenomena are:</w:t>
      </w:r>
    </w:p>
    <w:p w14:paraId="52DDB354" w14:textId="67FD75F0" w:rsidR="00D67C3D" w:rsidRPr="00D17A18" w:rsidRDefault="00E65B21" w:rsidP="00A7096E">
      <w:pPr>
        <w:pStyle w:val="ListParagraph"/>
        <w:numPr>
          <w:ilvl w:val="0"/>
          <w:numId w:val="8"/>
        </w:numPr>
        <w:spacing w:line="360" w:lineRule="auto"/>
        <w:jc w:val="both"/>
        <w:rPr>
          <w:rFonts w:ascii="Avenir Roman" w:hAnsi="Avenir Roman" w:cs="Avenir Book"/>
          <w:color w:val="000000"/>
        </w:rPr>
      </w:pPr>
      <w:r w:rsidRPr="00D17A18">
        <w:rPr>
          <w:rFonts w:ascii="Avenir Roman" w:hAnsi="Avenir Roman" w:cs="Avenir Book"/>
          <w:i/>
          <w:iCs/>
          <w:color w:val="000000"/>
        </w:rPr>
        <w:t>apocope</w:t>
      </w:r>
      <w:r w:rsidRPr="00D17A18">
        <w:rPr>
          <w:rFonts w:ascii="Avenir Roman" w:hAnsi="Avenir Roman" w:cs="Avenir Book"/>
          <w:color w:val="000000"/>
        </w:rPr>
        <w:t xml:space="preserve">: les </w:t>
      </w:r>
      <w:r w:rsidRPr="00D17A18">
        <w:rPr>
          <w:rFonts w:ascii="Avenir Roman" w:hAnsi="Avenir Roman" w:cs="Avenir Book"/>
          <w:b/>
          <w:bCs/>
          <w:color w:val="000000"/>
        </w:rPr>
        <w:t>appli</w:t>
      </w:r>
      <w:r w:rsidR="00D67C3D" w:rsidRPr="00D17A18">
        <w:rPr>
          <w:rFonts w:ascii="Avenir Roman" w:hAnsi="Avenir Roman" w:cs="Avenir Book"/>
          <w:color w:val="000000"/>
        </w:rPr>
        <w:t xml:space="preserve"> sont pas encore </w:t>
      </w:r>
      <w:proofErr w:type="spellStart"/>
      <w:r w:rsidR="00D67C3D" w:rsidRPr="00D17A18">
        <w:rPr>
          <w:rFonts w:ascii="Avenir Roman" w:hAnsi="Avenir Roman" w:cs="Avenir Book"/>
          <w:color w:val="000000"/>
        </w:rPr>
        <w:t>a</w:t>
      </w:r>
      <w:proofErr w:type="spellEnd"/>
      <w:r w:rsidR="00D67C3D" w:rsidRPr="00D17A18">
        <w:rPr>
          <w:rFonts w:ascii="Avenir Roman" w:hAnsi="Avenir Roman" w:cs="Avenir Book"/>
          <w:color w:val="000000"/>
        </w:rPr>
        <w:t xml:space="preserve"> jour</w:t>
      </w:r>
      <w:r w:rsidR="00D67C3D" w:rsidRPr="005D27AC">
        <w:rPr>
          <w:rStyle w:val="FootnoteReference"/>
          <w:rFonts w:ascii="Avenir Roman" w:hAnsi="Avenir Roman" w:cs="Avenir Book"/>
          <w:color w:val="000000"/>
          <w:lang w:val="en-US"/>
        </w:rPr>
        <w:footnoteReference w:id="14"/>
      </w:r>
      <w:r w:rsidRPr="00D17A18">
        <w:rPr>
          <w:rFonts w:ascii="Avenir Roman" w:hAnsi="Avenir Roman" w:cs="Avenir Book"/>
          <w:color w:val="000000"/>
        </w:rPr>
        <w:t xml:space="preserve"> —</w:t>
      </w:r>
      <w:r w:rsidR="00D67C3D" w:rsidRPr="00D17A18">
        <w:rPr>
          <w:rFonts w:ascii="Avenir Roman" w:hAnsi="Avenir Roman" w:cs="Avenir Book"/>
          <w:color w:val="000000"/>
        </w:rPr>
        <w:t xml:space="preserve"> </w:t>
      </w:r>
      <w:r w:rsidRPr="00D17A18">
        <w:rPr>
          <w:rFonts w:ascii="Avenir Roman" w:hAnsi="Avenir Roman" w:cs="Avenir Book"/>
          <w:i/>
          <w:color w:val="000000"/>
        </w:rPr>
        <w:t>appli</w:t>
      </w:r>
      <w:r w:rsidR="00D67C3D" w:rsidRPr="00D17A18">
        <w:rPr>
          <w:rFonts w:ascii="Avenir Roman" w:hAnsi="Avenir Roman" w:cs="Avenir Book"/>
          <w:color w:val="000000"/>
        </w:rPr>
        <w:t xml:space="preserve"> </w:t>
      </w:r>
      <w:proofErr w:type="spellStart"/>
      <w:r w:rsidR="00D67C3D" w:rsidRPr="00D17A18">
        <w:rPr>
          <w:rFonts w:ascii="Avenir Roman" w:hAnsi="Avenir Roman" w:cs="Avenir Book"/>
          <w:color w:val="000000"/>
        </w:rPr>
        <w:t>instead</w:t>
      </w:r>
      <w:proofErr w:type="spellEnd"/>
      <w:r w:rsidR="00D67C3D" w:rsidRPr="00D17A18">
        <w:rPr>
          <w:rFonts w:ascii="Avenir Roman" w:hAnsi="Avenir Roman" w:cs="Avenir Book"/>
          <w:color w:val="000000"/>
        </w:rPr>
        <w:t xml:space="preserve"> of </w:t>
      </w:r>
      <w:r w:rsidRPr="00D17A18">
        <w:rPr>
          <w:rFonts w:ascii="Avenir Roman" w:hAnsi="Avenir Roman" w:cs="Avenir Book"/>
          <w:i/>
          <w:color w:val="000000"/>
        </w:rPr>
        <w:t>applications</w:t>
      </w:r>
      <w:r w:rsidR="00D67C3D" w:rsidRPr="00D17A18">
        <w:rPr>
          <w:rFonts w:ascii="Avenir Roman" w:hAnsi="Avenir Roman" w:cs="Avenir Book"/>
          <w:color w:val="000000"/>
        </w:rPr>
        <w:t>;</w:t>
      </w:r>
    </w:p>
    <w:p w14:paraId="6F455F44" w14:textId="6BF5201A" w:rsidR="00D67C3D" w:rsidRPr="008607D0" w:rsidRDefault="00E65B21" w:rsidP="00A7096E">
      <w:pPr>
        <w:pStyle w:val="ListParagraph"/>
        <w:numPr>
          <w:ilvl w:val="0"/>
          <w:numId w:val="8"/>
        </w:numPr>
        <w:spacing w:line="360" w:lineRule="auto"/>
        <w:jc w:val="both"/>
        <w:rPr>
          <w:rFonts w:ascii="Avenir Roman" w:hAnsi="Avenir Roman" w:cs="Avenir Book"/>
          <w:color w:val="000000"/>
          <w:lang w:val="en-US"/>
        </w:rPr>
      </w:pPr>
      <w:proofErr w:type="spellStart"/>
      <w:proofErr w:type="gramStart"/>
      <w:r w:rsidRPr="005D27AC">
        <w:rPr>
          <w:rFonts w:ascii="Avenir Roman" w:hAnsi="Avenir Roman" w:cs="Avenir Book"/>
          <w:i/>
          <w:iCs/>
          <w:color w:val="000000"/>
        </w:rPr>
        <w:t>aphaeresis</w:t>
      </w:r>
      <w:proofErr w:type="spellEnd"/>
      <w:r w:rsidRPr="008607D0">
        <w:rPr>
          <w:rFonts w:ascii="Avenir Roman" w:hAnsi="Avenir Roman" w:cs="Avenir Book"/>
          <w:color w:val="000000"/>
        </w:rPr>
        <w:t>:</w:t>
      </w:r>
      <w:proofErr w:type="gramEnd"/>
      <w:r w:rsidRPr="008607D0">
        <w:rPr>
          <w:rFonts w:ascii="Avenir Roman" w:hAnsi="Avenir Roman" w:cs="Avenir Book"/>
          <w:color w:val="000000"/>
        </w:rPr>
        <w:t xml:space="preserve"> bon allez espère que ta flemme s'est arrangée un peu.. </w:t>
      </w:r>
      <w:r w:rsidRPr="008607D0">
        <w:rPr>
          <w:rFonts w:ascii="Avenir Roman" w:hAnsi="Avenir Roman" w:cs="Avenir Book"/>
          <w:color w:val="000000"/>
          <w:lang w:val="en-US"/>
        </w:rPr>
        <w:t xml:space="preserve">Un </w:t>
      </w:r>
      <w:proofErr w:type="spellStart"/>
      <w:r w:rsidRPr="008607D0">
        <w:rPr>
          <w:rFonts w:ascii="Avenir Roman" w:hAnsi="Avenir Roman" w:cs="Avenir Book"/>
          <w:b/>
          <w:bCs/>
          <w:color w:val="000000"/>
          <w:lang w:val="en-US"/>
        </w:rPr>
        <w:t>zou</w:t>
      </w:r>
      <w:proofErr w:type="spellEnd"/>
      <w:r w:rsidR="00D67C3D" w:rsidRPr="008607D0">
        <w:rPr>
          <w:rFonts w:ascii="Avenir Roman" w:hAnsi="Avenir Roman" w:cs="Avenir Book"/>
          <w:color w:val="000000"/>
          <w:lang w:val="en-US"/>
        </w:rPr>
        <w:t>*</w:t>
      </w:r>
      <w:r w:rsidR="00D67C3D" w:rsidRPr="005D27AC">
        <w:rPr>
          <w:rStyle w:val="FootnoteReference"/>
          <w:rFonts w:ascii="Avenir Roman" w:hAnsi="Avenir Roman" w:cs="Avenir Book"/>
          <w:color w:val="000000"/>
          <w:lang w:val="en-US"/>
        </w:rPr>
        <w:footnoteReference w:id="15"/>
      </w:r>
      <w:r w:rsidRPr="005D27AC">
        <w:rPr>
          <w:rFonts w:ascii="Avenir Roman" w:hAnsi="Avenir Roman" w:cs="Avenir Book"/>
          <w:i/>
          <w:iCs/>
          <w:color w:val="000000"/>
          <w:lang w:val="en-US"/>
        </w:rPr>
        <w:t xml:space="preserve"> </w:t>
      </w:r>
      <w:r w:rsidR="00D67C3D" w:rsidRPr="008607D0">
        <w:rPr>
          <w:rFonts w:ascii="Avenir Roman" w:hAnsi="Avenir Roman" w:cs="Avenir Book"/>
          <w:color w:val="000000"/>
          <w:lang w:val="en-US"/>
        </w:rPr>
        <w:t xml:space="preserve">— </w:t>
      </w:r>
      <w:proofErr w:type="spellStart"/>
      <w:r w:rsidR="00D67C3D" w:rsidRPr="008607D0">
        <w:rPr>
          <w:rFonts w:ascii="Avenir Roman" w:hAnsi="Avenir Roman" w:cs="Avenir Book"/>
          <w:i/>
          <w:color w:val="000000"/>
          <w:lang w:val="en-US"/>
        </w:rPr>
        <w:t>zou</w:t>
      </w:r>
      <w:proofErr w:type="spellEnd"/>
      <w:r w:rsidR="00D67C3D" w:rsidRPr="008607D0">
        <w:rPr>
          <w:rFonts w:ascii="Avenir Roman" w:hAnsi="Avenir Roman" w:cs="Avenir Book"/>
          <w:color w:val="000000"/>
          <w:lang w:val="en-US"/>
        </w:rPr>
        <w:t xml:space="preserve"> instead of </w:t>
      </w:r>
      <w:proofErr w:type="spellStart"/>
      <w:r w:rsidRPr="008607D0">
        <w:rPr>
          <w:rFonts w:ascii="Avenir Roman" w:hAnsi="Avenir Roman" w:cs="Avenir Book"/>
          <w:i/>
          <w:color w:val="000000"/>
          <w:lang w:val="en-US"/>
        </w:rPr>
        <w:t>bisou</w:t>
      </w:r>
      <w:proofErr w:type="spellEnd"/>
      <w:r w:rsidRPr="008607D0">
        <w:rPr>
          <w:rFonts w:ascii="Avenir Roman" w:hAnsi="Avenir Roman" w:cs="Avenir Book"/>
          <w:i/>
          <w:iCs/>
          <w:color w:val="000000"/>
          <w:lang w:val="en-US"/>
        </w:rPr>
        <w:t>;</w:t>
      </w:r>
    </w:p>
    <w:p w14:paraId="35DD868C" w14:textId="41280885" w:rsidR="00C307C4" w:rsidRPr="008607D0" w:rsidRDefault="00C307C4" w:rsidP="00A7096E">
      <w:pPr>
        <w:pStyle w:val="ListParagraph"/>
        <w:numPr>
          <w:ilvl w:val="0"/>
          <w:numId w:val="8"/>
        </w:numPr>
        <w:spacing w:line="360" w:lineRule="auto"/>
        <w:jc w:val="both"/>
        <w:rPr>
          <w:rFonts w:ascii="Avenir Roman" w:hAnsi="Avenir Roman" w:cs="Avenir Book"/>
          <w:color w:val="000000"/>
          <w:lang w:val="en-US"/>
        </w:rPr>
      </w:pPr>
      <w:r w:rsidRPr="008607D0">
        <w:rPr>
          <w:rFonts w:ascii="Avenir Roman" w:hAnsi="Avenir Roman" w:cs="Avenir Book"/>
          <w:color w:val="000000"/>
          <w:lang w:val="en-GB"/>
        </w:rPr>
        <w:lastRenderedPageBreak/>
        <w:t xml:space="preserve">semantic abbreviations, where words are reduced to initial characters (Roche </w:t>
      </w:r>
      <w:r w:rsidRPr="008607D0">
        <w:rPr>
          <w:rFonts w:ascii="Avenir Roman" w:hAnsi="Avenir Roman" w:cs="Avenir Book"/>
          <w:i/>
          <w:iCs/>
          <w:color w:val="000000"/>
          <w:lang w:val="en-GB"/>
        </w:rPr>
        <w:t>et al</w:t>
      </w:r>
      <w:r w:rsidRPr="008607D0">
        <w:rPr>
          <w:rFonts w:ascii="Avenir Roman" w:hAnsi="Avenir Roman" w:cs="Avenir Book"/>
          <w:color w:val="000000"/>
          <w:lang w:val="en-GB"/>
        </w:rPr>
        <w:t xml:space="preserve">. 2016): </w:t>
      </w:r>
      <w:proofErr w:type="spellStart"/>
      <w:r w:rsidRPr="008607D0">
        <w:rPr>
          <w:rFonts w:ascii="Avenir Roman" w:hAnsi="Avenir Roman" w:cs="Avenir Book"/>
          <w:i/>
          <w:iCs/>
          <w:color w:val="000000"/>
          <w:lang w:val="en-US"/>
        </w:rPr>
        <w:t>tu</w:t>
      </w:r>
      <w:proofErr w:type="spellEnd"/>
      <w:r w:rsidRPr="008607D0">
        <w:rPr>
          <w:rFonts w:ascii="Avenir Roman" w:hAnsi="Avenir Roman" w:cs="Avenir Book"/>
          <w:i/>
          <w:iCs/>
          <w:color w:val="000000"/>
          <w:lang w:val="en-US"/>
        </w:rPr>
        <w:t xml:space="preserve"> </w:t>
      </w:r>
      <w:r w:rsidRPr="008607D0">
        <w:rPr>
          <w:rFonts w:ascii="Avenir Roman" w:hAnsi="Avenir Roman" w:cs="Avenir Book"/>
          <w:b/>
          <w:bCs/>
          <w:i/>
          <w:iCs/>
          <w:color w:val="000000"/>
          <w:lang w:val="en-US"/>
        </w:rPr>
        <w:t>f</w:t>
      </w:r>
      <w:r w:rsidRPr="008607D0">
        <w:rPr>
          <w:rFonts w:ascii="Avenir Roman" w:hAnsi="Avenir Roman" w:cs="Avenir Book"/>
          <w:i/>
          <w:iCs/>
          <w:color w:val="000000"/>
          <w:lang w:val="en-US"/>
        </w:rPr>
        <w:t xml:space="preserve"> </w:t>
      </w:r>
      <w:proofErr w:type="gramStart"/>
      <w:r w:rsidRPr="008607D0">
        <w:rPr>
          <w:rFonts w:ascii="Avenir Roman" w:hAnsi="Avenir Roman" w:cs="Avenir Book"/>
          <w:i/>
          <w:iCs/>
          <w:color w:val="000000"/>
          <w:lang w:val="en-US"/>
        </w:rPr>
        <w:t>koi ?</w:t>
      </w:r>
      <w:proofErr w:type="gramEnd"/>
      <w:r w:rsidRPr="005D27AC">
        <w:rPr>
          <w:rStyle w:val="FootnoteReference"/>
          <w:rFonts w:ascii="Avenir Roman" w:hAnsi="Avenir Roman" w:cs="Avenir Book"/>
          <w:i/>
          <w:iCs/>
          <w:color w:val="000000"/>
          <w:lang w:val="en-US"/>
        </w:rPr>
        <w:footnoteReference w:id="16"/>
      </w:r>
      <w:r w:rsidRPr="005D27AC">
        <w:rPr>
          <w:rFonts w:ascii="Avenir Roman" w:hAnsi="Avenir Roman" w:cs="Avenir Book"/>
          <w:i/>
          <w:iCs/>
          <w:color w:val="000000"/>
          <w:lang w:val="en-US"/>
        </w:rPr>
        <w:t xml:space="preserve"> (</w:t>
      </w:r>
      <w:proofErr w:type="spellStart"/>
      <w:r w:rsidRPr="005D27AC">
        <w:rPr>
          <w:rFonts w:ascii="Avenir Roman" w:hAnsi="Avenir Roman" w:cs="Avenir Book"/>
          <w:i/>
          <w:iCs/>
          <w:color w:val="000000"/>
          <w:lang w:val="en-US"/>
        </w:rPr>
        <w:t>f</w:t>
      </w:r>
      <w:r w:rsidRPr="008607D0">
        <w:rPr>
          <w:rFonts w:ascii="Avenir Roman" w:hAnsi="Avenir Roman" w:cs="Avenir Book"/>
          <w:i/>
          <w:iCs/>
          <w:color w:val="000000"/>
          <w:lang w:val="en-US"/>
        </w:rPr>
        <w:t>ais</w:t>
      </w:r>
      <w:proofErr w:type="spellEnd"/>
      <w:r w:rsidRPr="008607D0">
        <w:rPr>
          <w:rFonts w:ascii="Avenir Roman" w:hAnsi="Avenir Roman" w:cs="Avenir Book"/>
          <w:i/>
          <w:iCs/>
          <w:color w:val="000000"/>
          <w:lang w:val="en-US"/>
        </w:rPr>
        <w:t>/</w:t>
      </w:r>
      <w:proofErr w:type="spellStart"/>
      <w:r w:rsidRPr="008607D0">
        <w:rPr>
          <w:rFonts w:ascii="Avenir Roman" w:hAnsi="Avenir Roman" w:cs="Avenir Book"/>
          <w:i/>
          <w:iCs/>
          <w:color w:val="000000"/>
          <w:lang w:val="en-US"/>
        </w:rPr>
        <w:t>feras</w:t>
      </w:r>
      <w:proofErr w:type="spellEnd"/>
      <w:r w:rsidRPr="008607D0">
        <w:rPr>
          <w:rFonts w:ascii="Avenir Roman" w:hAnsi="Avenir Roman" w:cs="Avenir Book"/>
          <w:i/>
          <w:iCs/>
          <w:color w:val="000000"/>
          <w:lang w:val="en-US"/>
        </w:rPr>
        <w:t>/</w:t>
      </w:r>
      <w:proofErr w:type="spellStart"/>
      <w:r w:rsidRPr="008607D0">
        <w:rPr>
          <w:rFonts w:ascii="Avenir Roman" w:hAnsi="Avenir Roman" w:cs="Avenir Book"/>
          <w:i/>
          <w:iCs/>
          <w:color w:val="000000"/>
          <w:lang w:val="en-US"/>
        </w:rPr>
        <w:t>faisais</w:t>
      </w:r>
      <w:proofErr w:type="spellEnd"/>
      <w:r w:rsidRPr="008607D0">
        <w:rPr>
          <w:rFonts w:ascii="Avenir Roman" w:hAnsi="Avenir Roman" w:cs="Avenir Book"/>
          <w:i/>
          <w:iCs/>
          <w:color w:val="000000"/>
          <w:lang w:val="en-US"/>
        </w:rPr>
        <w:t>/</w:t>
      </w:r>
      <w:proofErr w:type="spellStart"/>
      <w:r w:rsidRPr="008607D0">
        <w:rPr>
          <w:rFonts w:ascii="Avenir Roman" w:hAnsi="Avenir Roman" w:cs="Avenir Book"/>
          <w:i/>
          <w:iCs/>
          <w:color w:val="000000"/>
          <w:lang w:val="en-US"/>
        </w:rPr>
        <w:t>fous</w:t>
      </w:r>
      <w:proofErr w:type="spellEnd"/>
      <w:r w:rsidRPr="008607D0">
        <w:rPr>
          <w:rFonts w:ascii="Avenir Roman" w:hAnsi="Avenir Roman" w:cs="Avenir Book"/>
          <w:i/>
          <w:iCs/>
          <w:color w:val="000000"/>
          <w:lang w:val="en-US"/>
        </w:rPr>
        <w:t>/</w:t>
      </w:r>
      <w:proofErr w:type="spellStart"/>
      <w:r w:rsidRPr="008607D0">
        <w:rPr>
          <w:rFonts w:ascii="Avenir Roman" w:hAnsi="Avenir Roman" w:cs="Avenir Book"/>
          <w:i/>
          <w:iCs/>
          <w:color w:val="000000"/>
          <w:lang w:val="en-US"/>
        </w:rPr>
        <w:t>foutais</w:t>
      </w:r>
      <w:proofErr w:type="spellEnd"/>
      <w:r w:rsidRPr="008607D0">
        <w:rPr>
          <w:rFonts w:ascii="Avenir Roman" w:hAnsi="Avenir Roman" w:cs="Avenir Book"/>
          <w:i/>
          <w:iCs/>
          <w:color w:val="000000"/>
          <w:lang w:val="en-US"/>
        </w:rPr>
        <w:t>)</w:t>
      </w:r>
      <w:r w:rsidRPr="008607D0">
        <w:rPr>
          <w:rFonts w:ascii="Avenir Roman" w:hAnsi="Avenir Roman" w:cs="Avenir Book"/>
          <w:iCs/>
          <w:color w:val="000000"/>
          <w:lang w:val="en-US"/>
        </w:rPr>
        <w:t>.</w:t>
      </w:r>
    </w:p>
    <w:p w14:paraId="3E9500AF" w14:textId="77777777" w:rsidR="00D67C3D" w:rsidRPr="008607D0" w:rsidRDefault="00E65B21" w:rsidP="00A7096E">
      <w:pPr>
        <w:spacing w:line="360" w:lineRule="auto"/>
        <w:jc w:val="both"/>
        <w:rPr>
          <w:rFonts w:ascii="Avenir Roman" w:hAnsi="Avenir Roman" w:cs="Avenir Book"/>
          <w:color w:val="000000"/>
          <w:lang w:val="en-US"/>
        </w:rPr>
      </w:pPr>
      <w:r w:rsidRPr="008607D0">
        <w:rPr>
          <w:rFonts w:ascii="Avenir Roman" w:hAnsi="Avenir Roman" w:cs="Avenir Book"/>
          <w:color w:val="000000"/>
          <w:lang w:val="en-GB"/>
        </w:rPr>
        <w:t xml:space="preserve"> On the contrary, character repetition and addition is </w:t>
      </w:r>
      <w:r w:rsidR="00D67C3D" w:rsidRPr="008607D0">
        <w:rPr>
          <w:rFonts w:ascii="Avenir Roman" w:hAnsi="Avenir Roman" w:cs="Avenir Book"/>
          <w:color w:val="000000"/>
          <w:lang w:val="en-GB"/>
        </w:rPr>
        <w:t>often</w:t>
      </w:r>
      <w:r w:rsidRPr="008607D0">
        <w:rPr>
          <w:rFonts w:ascii="Avenir Roman" w:hAnsi="Avenir Roman" w:cs="Avenir Book"/>
          <w:color w:val="000000"/>
          <w:lang w:val="en-GB"/>
        </w:rPr>
        <w:t xml:space="preserve"> used (</w:t>
      </w:r>
      <w:proofErr w:type="spellStart"/>
      <w:r w:rsidRPr="008607D0">
        <w:rPr>
          <w:rFonts w:ascii="Avenir Roman" w:hAnsi="Avenir Roman" w:cs="Avenir Book"/>
          <w:i/>
          <w:iCs/>
          <w:color w:val="000000"/>
          <w:lang w:val="en-US"/>
        </w:rPr>
        <w:t>suuuuppppeeerrrr</w:t>
      </w:r>
      <w:proofErr w:type="spellEnd"/>
      <w:r w:rsidRPr="008607D0">
        <w:rPr>
          <w:rFonts w:ascii="Avenir Roman" w:hAnsi="Avenir Roman" w:cs="Avenir Book"/>
          <w:i/>
          <w:iCs/>
          <w:color w:val="000000"/>
          <w:lang w:val="en-US"/>
        </w:rPr>
        <w:t xml:space="preserve"> </w:t>
      </w:r>
      <w:r w:rsidRPr="008607D0">
        <w:rPr>
          <w:rFonts w:ascii="Avenir Roman" w:hAnsi="Avenir Roman" w:cs="Avenir Book"/>
          <w:color w:val="000000"/>
          <w:lang w:val="en-US"/>
        </w:rPr>
        <w:t>(great),</w:t>
      </w:r>
      <w:r w:rsidRPr="008607D0">
        <w:rPr>
          <w:rFonts w:ascii="Avenir Roman" w:hAnsi="Avenir Roman" w:cs="Avenir Book"/>
          <w:i/>
          <w:iCs/>
          <w:color w:val="000000"/>
          <w:lang w:val="en-US"/>
        </w:rPr>
        <w:t xml:space="preserve"> les </w:t>
      </w:r>
      <w:proofErr w:type="spellStart"/>
      <w:r w:rsidRPr="008607D0">
        <w:rPr>
          <w:rFonts w:ascii="Avenir Roman" w:hAnsi="Avenir Roman" w:cs="Avenir Book"/>
          <w:i/>
          <w:iCs/>
          <w:color w:val="000000"/>
          <w:lang w:val="en-US"/>
        </w:rPr>
        <w:t>zamours</w:t>
      </w:r>
      <w:proofErr w:type="spellEnd"/>
      <w:r w:rsidRPr="008607D0">
        <w:rPr>
          <w:rFonts w:ascii="Avenir Roman" w:hAnsi="Avenir Roman" w:cs="Avenir Book"/>
          <w:i/>
          <w:iCs/>
          <w:color w:val="000000"/>
          <w:lang w:val="en-US"/>
        </w:rPr>
        <w:t xml:space="preserve"> </w:t>
      </w:r>
      <w:r w:rsidRPr="008607D0">
        <w:rPr>
          <w:rFonts w:ascii="Avenir Roman" w:hAnsi="Avenir Roman" w:cs="Avenir Book"/>
          <w:color w:val="000000"/>
          <w:lang w:val="en-US"/>
        </w:rPr>
        <w:t>(loves),</w:t>
      </w:r>
      <w:r w:rsidRPr="008607D0">
        <w:rPr>
          <w:rFonts w:ascii="Avenir Roman" w:hAnsi="Avenir Roman" w:cs="Avenir Book"/>
          <w:i/>
          <w:iCs/>
          <w:color w:val="000000"/>
          <w:lang w:val="en-US"/>
        </w:rPr>
        <w:t xml:space="preserve"> </w:t>
      </w:r>
      <w:proofErr w:type="spellStart"/>
      <w:r w:rsidRPr="008607D0">
        <w:rPr>
          <w:rFonts w:ascii="Avenir Roman" w:hAnsi="Avenir Roman" w:cs="Avenir Book"/>
          <w:i/>
          <w:iCs/>
          <w:color w:val="000000"/>
          <w:lang w:val="en-US"/>
        </w:rPr>
        <w:t>oki</w:t>
      </w:r>
      <w:proofErr w:type="spellEnd"/>
      <w:r w:rsidRPr="008607D0">
        <w:rPr>
          <w:rFonts w:ascii="Avenir Roman" w:hAnsi="Avenir Roman" w:cs="Avenir Book"/>
          <w:i/>
          <w:iCs/>
          <w:color w:val="000000"/>
          <w:lang w:val="en-US"/>
        </w:rPr>
        <w:t xml:space="preserve"> </w:t>
      </w:r>
      <w:r w:rsidRPr="008607D0">
        <w:rPr>
          <w:rFonts w:ascii="Avenir Roman" w:hAnsi="Avenir Roman" w:cs="Avenir Book"/>
          <w:color w:val="000000"/>
          <w:lang w:val="en-US"/>
        </w:rPr>
        <w:t>(ok))</w:t>
      </w:r>
      <w:r w:rsidR="00D67C3D" w:rsidRPr="008607D0">
        <w:rPr>
          <w:rFonts w:ascii="Avenir Roman" w:hAnsi="Avenir Roman" w:cs="Avenir Book"/>
          <w:color w:val="000000"/>
          <w:lang w:val="en-US"/>
        </w:rPr>
        <w:t xml:space="preserve"> and considerably extend the message space</w:t>
      </w:r>
      <w:r w:rsidRPr="008607D0">
        <w:rPr>
          <w:rFonts w:ascii="Avenir Roman" w:hAnsi="Avenir Roman" w:cs="Avenir Book"/>
          <w:color w:val="000000"/>
          <w:lang w:val="en-US"/>
        </w:rPr>
        <w:t xml:space="preserve">. </w:t>
      </w:r>
    </w:p>
    <w:p w14:paraId="1C678CD2" w14:textId="7163B64B" w:rsidR="00E65B21" w:rsidRPr="008607D0" w:rsidRDefault="00D67C3D" w:rsidP="00A7096E">
      <w:pPr>
        <w:spacing w:line="360" w:lineRule="auto"/>
        <w:jc w:val="both"/>
        <w:rPr>
          <w:rFonts w:ascii="Avenir Roman" w:hAnsi="Avenir Roman" w:cs="Avenir Book"/>
          <w:color w:val="000000"/>
          <w:lang w:val="en-US"/>
        </w:rPr>
      </w:pPr>
      <w:r w:rsidRPr="008607D0">
        <w:rPr>
          <w:rFonts w:ascii="Avenir Roman" w:hAnsi="Avenir Roman" w:cs="Avenir Book"/>
          <w:color w:val="000000"/>
          <w:lang w:val="en-GB"/>
        </w:rPr>
        <w:t xml:space="preserve">The study showed that </w:t>
      </w:r>
      <w:r w:rsidR="00E65B21" w:rsidRPr="008607D0">
        <w:rPr>
          <w:rFonts w:ascii="Avenir Roman" w:hAnsi="Avenir Roman" w:cs="Avenir Book"/>
          <w:color w:val="000000"/>
          <w:lang w:val="en-GB"/>
        </w:rPr>
        <w:t xml:space="preserve">very short messages, under 15 characters, are prevalent: 17.3% for the Belgian corpus, which </w:t>
      </w:r>
      <w:r w:rsidR="00C307C4" w:rsidRPr="008607D0">
        <w:rPr>
          <w:rFonts w:ascii="Avenir Roman" w:hAnsi="Avenir Roman" w:cs="Avenir Book"/>
          <w:color w:val="000000"/>
          <w:lang w:val="en-GB"/>
        </w:rPr>
        <w:t>we thought was</w:t>
      </w:r>
      <w:r w:rsidR="00E65B21" w:rsidRPr="008607D0">
        <w:rPr>
          <w:rFonts w:ascii="Avenir Roman" w:hAnsi="Avenir Roman" w:cs="Avenir Book"/>
          <w:color w:val="000000"/>
          <w:lang w:val="en-GB"/>
        </w:rPr>
        <w:t xml:space="preserve"> logical</w:t>
      </w:r>
      <w:r w:rsidR="00C307C4" w:rsidRPr="008607D0">
        <w:rPr>
          <w:rFonts w:ascii="Avenir Roman" w:hAnsi="Avenir Roman" w:cs="Avenir Book"/>
          <w:color w:val="000000"/>
          <w:lang w:val="en-GB"/>
        </w:rPr>
        <w:t>,</w:t>
      </w:r>
      <w:r w:rsidR="00E65B21" w:rsidRPr="008607D0">
        <w:rPr>
          <w:rFonts w:ascii="Avenir Roman" w:hAnsi="Avenir Roman" w:cs="Avenir Book"/>
          <w:color w:val="000000"/>
          <w:lang w:val="en-GB"/>
        </w:rPr>
        <w:t xml:space="preserve"> since it relates to 2004 when text-messages were </w:t>
      </w:r>
      <w:r w:rsidR="003335E2" w:rsidRPr="008607D0">
        <w:rPr>
          <w:rFonts w:ascii="Avenir Roman" w:hAnsi="Avenir Roman" w:cs="Avenir Book"/>
          <w:color w:val="000000"/>
          <w:lang w:val="en-GB"/>
        </w:rPr>
        <w:t xml:space="preserve">chargeable and </w:t>
      </w:r>
      <w:r w:rsidR="00E65B21" w:rsidRPr="008607D0">
        <w:rPr>
          <w:rFonts w:ascii="Avenir Roman" w:hAnsi="Avenir Roman" w:cs="Avenir Book"/>
          <w:color w:val="000000"/>
          <w:lang w:val="en-GB"/>
        </w:rPr>
        <w:t xml:space="preserve">quite expensive. </w:t>
      </w:r>
      <w:r w:rsidR="00C307C4" w:rsidRPr="008607D0">
        <w:rPr>
          <w:rFonts w:ascii="Avenir Roman" w:hAnsi="Avenir Roman" w:cs="Avenir Book"/>
          <w:color w:val="000000"/>
          <w:lang w:val="en-GB"/>
        </w:rPr>
        <w:t>Unexpectedly</w:t>
      </w:r>
      <w:r w:rsidR="00E65B21" w:rsidRPr="008607D0">
        <w:rPr>
          <w:rFonts w:ascii="Avenir Roman" w:hAnsi="Avenir Roman" w:cs="Avenir Book"/>
          <w:color w:val="000000"/>
          <w:lang w:val="en-GB"/>
        </w:rPr>
        <w:t xml:space="preserve">, this </w:t>
      </w:r>
      <w:r w:rsidR="00C307C4" w:rsidRPr="008607D0">
        <w:rPr>
          <w:rFonts w:ascii="Avenir Roman" w:hAnsi="Avenir Roman" w:cs="Avenir Book"/>
          <w:color w:val="000000"/>
          <w:lang w:val="en-GB"/>
        </w:rPr>
        <w:t xml:space="preserve">rate </w:t>
      </w:r>
      <w:r w:rsidR="00E65B21" w:rsidRPr="008607D0">
        <w:rPr>
          <w:rFonts w:ascii="Avenir Roman" w:hAnsi="Avenir Roman" w:cs="Avenir Book"/>
          <w:color w:val="000000"/>
          <w:lang w:val="en-GB"/>
        </w:rPr>
        <w:t xml:space="preserve">remained very high (16.5%) in the </w:t>
      </w:r>
      <w:r w:rsidR="00C307C4" w:rsidRPr="008607D0">
        <w:rPr>
          <w:rFonts w:ascii="Avenir Roman" w:hAnsi="Avenir Roman" w:cs="Avenir Book"/>
          <w:iCs/>
          <w:color w:val="000000"/>
          <w:lang w:val="en-GB"/>
        </w:rPr>
        <w:t>French late</w:t>
      </w:r>
      <w:r w:rsidR="00E65B21" w:rsidRPr="008607D0">
        <w:rPr>
          <w:rFonts w:ascii="Avenir Roman" w:hAnsi="Avenir Roman" w:cs="Avenir Book"/>
          <w:color w:val="000000"/>
          <w:lang w:val="en-GB"/>
        </w:rPr>
        <w:t xml:space="preserve"> </w:t>
      </w:r>
      <w:r w:rsidR="00C307C4" w:rsidRPr="008607D0">
        <w:rPr>
          <w:rFonts w:ascii="Avenir Roman" w:hAnsi="Avenir Roman" w:cs="Avenir Book"/>
          <w:color w:val="000000"/>
          <w:lang w:val="en-GB"/>
        </w:rPr>
        <w:t>(</w:t>
      </w:r>
      <w:r w:rsidR="00E65B21" w:rsidRPr="008607D0">
        <w:rPr>
          <w:rFonts w:ascii="Avenir Roman" w:hAnsi="Avenir Roman" w:cs="Avenir Book"/>
          <w:color w:val="000000"/>
          <w:lang w:val="en-GB"/>
        </w:rPr>
        <w:t>2011</w:t>
      </w:r>
      <w:r w:rsidR="00C307C4" w:rsidRPr="008607D0">
        <w:rPr>
          <w:rFonts w:ascii="Avenir Roman" w:hAnsi="Avenir Roman" w:cs="Avenir Book"/>
          <w:color w:val="000000"/>
          <w:lang w:val="en-GB"/>
        </w:rPr>
        <w:t>)</w:t>
      </w:r>
      <w:r w:rsidR="00E65B21" w:rsidRPr="008607D0">
        <w:rPr>
          <w:rFonts w:ascii="Avenir Roman" w:hAnsi="Avenir Roman" w:cs="Avenir Book"/>
          <w:color w:val="000000"/>
          <w:lang w:val="en-GB"/>
        </w:rPr>
        <w:t xml:space="preserve"> collection, even with smartphones and monthly plan unlimited inclusion</w:t>
      </w:r>
      <w:r w:rsidR="00C307C4" w:rsidRPr="008607D0">
        <w:rPr>
          <w:rFonts w:ascii="Avenir Roman" w:hAnsi="Avenir Roman" w:cs="Avenir Book"/>
          <w:color w:val="000000"/>
          <w:lang w:val="en-GB"/>
        </w:rPr>
        <w:t>.</w:t>
      </w:r>
      <w:r w:rsidR="008617B3" w:rsidRPr="008607D0">
        <w:rPr>
          <w:rFonts w:ascii="Avenir Roman" w:hAnsi="Avenir Roman" w:cs="Avenir Book"/>
          <w:color w:val="000000"/>
          <w:lang w:val="en-GB"/>
        </w:rPr>
        <w:t xml:space="preserve"> </w:t>
      </w:r>
      <w:r w:rsidR="00E65B21" w:rsidRPr="00D17A18">
        <w:rPr>
          <w:rFonts w:ascii="Avenir Roman" w:hAnsi="Avenir Roman" w:cs="Avenir Book"/>
          <w:color w:val="000000"/>
          <w:lang w:val="en-GB"/>
        </w:rPr>
        <w:t>André (2017)</w:t>
      </w:r>
      <w:r w:rsidR="00E65B21" w:rsidRPr="005D27AC">
        <w:rPr>
          <w:rFonts w:ascii="Avenir Roman" w:hAnsi="Avenir Roman" w:cs="Avenir Book"/>
          <w:color w:val="000000"/>
          <w:lang w:val="en-GB"/>
        </w:rPr>
        <w:t xml:space="preserve"> suggests that: “</w:t>
      </w:r>
      <w:r w:rsidR="00E65B21" w:rsidRPr="008607D0">
        <w:rPr>
          <w:rFonts w:ascii="Avenir Roman" w:hAnsi="Avenir Roman" w:cs="Avenir Book"/>
          <w:color w:val="000000"/>
          <w:lang w:val="en-US"/>
        </w:rPr>
        <w:t>very short messages remain [...] one of the characteristics of SMS-writing, of the quasi-synchronous exchanges, simulating a conversation in co-presence”.</w:t>
      </w:r>
      <w:r w:rsidR="00E65B21" w:rsidRPr="008607D0">
        <w:rPr>
          <w:rFonts w:ascii="Avenir Roman" w:hAnsi="Avenir Roman" w:cs="Avenir Book"/>
          <w:color w:val="000000"/>
          <w:lang w:val="en-GB"/>
        </w:rPr>
        <w:t xml:space="preserve"> </w:t>
      </w:r>
    </w:p>
    <w:p w14:paraId="4B921A1F" w14:textId="35A60CC9" w:rsidR="00E65B21" w:rsidRPr="00B8415C" w:rsidRDefault="008617B3" w:rsidP="0034160E">
      <w:pPr>
        <w:spacing w:line="360" w:lineRule="auto"/>
        <w:jc w:val="both"/>
        <w:rPr>
          <w:rFonts w:ascii="Avenir Roman" w:hAnsi="Avenir Roman" w:cs="Avenir Book"/>
          <w:color w:val="000000"/>
          <w:lang w:val="en-GB"/>
        </w:rPr>
      </w:pPr>
      <w:r w:rsidRPr="008607D0">
        <w:rPr>
          <w:rFonts w:ascii="Avenir Roman" w:hAnsi="Avenir Roman" w:cs="Avenir Book"/>
          <w:color w:val="000000"/>
          <w:lang w:val="en-GB"/>
        </w:rPr>
        <w:t xml:space="preserve">The </w:t>
      </w:r>
      <w:r w:rsidRPr="00D17A18">
        <w:rPr>
          <w:rFonts w:ascii="Avenir Roman" w:hAnsi="Avenir Roman" w:cs="Avenir Book"/>
          <w:i/>
          <w:iCs/>
          <w:color w:val="000000"/>
          <w:lang w:val="en-GB"/>
        </w:rPr>
        <w:t>sms4science</w:t>
      </w:r>
      <w:r w:rsidRPr="008607D0">
        <w:rPr>
          <w:rFonts w:ascii="Avenir Roman" w:hAnsi="Avenir Roman" w:cs="Avenir Book"/>
          <w:color w:val="000000"/>
          <w:lang w:val="en-GB"/>
        </w:rPr>
        <w:t xml:space="preserve"> results invalidated other</w:t>
      </w:r>
      <w:r w:rsidR="00E65B21" w:rsidRPr="008607D0">
        <w:rPr>
          <w:rFonts w:ascii="Avenir Roman" w:hAnsi="Avenir Roman" w:cs="Avenir Book"/>
          <w:color w:val="000000"/>
          <w:lang w:val="en-GB"/>
        </w:rPr>
        <w:t xml:space="preserve"> popular beliefs </w:t>
      </w:r>
      <w:r w:rsidR="00DE140D">
        <w:rPr>
          <w:rFonts w:ascii="Avenir Roman" w:hAnsi="Avenir Roman" w:cs="Avenir Book"/>
          <w:color w:val="000000"/>
          <w:lang w:val="en-GB"/>
        </w:rPr>
        <w:t xml:space="preserve">such </w:t>
      </w:r>
      <w:r w:rsidRPr="008607D0">
        <w:rPr>
          <w:rFonts w:ascii="Avenir Roman" w:hAnsi="Avenir Roman" w:cs="Avenir Book"/>
          <w:color w:val="000000"/>
          <w:lang w:val="en-GB"/>
        </w:rPr>
        <w:t xml:space="preserve">as the one whereby </w:t>
      </w:r>
      <w:r w:rsidR="00E65B21" w:rsidRPr="008607D0">
        <w:rPr>
          <w:rFonts w:ascii="Avenir Roman" w:hAnsi="Avenir Roman" w:cs="Avenir Book"/>
          <w:color w:val="000000"/>
          <w:lang w:val="en-GB"/>
        </w:rPr>
        <w:t xml:space="preserve">only young people write in very abbreviated forms. </w:t>
      </w:r>
      <w:r w:rsidR="00AB4320" w:rsidRPr="008607D0">
        <w:rPr>
          <w:rFonts w:ascii="Avenir Roman" w:hAnsi="Avenir Roman" w:cs="Avenir Book"/>
          <w:color w:val="000000"/>
          <w:lang w:val="en-GB"/>
        </w:rPr>
        <w:t>Cougnon</w:t>
      </w:r>
      <w:r w:rsidR="00E65B21" w:rsidRPr="008607D0">
        <w:rPr>
          <w:rFonts w:ascii="Avenir Roman" w:hAnsi="Avenir Roman" w:cs="Avenir Book"/>
          <w:color w:val="000000"/>
          <w:lang w:val="en-GB"/>
        </w:rPr>
        <w:t xml:space="preserve"> (2015) showed that there </w:t>
      </w:r>
      <w:r w:rsidR="00AB4320" w:rsidRPr="008607D0">
        <w:rPr>
          <w:rFonts w:ascii="Avenir Roman" w:hAnsi="Avenir Roman" w:cs="Avenir Book"/>
          <w:color w:val="000000"/>
          <w:lang w:val="en-GB"/>
        </w:rPr>
        <w:t>was</w:t>
      </w:r>
      <w:r w:rsidR="00E65B21" w:rsidRPr="008607D0">
        <w:rPr>
          <w:rFonts w:ascii="Avenir Roman" w:hAnsi="Avenir Roman" w:cs="Avenir Book"/>
          <w:color w:val="000000"/>
          <w:lang w:val="en-GB"/>
        </w:rPr>
        <w:t xml:space="preserve"> little difference between generations concerning linguistic practices</w:t>
      </w:r>
      <w:r w:rsidR="00AB4320" w:rsidRPr="008607D0">
        <w:rPr>
          <w:rFonts w:ascii="Avenir Roman" w:hAnsi="Avenir Roman" w:cs="Avenir Book"/>
          <w:color w:val="000000"/>
          <w:lang w:val="en-GB"/>
        </w:rPr>
        <w:t>; for example, t</w:t>
      </w:r>
      <w:r w:rsidR="00E65B21" w:rsidRPr="008607D0">
        <w:rPr>
          <w:rFonts w:ascii="Avenir Roman" w:hAnsi="Avenir Roman" w:cs="Avenir Book"/>
          <w:color w:val="000000"/>
          <w:lang w:val="en-GB"/>
        </w:rPr>
        <w:t xml:space="preserve">here are no differences regarding words borrowed from other languages, or regionalisms. </w:t>
      </w:r>
      <w:proofErr w:type="spellStart"/>
      <w:r w:rsidR="0034160E" w:rsidRPr="008607D0">
        <w:rPr>
          <w:rFonts w:ascii="Avenir Roman" w:hAnsi="Avenir Roman" w:cs="Avenir Book"/>
          <w:color w:val="000000"/>
          <w:lang w:val="en-GB"/>
        </w:rPr>
        <w:t>Cougnon</w:t>
      </w:r>
      <w:proofErr w:type="spellEnd"/>
      <w:r w:rsidR="0034160E" w:rsidRPr="008607D0">
        <w:rPr>
          <w:rFonts w:ascii="Avenir Roman" w:hAnsi="Avenir Roman" w:cs="Avenir Book"/>
          <w:color w:val="000000"/>
          <w:lang w:val="en-GB"/>
        </w:rPr>
        <w:t xml:space="preserve"> and </w:t>
      </w:r>
      <w:proofErr w:type="spellStart"/>
      <w:r w:rsidR="0034160E" w:rsidRPr="008607D0">
        <w:rPr>
          <w:rFonts w:ascii="Avenir Roman" w:hAnsi="Avenir Roman" w:cs="Avenir Book"/>
          <w:color w:val="000000"/>
          <w:lang w:val="en-GB"/>
        </w:rPr>
        <w:t>Draelants</w:t>
      </w:r>
      <w:proofErr w:type="spellEnd"/>
      <w:r w:rsidR="00E65B21" w:rsidRPr="008607D0">
        <w:rPr>
          <w:rFonts w:ascii="Avenir Roman" w:hAnsi="Avenir Roman" w:cs="Avenir Book"/>
          <w:color w:val="000000"/>
          <w:lang w:val="en-GB"/>
        </w:rPr>
        <w:t xml:space="preserve"> </w:t>
      </w:r>
      <w:r w:rsidR="00E65B21" w:rsidRPr="008607D0">
        <w:rPr>
          <w:rFonts w:ascii="Avenir Roman" w:hAnsi="Avenir Roman" w:cs="Avenir"/>
          <w:color w:val="000000"/>
          <w:lang w:val="en-GB"/>
        </w:rPr>
        <w:t>(</w:t>
      </w:r>
      <w:r w:rsidR="0034160E" w:rsidRPr="008607D0">
        <w:rPr>
          <w:rFonts w:ascii="Avenir Roman" w:hAnsi="Avenir Roman" w:cs="Avenir"/>
          <w:color w:val="000000"/>
          <w:lang w:val="en-GB"/>
        </w:rPr>
        <w:t>2018</w:t>
      </w:r>
      <w:r w:rsidR="00E65B21" w:rsidRPr="008607D0">
        <w:rPr>
          <w:rFonts w:ascii="Avenir Roman" w:hAnsi="Avenir Roman" w:cs="Avenir"/>
          <w:color w:val="000000"/>
          <w:lang w:val="en-GB"/>
        </w:rPr>
        <w:t xml:space="preserve">) also showed that </w:t>
      </w:r>
      <w:r w:rsidR="00E65B21" w:rsidRPr="008607D0">
        <w:rPr>
          <w:rFonts w:ascii="Avenir Roman" w:hAnsi="Avenir Roman" w:cs="Avenir Book"/>
          <w:color w:val="000000"/>
          <w:lang w:val="en-GB"/>
        </w:rPr>
        <w:t>all generations find that respecting norms in writing conventions is very important.</w:t>
      </w:r>
      <w:r w:rsidR="00E65B21" w:rsidRPr="008607D0">
        <w:rPr>
          <w:rFonts w:ascii="Avenir Roman" w:hAnsi="Avenir Roman" w:cs="Avenir"/>
          <w:color w:val="000000"/>
          <w:lang w:val="en-GB"/>
        </w:rPr>
        <w:t xml:space="preserve"> </w:t>
      </w:r>
      <w:r w:rsidR="00E65B21" w:rsidRPr="008607D0">
        <w:rPr>
          <w:rFonts w:ascii="Avenir Roman" w:hAnsi="Avenir Roman" w:cs="Avenir Book"/>
          <w:color w:val="000000"/>
          <w:lang w:val="en-GB"/>
        </w:rPr>
        <w:t>In terms of spelling and syntax, there are more subtle variations: verb tenses and modes are more often problematic for the young and informal question forms and negations which suppress the “ne” particle are also more apparent</w:t>
      </w:r>
      <w:r w:rsidR="0034160E" w:rsidRPr="008607D0">
        <w:rPr>
          <w:rFonts w:ascii="Avenir Roman" w:hAnsi="Avenir Roman" w:cs="Avenir Book"/>
          <w:color w:val="000000"/>
          <w:lang w:val="en-GB"/>
        </w:rPr>
        <w:t>, which shows young people communicate in a more informal manner, but not in an incorrect one</w:t>
      </w:r>
      <w:r w:rsidR="00E65B21" w:rsidRPr="008607D0">
        <w:rPr>
          <w:rFonts w:ascii="Avenir Roman" w:hAnsi="Avenir Roman" w:cs="Avenir Book"/>
          <w:color w:val="000000"/>
          <w:lang w:val="en-GB"/>
        </w:rPr>
        <w:t xml:space="preserve">. </w:t>
      </w:r>
      <w:r w:rsidR="0034160E" w:rsidRPr="008607D0">
        <w:rPr>
          <w:rFonts w:ascii="Avenir Roman" w:hAnsi="Avenir Roman" w:cs="Avenir Book"/>
          <w:color w:val="000000"/>
          <w:lang w:val="en-GB"/>
        </w:rPr>
        <w:t xml:space="preserve">Cougnon </w:t>
      </w:r>
      <w:r w:rsidR="0034160E" w:rsidRPr="00D17A18">
        <w:rPr>
          <w:rFonts w:ascii="Avenir Roman" w:hAnsi="Avenir Roman" w:cs="Avenir Book"/>
          <w:i/>
          <w:color w:val="000000"/>
          <w:lang w:val="en-GB"/>
        </w:rPr>
        <w:t>et al</w:t>
      </w:r>
      <w:r w:rsidR="0034160E" w:rsidRPr="005D27AC">
        <w:rPr>
          <w:rFonts w:ascii="Avenir Roman" w:hAnsi="Avenir Roman" w:cs="Avenir Book"/>
          <w:color w:val="000000"/>
          <w:lang w:val="en-GB"/>
        </w:rPr>
        <w:t>.</w:t>
      </w:r>
      <w:r w:rsidR="00E65B21" w:rsidRPr="008607D0">
        <w:rPr>
          <w:rFonts w:ascii="Avenir Roman" w:hAnsi="Avenir Roman" w:cs="Avenir Book"/>
          <w:color w:val="000000"/>
          <w:lang w:val="en-GB"/>
        </w:rPr>
        <w:t xml:space="preserve"> (2017) compared dictations and writings over a 100-year period, and their study shows that today’s younger generations are in actual fact better at writing essays, using connectors and expressing ideas as compared to young people of yesteryear. </w:t>
      </w:r>
      <w:r w:rsidR="0034160E" w:rsidRPr="008607D0">
        <w:rPr>
          <w:rFonts w:ascii="Avenir Roman" w:hAnsi="Avenir Roman" w:cs="Avenir Book"/>
          <w:color w:val="000000"/>
          <w:lang w:val="en-GB"/>
        </w:rPr>
        <w:t>These results confirm previous studies (Kemp &amp; Bushnell</w:t>
      </w:r>
      <w:r w:rsidR="004F2B2A" w:rsidRPr="008607D0">
        <w:rPr>
          <w:rFonts w:ascii="Avenir Roman" w:hAnsi="Avenir Roman" w:cs="Avenir Book"/>
          <w:color w:val="000000"/>
          <w:lang w:val="en-GB"/>
        </w:rPr>
        <w:t xml:space="preserve"> </w:t>
      </w:r>
      <w:r w:rsidR="0034160E" w:rsidRPr="008607D0">
        <w:rPr>
          <w:rFonts w:ascii="Avenir Roman" w:hAnsi="Avenir Roman" w:cs="Avenir Book"/>
          <w:color w:val="000000"/>
          <w:lang w:val="en-GB"/>
        </w:rPr>
        <w:t>2011, Drouin and Davis</w:t>
      </w:r>
      <w:r w:rsidR="004F2B2A" w:rsidRPr="008607D0">
        <w:rPr>
          <w:rFonts w:ascii="Avenir Roman" w:hAnsi="Avenir Roman" w:cs="Avenir Book"/>
          <w:color w:val="000000"/>
          <w:lang w:val="en-GB"/>
        </w:rPr>
        <w:t xml:space="preserve"> </w:t>
      </w:r>
      <w:r w:rsidR="0034160E" w:rsidRPr="008607D0">
        <w:rPr>
          <w:rFonts w:ascii="Avenir Roman" w:hAnsi="Avenir Roman" w:cs="Avenir Book"/>
          <w:color w:val="000000"/>
          <w:lang w:val="en-GB"/>
        </w:rPr>
        <w:t>2009</w:t>
      </w:r>
      <w:r w:rsidR="004F2B2A" w:rsidRPr="008607D0">
        <w:rPr>
          <w:rFonts w:ascii="Avenir Roman" w:hAnsi="Avenir Roman" w:cs="Avenir Book"/>
          <w:color w:val="000000"/>
          <w:lang w:val="en-GB"/>
        </w:rPr>
        <w:t>,</w:t>
      </w:r>
      <w:r w:rsidR="0034160E" w:rsidRPr="008607D0">
        <w:rPr>
          <w:rFonts w:ascii="Avenir Roman" w:hAnsi="Avenir Roman" w:cs="Avenir Book"/>
          <w:color w:val="000000"/>
          <w:lang w:val="en-GB"/>
        </w:rPr>
        <w:t xml:space="preserve"> </w:t>
      </w:r>
      <w:proofErr w:type="spellStart"/>
      <w:r w:rsidR="0034160E" w:rsidRPr="008607D0">
        <w:rPr>
          <w:rFonts w:ascii="Avenir Roman" w:hAnsi="Avenir Roman" w:cs="Avenir Book"/>
          <w:color w:val="000000"/>
          <w:lang w:val="en-GB"/>
        </w:rPr>
        <w:t>Spooren</w:t>
      </w:r>
      <w:proofErr w:type="spellEnd"/>
      <w:r w:rsidR="004F2B2A" w:rsidRPr="008607D0">
        <w:rPr>
          <w:rFonts w:ascii="Avenir Roman" w:hAnsi="Avenir Roman" w:cs="Avenir Book"/>
          <w:color w:val="000000"/>
          <w:lang w:val="en-GB"/>
        </w:rPr>
        <w:t xml:space="preserve"> </w:t>
      </w:r>
      <w:r w:rsidR="0034160E" w:rsidRPr="008607D0">
        <w:rPr>
          <w:rFonts w:ascii="Avenir Roman" w:hAnsi="Avenir Roman" w:cs="Avenir Book"/>
          <w:color w:val="000000"/>
          <w:lang w:val="en-GB"/>
        </w:rPr>
        <w:t>2009) that concluded on a pos</w:t>
      </w:r>
      <w:r w:rsidR="00B64375" w:rsidRPr="008607D0">
        <w:rPr>
          <w:rFonts w:ascii="Avenir Roman" w:hAnsi="Avenir Roman" w:cs="Avenir Book"/>
          <w:color w:val="000000"/>
          <w:lang w:val="en-GB"/>
        </w:rPr>
        <w:t>itive i</w:t>
      </w:r>
      <w:r w:rsidR="0034160E" w:rsidRPr="008607D0">
        <w:rPr>
          <w:rFonts w:ascii="Avenir Roman" w:hAnsi="Avenir Roman" w:cs="Avenir Book"/>
          <w:color w:val="000000"/>
          <w:lang w:val="en-GB"/>
        </w:rPr>
        <w:t xml:space="preserve">nfluence of digital practices on language </w:t>
      </w:r>
      <w:proofErr w:type="gramStart"/>
      <w:r w:rsidR="0034160E" w:rsidRPr="008607D0">
        <w:rPr>
          <w:rFonts w:ascii="Avenir Roman" w:hAnsi="Avenir Roman" w:cs="Avenir Book"/>
          <w:color w:val="000000"/>
          <w:lang w:val="en-GB"/>
        </w:rPr>
        <w:t>competencies  and</w:t>
      </w:r>
      <w:proofErr w:type="gramEnd"/>
      <w:r w:rsidR="0034160E" w:rsidRPr="008607D0">
        <w:rPr>
          <w:rFonts w:ascii="Avenir Roman" w:hAnsi="Avenir Roman" w:cs="Avenir Book"/>
          <w:color w:val="000000"/>
          <w:lang w:val="en-GB"/>
        </w:rPr>
        <w:t xml:space="preserve"> other studies which even revealed that young people can use a </w:t>
      </w:r>
      <w:r w:rsidR="0034160E" w:rsidRPr="008607D0">
        <w:rPr>
          <w:rFonts w:ascii="Avenir Roman" w:hAnsi="Avenir Roman" w:cs="Avenir Book"/>
          <w:color w:val="000000"/>
          <w:lang w:val="en-GB"/>
        </w:rPr>
        <w:lastRenderedPageBreak/>
        <w:t xml:space="preserve">number of spelling variations in their text messages or other written CMC without repeating them in more formal situations (Aziz </w:t>
      </w:r>
      <w:r w:rsidR="0034160E" w:rsidRPr="00D17A18">
        <w:rPr>
          <w:rFonts w:ascii="Avenir Roman" w:hAnsi="Avenir Roman" w:cs="Avenir Book"/>
          <w:i/>
          <w:iCs/>
          <w:color w:val="000000"/>
          <w:lang w:val="en-GB"/>
        </w:rPr>
        <w:t>et al</w:t>
      </w:r>
      <w:r w:rsidR="0034160E" w:rsidRPr="005D27AC">
        <w:rPr>
          <w:rFonts w:ascii="Avenir Roman" w:hAnsi="Avenir Roman" w:cs="Avenir Book"/>
          <w:color w:val="000000"/>
          <w:lang w:val="en-GB"/>
        </w:rPr>
        <w:t>.</w:t>
      </w:r>
      <w:r w:rsidR="005A6CD5" w:rsidRPr="008607D0">
        <w:rPr>
          <w:rFonts w:ascii="Avenir Roman" w:hAnsi="Avenir Roman" w:cs="Avenir Book"/>
          <w:color w:val="000000"/>
          <w:lang w:val="en-GB"/>
        </w:rPr>
        <w:t xml:space="preserve"> </w:t>
      </w:r>
      <w:r w:rsidR="0034160E" w:rsidRPr="008607D0">
        <w:rPr>
          <w:rFonts w:ascii="Avenir Roman" w:hAnsi="Avenir Roman" w:cs="Avenir Book"/>
          <w:color w:val="000000"/>
          <w:lang w:val="en-GB"/>
        </w:rPr>
        <w:t>2013</w:t>
      </w:r>
      <w:r w:rsidR="005A6CD5" w:rsidRPr="008607D0">
        <w:rPr>
          <w:rFonts w:ascii="Avenir Roman" w:hAnsi="Avenir Roman" w:cs="Avenir Book"/>
          <w:color w:val="000000"/>
          <w:lang w:val="en-GB"/>
        </w:rPr>
        <w:t>,</w:t>
      </w:r>
      <w:r w:rsidR="0034160E" w:rsidRPr="008607D0">
        <w:rPr>
          <w:rFonts w:ascii="Avenir Roman" w:hAnsi="Avenir Roman" w:cs="Avenir Book"/>
          <w:color w:val="000000"/>
          <w:lang w:val="en-GB"/>
        </w:rPr>
        <w:t xml:space="preserve"> </w:t>
      </w:r>
      <w:proofErr w:type="spellStart"/>
      <w:r w:rsidR="0034160E" w:rsidRPr="008607D0">
        <w:rPr>
          <w:rFonts w:ascii="Avenir Roman" w:hAnsi="Avenir Roman" w:cs="Avenir Book"/>
          <w:color w:val="000000"/>
          <w:lang w:val="en-GB"/>
        </w:rPr>
        <w:t>Asmaak</w:t>
      </w:r>
      <w:proofErr w:type="spellEnd"/>
      <w:r w:rsidR="0034160E" w:rsidRPr="008607D0">
        <w:rPr>
          <w:rFonts w:ascii="Avenir Roman" w:hAnsi="Avenir Roman" w:cs="Avenir Book"/>
          <w:color w:val="000000"/>
          <w:lang w:val="en-GB"/>
        </w:rPr>
        <w:t xml:space="preserve"> </w:t>
      </w:r>
      <w:proofErr w:type="spellStart"/>
      <w:r w:rsidR="0034160E" w:rsidRPr="008607D0">
        <w:rPr>
          <w:rFonts w:ascii="Avenir Roman" w:hAnsi="Avenir Roman" w:cs="Avenir Book"/>
          <w:color w:val="000000"/>
          <w:lang w:val="en-GB"/>
        </w:rPr>
        <w:t>Shafie</w:t>
      </w:r>
      <w:proofErr w:type="spellEnd"/>
      <w:r w:rsidR="0034160E" w:rsidRPr="008607D0">
        <w:rPr>
          <w:rFonts w:ascii="Avenir Roman" w:hAnsi="Avenir Roman" w:cs="Avenir Book"/>
          <w:color w:val="000000"/>
          <w:lang w:val="en-GB"/>
        </w:rPr>
        <w:t xml:space="preserve"> </w:t>
      </w:r>
      <w:r w:rsidR="0034160E" w:rsidRPr="00D17A18">
        <w:rPr>
          <w:rFonts w:ascii="Avenir Roman" w:hAnsi="Avenir Roman" w:cs="Avenir Book"/>
          <w:i/>
          <w:iCs/>
          <w:color w:val="000000"/>
          <w:lang w:val="en-GB"/>
        </w:rPr>
        <w:t>et al</w:t>
      </w:r>
      <w:r w:rsidR="0034160E" w:rsidRPr="005D27AC">
        <w:rPr>
          <w:rFonts w:ascii="Avenir Roman" w:hAnsi="Avenir Roman" w:cs="Avenir Book"/>
          <w:color w:val="000000"/>
          <w:lang w:val="en-GB"/>
        </w:rPr>
        <w:t>.</w:t>
      </w:r>
      <w:r w:rsidR="005A6CD5" w:rsidRPr="008607D0">
        <w:rPr>
          <w:rFonts w:ascii="Avenir Roman" w:hAnsi="Avenir Roman" w:cs="Avenir Book"/>
          <w:color w:val="000000"/>
          <w:lang w:val="en-GB"/>
        </w:rPr>
        <w:t xml:space="preserve"> </w:t>
      </w:r>
      <w:r w:rsidR="0034160E" w:rsidRPr="00B8415C">
        <w:rPr>
          <w:rFonts w:ascii="Avenir Roman" w:hAnsi="Avenir Roman" w:cs="Avenir Book"/>
          <w:color w:val="000000"/>
          <w:lang w:val="en-GB"/>
        </w:rPr>
        <w:t>2010)</w:t>
      </w:r>
      <w:r w:rsidR="003E1DFA" w:rsidRPr="00B8415C">
        <w:rPr>
          <w:rFonts w:ascii="Avenir Roman" w:hAnsi="Avenir Roman" w:cs="Avenir Book"/>
          <w:color w:val="000000"/>
          <w:lang w:val="en-GB"/>
        </w:rPr>
        <w:t xml:space="preserve">, making young people </w:t>
      </w:r>
      <w:r w:rsidR="003E1DFA" w:rsidRPr="00D17A18">
        <w:rPr>
          <w:rFonts w:ascii="Avenir Roman" w:hAnsi="Avenir Roman"/>
          <w:lang w:val="en-US"/>
        </w:rPr>
        <w:t xml:space="preserve">dual-skilled or </w:t>
      </w:r>
      <w:proofErr w:type="spellStart"/>
      <w:r w:rsidR="003E1DFA" w:rsidRPr="00D17A18">
        <w:rPr>
          <w:rFonts w:ascii="Avenir Roman" w:hAnsi="Avenir Roman"/>
          <w:lang w:val="en-US"/>
        </w:rPr>
        <w:t>digraphic</w:t>
      </w:r>
      <w:proofErr w:type="spellEnd"/>
      <w:r w:rsidR="003E1DFA" w:rsidRPr="00D17A18">
        <w:rPr>
          <w:rFonts w:ascii="Avenir Roman" w:hAnsi="Avenir Roman"/>
          <w:lang w:val="en-US"/>
        </w:rPr>
        <w:t xml:space="preserve"> (David and </w:t>
      </w:r>
      <w:proofErr w:type="spellStart"/>
      <w:r w:rsidR="003E1DFA" w:rsidRPr="00D17A18">
        <w:rPr>
          <w:rFonts w:ascii="Avenir Roman" w:hAnsi="Avenir Roman"/>
          <w:lang w:val="en-US"/>
        </w:rPr>
        <w:t>Goncalves</w:t>
      </w:r>
      <w:proofErr w:type="spellEnd"/>
      <w:r w:rsidR="005A6CD5" w:rsidRPr="00D17A18">
        <w:rPr>
          <w:rFonts w:ascii="Avenir Roman" w:hAnsi="Avenir Roman"/>
          <w:lang w:val="en-US"/>
        </w:rPr>
        <w:t xml:space="preserve"> </w:t>
      </w:r>
      <w:r w:rsidR="003E1DFA" w:rsidRPr="00D17A18">
        <w:rPr>
          <w:rFonts w:ascii="Avenir Roman" w:hAnsi="Avenir Roman"/>
          <w:lang w:val="en-US"/>
        </w:rPr>
        <w:t>2007)</w:t>
      </w:r>
      <w:r w:rsidR="0034160E" w:rsidRPr="005D27AC">
        <w:rPr>
          <w:rFonts w:ascii="Avenir Roman" w:hAnsi="Avenir Roman" w:cs="Avenir Book"/>
          <w:color w:val="000000"/>
          <w:lang w:val="en-GB"/>
        </w:rPr>
        <w:t>.</w:t>
      </w:r>
    </w:p>
    <w:p w14:paraId="4E907C49" w14:textId="77777777" w:rsidR="00E65B21" w:rsidRPr="00B8415C" w:rsidRDefault="00E65B21" w:rsidP="00A7096E">
      <w:pPr>
        <w:spacing w:line="360" w:lineRule="auto"/>
        <w:jc w:val="both"/>
        <w:rPr>
          <w:rFonts w:ascii="Avenir Roman" w:hAnsi="Avenir Roman" w:cs="Avenir Book"/>
          <w:color w:val="000000"/>
          <w:lang w:val="en-GB"/>
        </w:rPr>
      </w:pPr>
    </w:p>
    <w:p w14:paraId="4A41011C" w14:textId="24609024" w:rsidR="003366B3" w:rsidRPr="00D17A18" w:rsidRDefault="003366B3" w:rsidP="00D17A18">
      <w:pPr>
        <w:pStyle w:val="ListParagraph"/>
        <w:numPr>
          <w:ilvl w:val="1"/>
          <w:numId w:val="2"/>
        </w:numPr>
        <w:spacing w:line="360" w:lineRule="auto"/>
        <w:jc w:val="both"/>
        <w:rPr>
          <w:rFonts w:ascii="Avenir Roman" w:hAnsi="Avenir Roman" w:cs="Avenir Book"/>
          <w:b/>
          <w:bCs/>
          <w:color w:val="000000"/>
          <w:lang w:val="en-GB"/>
        </w:rPr>
      </w:pPr>
      <w:r w:rsidRPr="00D17A18">
        <w:rPr>
          <w:rFonts w:ascii="Avenir Roman" w:hAnsi="Avenir Roman" w:cs="Avenir Book"/>
          <w:b/>
          <w:bCs/>
          <w:color w:val="000000"/>
          <w:lang w:val="en-GB"/>
        </w:rPr>
        <w:t>Culture</w:t>
      </w:r>
    </w:p>
    <w:p w14:paraId="16C716CB" w14:textId="3E453F6E" w:rsidR="008829D1" w:rsidRPr="00B8415C" w:rsidRDefault="00463ED7" w:rsidP="00880E38">
      <w:pPr>
        <w:spacing w:line="360" w:lineRule="auto"/>
        <w:jc w:val="both"/>
        <w:rPr>
          <w:rFonts w:ascii="Avenir Roman" w:hAnsi="Avenir Roman" w:cs="Avenir Book"/>
          <w:color w:val="000000"/>
          <w:lang w:val="en-GB"/>
        </w:rPr>
      </w:pPr>
      <w:r w:rsidRPr="00B8415C">
        <w:rPr>
          <w:rFonts w:ascii="Avenir Roman" w:hAnsi="Avenir Roman" w:cs="Avenir Book"/>
          <w:color w:val="000000"/>
          <w:lang w:val="en-GB"/>
        </w:rPr>
        <w:t xml:space="preserve">The following results emerged from the </w:t>
      </w:r>
      <w:r w:rsidRPr="00D17A18">
        <w:rPr>
          <w:rFonts w:ascii="Avenir Roman" w:hAnsi="Avenir Roman" w:cs="Avenir Book"/>
          <w:i/>
          <w:iCs/>
          <w:color w:val="000000"/>
          <w:lang w:val="en-GB"/>
        </w:rPr>
        <w:t>thumbs4science</w:t>
      </w:r>
      <w:r w:rsidRPr="00B8415C">
        <w:rPr>
          <w:rFonts w:ascii="Avenir Roman" w:hAnsi="Avenir Roman" w:cs="Avenir Book"/>
          <w:color w:val="000000"/>
          <w:lang w:val="en-GB"/>
        </w:rPr>
        <w:t xml:space="preserve"> questionnaire. </w:t>
      </w:r>
      <w:r w:rsidR="008829D1" w:rsidRPr="00B8415C">
        <w:rPr>
          <w:rFonts w:ascii="Avenir Roman" w:hAnsi="Avenir Roman" w:cs="Avenir Book"/>
          <w:color w:val="000000"/>
          <w:lang w:val="en-GB"/>
        </w:rPr>
        <w:t xml:space="preserve">The place digital devices play in youth everyday life is an important </w:t>
      </w:r>
      <w:r w:rsidR="008829D1" w:rsidRPr="001554E1">
        <w:rPr>
          <w:rFonts w:ascii="Avenir Roman" w:hAnsi="Avenir Roman" w:cs="Avenir Book"/>
          <w:color w:val="000000"/>
          <w:lang w:val="en-GB"/>
        </w:rPr>
        <w:t xml:space="preserve">question that </w:t>
      </w:r>
      <w:r w:rsidR="00F539CD" w:rsidRPr="00D17A18">
        <w:rPr>
          <w:rFonts w:ascii="Avenir Roman" w:hAnsi="Avenir Roman"/>
          <w:lang w:val="en-US"/>
        </w:rPr>
        <w:t>can lead to</w:t>
      </w:r>
      <w:r w:rsidR="00F539CD" w:rsidRPr="00D17A18">
        <w:rPr>
          <w:rStyle w:val="CommentReference"/>
          <w:rFonts w:ascii="Avenir Roman" w:hAnsi="Avenir Roman"/>
          <w:lang w:val="en-US"/>
        </w:rPr>
        <w:t xml:space="preserve"> </w:t>
      </w:r>
      <w:r w:rsidR="006F299C" w:rsidRPr="001554E1">
        <w:rPr>
          <w:rFonts w:ascii="Avenir Roman" w:hAnsi="Avenir Roman" w:cs="Avenir Book"/>
          <w:color w:val="000000"/>
          <w:lang w:val="en-GB"/>
        </w:rPr>
        <w:t>an</w:t>
      </w:r>
      <w:r w:rsidR="008829D1" w:rsidRPr="001554E1">
        <w:rPr>
          <w:rFonts w:ascii="Avenir Roman" w:hAnsi="Avenir Roman" w:cs="Avenir Book"/>
          <w:color w:val="000000"/>
          <w:lang w:val="en-GB"/>
        </w:rPr>
        <w:t>xiety</w:t>
      </w:r>
      <w:r w:rsidR="00052AA3" w:rsidRPr="001554E1">
        <w:rPr>
          <w:rFonts w:ascii="Avenir Roman" w:hAnsi="Avenir Roman" w:cs="Avenir Book"/>
          <w:color w:val="000000"/>
          <w:lang w:val="en-GB"/>
        </w:rPr>
        <w:t xml:space="preserve"> among </w:t>
      </w:r>
      <w:r w:rsidR="00CB4177" w:rsidRPr="001554E1">
        <w:rPr>
          <w:rFonts w:ascii="Avenir Roman" w:hAnsi="Avenir Roman" w:cs="Avenir Book"/>
          <w:color w:val="000000"/>
          <w:lang w:val="en-GB"/>
        </w:rPr>
        <w:t>older people</w:t>
      </w:r>
      <w:r w:rsidR="00052AA3" w:rsidRPr="001554E1">
        <w:rPr>
          <w:rFonts w:ascii="Avenir Roman" w:hAnsi="Avenir Roman" w:cs="Avenir Book"/>
          <w:color w:val="000000"/>
          <w:lang w:val="en-GB"/>
        </w:rPr>
        <w:t>. Commonly, when asked about what</w:t>
      </w:r>
      <w:r w:rsidR="00052AA3" w:rsidRPr="00B8415C">
        <w:rPr>
          <w:rFonts w:ascii="Avenir Roman" w:hAnsi="Avenir Roman" w:cs="Avenir Book"/>
          <w:color w:val="000000"/>
          <w:lang w:val="en-GB"/>
        </w:rPr>
        <w:t xml:space="preserve"> this fear is mostly related to, </w:t>
      </w:r>
      <w:r w:rsidR="00DC4B81" w:rsidRPr="00B8415C">
        <w:rPr>
          <w:rFonts w:ascii="Avenir Roman" w:hAnsi="Avenir Roman" w:cs="Avenir Book"/>
          <w:color w:val="000000"/>
          <w:lang w:val="en-GB"/>
        </w:rPr>
        <w:t>parents</w:t>
      </w:r>
      <w:r w:rsidR="00CB4177" w:rsidRPr="00B8415C">
        <w:rPr>
          <w:rFonts w:ascii="Avenir Roman" w:hAnsi="Avenir Roman" w:cs="Avenir Book"/>
          <w:color w:val="000000"/>
          <w:lang w:val="en-GB"/>
        </w:rPr>
        <w:t>, educators</w:t>
      </w:r>
      <w:r w:rsidR="00DC4B81" w:rsidRPr="00B8415C">
        <w:rPr>
          <w:rFonts w:ascii="Avenir Roman" w:hAnsi="Avenir Roman" w:cs="Avenir Book"/>
          <w:color w:val="000000"/>
          <w:lang w:val="en-GB"/>
        </w:rPr>
        <w:t xml:space="preserve"> and journalists</w:t>
      </w:r>
      <w:r w:rsidR="00CB4177" w:rsidRPr="005D27AC">
        <w:rPr>
          <w:rStyle w:val="FootnoteReference"/>
          <w:rFonts w:ascii="Avenir Roman" w:hAnsi="Avenir Roman" w:cs="Avenir Book"/>
          <w:color w:val="000000"/>
          <w:lang w:val="en-GB"/>
        </w:rPr>
        <w:footnoteReference w:id="17"/>
      </w:r>
      <w:r w:rsidR="00052AA3" w:rsidRPr="005D27AC">
        <w:rPr>
          <w:rFonts w:ascii="Avenir Roman" w:hAnsi="Avenir Roman" w:cs="Avenir Book"/>
          <w:color w:val="000000"/>
          <w:lang w:val="en-GB"/>
        </w:rPr>
        <w:t xml:space="preserve"> cite the decreasing role of culture</w:t>
      </w:r>
      <w:r w:rsidR="0098402C" w:rsidRPr="00B8415C">
        <w:rPr>
          <w:rFonts w:ascii="Avenir Roman" w:hAnsi="Avenir Roman" w:cs="Avenir Book"/>
          <w:color w:val="000000"/>
          <w:lang w:val="en-GB"/>
        </w:rPr>
        <w:t xml:space="preserve"> and the increasing time allocated </w:t>
      </w:r>
      <w:r w:rsidR="00F004DA" w:rsidRPr="00B8415C">
        <w:rPr>
          <w:rFonts w:ascii="Avenir Roman" w:hAnsi="Avenir Roman" w:cs="Avenir Book"/>
          <w:color w:val="000000"/>
          <w:lang w:val="en-GB"/>
        </w:rPr>
        <w:t>to</w:t>
      </w:r>
      <w:r w:rsidR="0098402C" w:rsidRPr="00B8415C">
        <w:rPr>
          <w:rFonts w:ascii="Avenir Roman" w:hAnsi="Avenir Roman" w:cs="Avenir Book"/>
          <w:color w:val="000000"/>
          <w:lang w:val="en-GB"/>
        </w:rPr>
        <w:t xml:space="preserve"> screen</w:t>
      </w:r>
      <w:r w:rsidR="00F004DA" w:rsidRPr="00B8415C">
        <w:rPr>
          <w:rFonts w:ascii="Avenir Roman" w:hAnsi="Avenir Roman" w:cs="Avenir Book"/>
          <w:color w:val="000000"/>
          <w:lang w:val="en-GB"/>
        </w:rPr>
        <w:t>s</w:t>
      </w:r>
      <w:r w:rsidR="00052AA3" w:rsidRPr="00B8415C">
        <w:rPr>
          <w:rFonts w:ascii="Avenir Roman" w:hAnsi="Avenir Roman" w:cs="Avenir Book"/>
          <w:color w:val="000000"/>
          <w:lang w:val="en-GB"/>
        </w:rPr>
        <w:t xml:space="preserve">. This is why the </w:t>
      </w:r>
      <w:r w:rsidR="00DE140D">
        <w:rPr>
          <w:rFonts w:ascii="Avenir Roman" w:hAnsi="Avenir Roman" w:cs="Avenir Book"/>
          <w:i/>
          <w:iCs/>
          <w:color w:val="000000"/>
          <w:lang w:val="en-GB"/>
        </w:rPr>
        <w:t>t</w:t>
      </w:r>
      <w:r w:rsidR="00052AA3" w:rsidRPr="00B8415C">
        <w:rPr>
          <w:rFonts w:ascii="Avenir Roman" w:hAnsi="Avenir Roman" w:cs="Avenir Book"/>
          <w:i/>
          <w:iCs/>
          <w:color w:val="000000"/>
          <w:lang w:val="en-GB"/>
        </w:rPr>
        <w:t>humbs4science</w:t>
      </w:r>
      <w:r w:rsidR="00052AA3" w:rsidRPr="00B8415C">
        <w:rPr>
          <w:rFonts w:ascii="Avenir Roman" w:hAnsi="Avenir Roman" w:cs="Avenir Book"/>
          <w:color w:val="000000"/>
          <w:lang w:val="en-GB"/>
        </w:rPr>
        <w:t xml:space="preserve"> </w:t>
      </w:r>
      <w:r w:rsidR="00052AA3" w:rsidRPr="005D27AC">
        <w:rPr>
          <w:rFonts w:ascii="Avenir Roman" w:hAnsi="Avenir Roman" w:cs="Avenir Book"/>
          <w:color w:val="000000"/>
          <w:lang w:val="en-GB"/>
        </w:rPr>
        <w:t xml:space="preserve">project also </w:t>
      </w:r>
      <w:r w:rsidR="00880E38" w:rsidRPr="00B8415C">
        <w:rPr>
          <w:rFonts w:ascii="Avenir Roman" w:hAnsi="Avenir Roman" w:cs="Avenir Book"/>
          <w:color w:val="000000"/>
          <w:lang w:val="en-GB"/>
        </w:rPr>
        <w:t>i</w:t>
      </w:r>
      <w:r w:rsidR="00052AA3" w:rsidRPr="00B8415C">
        <w:rPr>
          <w:rFonts w:ascii="Avenir Roman" w:hAnsi="Avenir Roman" w:cs="Avenir Book"/>
          <w:color w:val="000000"/>
          <w:lang w:val="en-GB"/>
        </w:rPr>
        <w:t xml:space="preserve">nvestigated </w:t>
      </w:r>
      <w:r w:rsidR="0098402C" w:rsidRPr="00B8415C">
        <w:rPr>
          <w:rFonts w:ascii="Avenir Roman" w:hAnsi="Avenir Roman" w:cs="Avenir Book"/>
          <w:color w:val="000000"/>
          <w:lang w:val="en-GB"/>
        </w:rPr>
        <w:t>these</w:t>
      </w:r>
      <w:r w:rsidR="00052AA3" w:rsidRPr="00B8415C">
        <w:rPr>
          <w:rFonts w:ascii="Avenir Roman" w:hAnsi="Avenir Roman" w:cs="Avenir Book"/>
          <w:color w:val="000000"/>
          <w:lang w:val="en-GB"/>
        </w:rPr>
        <w:t xml:space="preserve"> </w:t>
      </w:r>
      <w:r w:rsidR="00177A35" w:rsidRPr="00B8415C">
        <w:rPr>
          <w:rFonts w:ascii="Avenir Roman" w:hAnsi="Avenir Roman" w:cs="Avenir Book"/>
          <w:color w:val="000000"/>
          <w:lang w:val="en-GB"/>
        </w:rPr>
        <w:t>issues</w:t>
      </w:r>
      <w:r w:rsidR="00880E38" w:rsidRPr="00B8415C">
        <w:rPr>
          <w:rFonts w:ascii="Avenir Roman" w:hAnsi="Avenir Roman" w:cs="Avenir Book"/>
          <w:color w:val="000000"/>
          <w:lang w:val="en-GB"/>
        </w:rPr>
        <w:t>, and in particular, we looked into the transformations of cultural capital, the set of cultural resources available to an individual</w:t>
      </w:r>
      <w:r w:rsidR="0098402C" w:rsidRPr="00B8415C">
        <w:rPr>
          <w:rFonts w:ascii="Avenir Roman" w:hAnsi="Avenir Roman" w:cs="Avenir Book"/>
          <w:color w:val="000000"/>
          <w:lang w:val="en-GB"/>
        </w:rPr>
        <w:t xml:space="preserve">, in terms of </w:t>
      </w:r>
      <w:r w:rsidR="00711524" w:rsidRPr="00B8415C">
        <w:rPr>
          <w:rFonts w:ascii="Avenir Roman" w:hAnsi="Avenir Roman" w:cs="Avenir Book"/>
          <w:color w:val="000000"/>
          <w:lang w:val="en-GB"/>
        </w:rPr>
        <w:t>proportions</w:t>
      </w:r>
      <w:r w:rsidR="0098402C" w:rsidRPr="00B8415C">
        <w:rPr>
          <w:rFonts w:ascii="Avenir Roman" w:hAnsi="Avenir Roman" w:cs="Avenir Book"/>
          <w:color w:val="000000"/>
          <w:lang w:val="en-GB"/>
        </w:rPr>
        <w:t xml:space="preserve"> and nature of the cultural asset</w:t>
      </w:r>
      <w:r w:rsidR="00880E38" w:rsidRPr="00B8415C">
        <w:rPr>
          <w:rFonts w:ascii="Avenir Roman" w:hAnsi="Avenir Roman" w:cs="Avenir Book"/>
          <w:color w:val="000000"/>
          <w:lang w:val="en-GB"/>
        </w:rPr>
        <w:t>.</w:t>
      </w:r>
      <w:r w:rsidR="00BA5D45" w:rsidRPr="00B8415C">
        <w:rPr>
          <w:rFonts w:ascii="Avenir Roman" w:hAnsi="Avenir Roman" w:cs="Avenir Book"/>
          <w:color w:val="000000"/>
          <w:lang w:val="en-GB"/>
        </w:rPr>
        <w:t xml:space="preserve"> We focus here on one aspect</w:t>
      </w:r>
      <w:r w:rsidR="00F539CD" w:rsidRPr="00B8415C">
        <w:rPr>
          <w:rFonts w:ascii="Avenir Roman" w:hAnsi="Avenir Roman" w:cs="Avenir Book"/>
          <w:color w:val="000000"/>
          <w:lang w:val="en-GB"/>
        </w:rPr>
        <w:t xml:space="preserve"> of the cultural capital</w:t>
      </w:r>
      <w:r w:rsidR="00BA5D45" w:rsidRPr="00B8415C">
        <w:rPr>
          <w:rFonts w:ascii="Avenir Roman" w:hAnsi="Avenir Roman" w:cs="Avenir Book"/>
          <w:color w:val="000000"/>
          <w:lang w:val="en-GB"/>
        </w:rPr>
        <w:t>: books and screens.</w:t>
      </w:r>
      <w:r w:rsidR="00880E38" w:rsidRPr="00B8415C">
        <w:rPr>
          <w:rFonts w:ascii="Avenir Roman" w:hAnsi="Avenir Roman" w:cs="Avenir Book"/>
          <w:color w:val="000000"/>
          <w:lang w:val="en-GB"/>
        </w:rPr>
        <w:t xml:space="preserve"> </w:t>
      </w:r>
    </w:p>
    <w:p w14:paraId="3343B074" w14:textId="12906BB2" w:rsidR="0098402C" w:rsidRPr="005D27AC" w:rsidRDefault="00F539CD" w:rsidP="00711524">
      <w:pPr>
        <w:spacing w:line="360" w:lineRule="auto"/>
        <w:jc w:val="center"/>
        <w:rPr>
          <w:sz w:val="26"/>
          <w:szCs w:val="26"/>
        </w:rPr>
      </w:pPr>
      <w:r w:rsidRPr="005D27AC">
        <w:rPr>
          <w:noProof/>
          <w:lang w:val="fr-BE" w:eastAsia="fr-BE"/>
        </w:rPr>
        <w:drawing>
          <wp:inline distT="0" distB="0" distL="0" distR="0" wp14:anchorId="49805911" wp14:editId="1A0B7E81">
            <wp:extent cx="4572000" cy="2743200"/>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5D4724" w14:textId="0DD0594D" w:rsidR="0098402C" w:rsidRPr="00B8415C" w:rsidRDefault="0098402C" w:rsidP="0098402C">
      <w:pPr>
        <w:spacing w:line="360" w:lineRule="auto"/>
        <w:jc w:val="center"/>
        <w:rPr>
          <w:rFonts w:ascii="Avenir Roman" w:hAnsi="Avenir Roman" w:cs="Avenir Book"/>
          <w:color w:val="000000"/>
          <w:lang w:val="en-GB"/>
        </w:rPr>
      </w:pPr>
      <w:r w:rsidRPr="00B8415C">
        <w:rPr>
          <w:rFonts w:ascii="Avenir Roman" w:hAnsi="Avenir Roman" w:cs="Avenir Book"/>
          <w:color w:val="000000"/>
          <w:lang w:val="en-GB"/>
        </w:rPr>
        <w:t xml:space="preserve">Figure 4: </w:t>
      </w:r>
      <w:r w:rsidR="00F004DA" w:rsidRPr="00B8415C">
        <w:rPr>
          <w:rFonts w:ascii="Avenir Roman" w:hAnsi="Avenir Roman" w:cs="Avenir Book"/>
          <w:color w:val="000000"/>
          <w:lang w:val="en-GB"/>
        </w:rPr>
        <w:t>Book</w:t>
      </w:r>
      <w:r w:rsidRPr="00B8415C">
        <w:rPr>
          <w:rFonts w:ascii="Avenir Roman" w:hAnsi="Avenir Roman" w:cs="Avenir Book"/>
          <w:color w:val="000000"/>
          <w:lang w:val="en-GB"/>
        </w:rPr>
        <w:t xml:space="preserve"> possession per age group (%)</w:t>
      </w:r>
    </w:p>
    <w:p w14:paraId="0BE3AFCA" w14:textId="21E8C678" w:rsidR="0098402C" w:rsidRPr="00B8415C" w:rsidRDefault="00E17BED" w:rsidP="00052AA3">
      <w:pPr>
        <w:spacing w:line="360" w:lineRule="auto"/>
        <w:jc w:val="both"/>
        <w:rPr>
          <w:rFonts w:ascii="Avenir Roman" w:hAnsi="Avenir Roman" w:cs="Avenir Book"/>
          <w:color w:val="000000"/>
          <w:lang w:val="en-GB"/>
        </w:rPr>
      </w:pPr>
      <w:r w:rsidRPr="00B8415C">
        <w:rPr>
          <w:rFonts w:ascii="Avenir Roman" w:hAnsi="Avenir Roman" w:cs="Avenir Book"/>
          <w:color w:val="000000"/>
          <w:lang w:val="en-GB"/>
        </w:rPr>
        <w:lastRenderedPageBreak/>
        <w:t xml:space="preserve">Figure 4 Illustrates two </w:t>
      </w:r>
      <w:r w:rsidR="00463ED7" w:rsidRPr="00B8415C">
        <w:rPr>
          <w:rFonts w:ascii="Avenir Roman" w:hAnsi="Avenir Roman" w:cs="Avenir Book"/>
          <w:color w:val="000000"/>
          <w:lang w:val="en-GB"/>
        </w:rPr>
        <w:t>i</w:t>
      </w:r>
      <w:r w:rsidRPr="00B8415C">
        <w:rPr>
          <w:rFonts w:ascii="Avenir Roman" w:hAnsi="Avenir Roman" w:cs="Avenir Book"/>
          <w:color w:val="000000"/>
          <w:lang w:val="en-GB"/>
        </w:rPr>
        <w:t xml:space="preserve">nteresting trends: first, there is a relatively comparable distribution of book possession between the two </w:t>
      </w:r>
      <w:r w:rsidR="00A47BEF">
        <w:rPr>
          <w:rFonts w:ascii="Avenir Roman" w:hAnsi="Avenir Roman" w:cs="Avenir Book"/>
          <w:color w:val="000000"/>
          <w:lang w:val="en-GB"/>
        </w:rPr>
        <w:t>“</w:t>
      </w:r>
      <w:r w:rsidR="00040DAE" w:rsidRPr="00B8415C">
        <w:rPr>
          <w:rFonts w:ascii="Avenir Roman" w:hAnsi="Avenir Roman" w:cs="Avenir Book"/>
          <w:color w:val="000000"/>
          <w:lang w:val="en-GB"/>
        </w:rPr>
        <w:t>under 18s</w:t>
      </w:r>
      <w:r w:rsidR="00A47BEF">
        <w:rPr>
          <w:rFonts w:ascii="Avenir Roman" w:hAnsi="Avenir Roman" w:cs="Avenir Book"/>
          <w:color w:val="000000"/>
          <w:lang w:val="en-GB"/>
        </w:rPr>
        <w:t>”</w:t>
      </w:r>
      <w:r w:rsidR="00040DAE" w:rsidRPr="00B8415C">
        <w:rPr>
          <w:rFonts w:ascii="Avenir Roman" w:hAnsi="Avenir Roman" w:cs="Avenir Book"/>
          <w:color w:val="000000"/>
          <w:lang w:val="en-GB"/>
        </w:rPr>
        <w:t xml:space="preserve"> and </w:t>
      </w:r>
      <w:r w:rsidR="00A47BEF">
        <w:rPr>
          <w:rFonts w:ascii="Avenir Roman" w:hAnsi="Avenir Roman" w:cs="Avenir Book"/>
          <w:color w:val="000000"/>
          <w:lang w:val="en-GB"/>
        </w:rPr>
        <w:t>“</w:t>
      </w:r>
      <w:r w:rsidR="00040DAE" w:rsidRPr="00B8415C">
        <w:rPr>
          <w:rFonts w:ascii="Avenir Roman" w:hAnsi="Avenir Roman" w:cs="Avenir Book"/>
          <w:color w:val="000000"/>
          <w:lang w:val="en-GB"/>
        </w:rPr>
        <w:t>over 18s</w:t>
      </w:r>
      <w:r w:rsidR="00A47BEF">
        <w:rPr>
          <w:rFonts w:ascii="Avenir Roman" w:hAnsi="Avenir Roman" w:cs="Avenir Book"/>
          <w:color w:val="000000"/>
          <w:lang w:val="en-GB"/>
        </w:rPr>
        <w:t>”</w:t>
      </w:r>
      <w:r w:rsidR="00040DAE" w:rsidRPr="00B8415C">
        <w:rPr>
          <w:rFonts w:ascii="Avenir Roman" w:hAnsi="Avenir Roman" w:cs="Avenir Book"/>
          <w:color w:val="000000"/>
          <w:lang w:val="en-GB"/>
        </w:rPr>
        <w:t xml:space="preserve"> </w:t>
      </w:r>
      <w:r w:rsidRPr="00B8415C">
        <w:rPr>
          <w:rFonts w:ascii="Avenir Roman" w:hAnsi="Avenir Roman" w:cs="Avenir Book"/>
          <w:color w:val="000000"/>
          <w:lang w:val="en-GB"/>
        </w:rPr>
        <w:t>groups</w:t>
      </w:r>
      <w:r w:rsidR="00040DAE" w:rsidRPr="00B8415C">
        <w:rPr>
          <w:rFonts w:ascii="Avenir Roman" w:hAnsi="Avenir Roman" w:cs="Avenir Book"/>
          <w:color w:val="000000"/>
          <w:lang w:val="en-GB"/>
        </w:rPr>
        <w:t>.</w:t>
      </w:r>
      <w:r w:rsidRPr="00B8415C">
        <w:rPr>
          <w:rFonts w:ascii="Avenir Roman" w:hAnsi="Avenir Roman" w:cs="Avenir Book"/>
          <w:color w:val="000000"/>
          <w:lang w:val="en-GB"/>
        </w:rPr>
        <w:t xml:space="preserve"> There is no salience of young people having few</w:t>
      </w:r>
      <w:r w:rsidR="00320DA6" w:rsidRPr="00B8415C">
        <w:rPr>
          <w:rFonts w:ascii="Avenir Roman" w:hAnsi="Avenir Roman" w:cs="Avenir Book"/>
          <w:color w:val="000000"/>
          <w:lang w:val="en-GB"/>
        </w:rPr>
        <w:t>er</w:t>
      </w:r>
      <w:r w:rsidRPr="00B8415C">
        <w:rPr>
          <w:rFonts w:ascii="Avenir Roman" w:hAnsi="Avenir Roman" w:cs="Avenir Book"/>
          <w:color w:val="000000"/>
          <w:lang w:val="en-GB"/>
        </w:rPr>
        <w:t xml:space="preserve"> books </w:t>
      </w:r>
      <w:r w:rsidR="00CB704D" w:rsidRPr="00B8415C">
        <w:rPr>
          <w:rFonts w:ascii="Avenir Roman" w:hAnsi="Avenir Roman" w:cs="Avenir Book"/>
          <w:color w:val="000000"/>
          <w:lang w:val="en-GB"/>
        </w:rPr>
        <w:t xml:space="preserve">when considering possession of 25 books or less </w:t>
      </w:r>
      <w:r w:rsidRPr="00B8415C">
        <w:rPr>
          <w:rFonts w:ascii="Avenir Roman" w:hAnsi="Avenir Roman" w:cs="Avenir Book"/>
          <w:color w:val="000000"/>
          <w:lang w:val="en-GB"/>
        </w:rPr>
        <w:t>(17% for 1</w:t>
      </w:r>
      <w:r w:rsidR="00320DA6" w:rsidRPr="00B8415C">
        <w:rPr>
          <w:rFonts w:ascii="Avenir Roman" w:hAnsi="Avenir Roman" w:cs="Avenir Book"/>
          <w:color w:val="000000"/>
          <w:lang w:val="en-GB"/>
        </w:rPr>
        <w:t>8</w:t>
      </w:r>
      <w:r w:rsidR="00A47BEF">
        <w:rPr>
          <w:rFonts w:ascii="Avenir Roman" w:hAnsi="Avenir Roman" w:cs="Avenir Book"/>
          <w:color w:val="000000"/>
          <w:lang w:val="en-GB"/>
        </w:rPr>
        <w:t>-</w:t>
      </w:r>
      <w:r w:rsidR="00320DA6" w:rsidRPr="00B8415C">
        <w:rPr>
          <w:rFonts w:ascii="Avenir Roman" w:hAnsi="Avenir Roman" w:cs="Avenir Book"/>
          <w:color w:val="000000"/>
          <w:lang w:val="en-GB"/>
        </w:rPr>
        <w:t xml:space="preserve"> compared to 14% for </w:t>
      </w:r>
      <w:r w:rsidR="00A47BEF">
        <w:rPr>
          <w:rFonts w:ascii="Avenir Roman" w:hAnsi="Avenir Roman" w:cs="Avenir Book"/>
          <w:color w:val="000000"/>
          <w:lang w:val="en-GB"/>
        </w:rPr>
        <w:t>18</w:t>
      </w:r>
      <w:r w:rsidR="00320DA6" w:rsidRPr="00B8415C">
        <w:rPr>
          <w:rFonts w:ascii="Avenir Roman" w:hAnsi="Avenir Roman" w:cs="Avenir Book"/>
          <w:color w:val="000000"/>
          <w:lang w:val="en-GB"/>
        </w:rPr>
        <w:t xml:space="preserve">+). </w:t>
      </w:r>
      <w:r w:rsidRPr="00B8415C">
        <w:rPr>
          <w:rFonts w:ascii="Avenir Roman" w:hAnsi="Avenir Roman" w:cs="Avenir Book"/>
          <w:color w:val="000000"/>
          <w:lang w:val="en-GB"/>
        </w:rPr>
        <w:t xml:space="preserve">Secondly, the graph shows a spike in an average book capital for youngsters (from 26 to 200 (56% for 18- compared to 45% for 18+) as older respondents largely declare a possession of more than 200 books (26% for 18- compared to 41% for 18+). </w:t>
      </w:r>
      <w:r w:rsidR="00320DA6" w:rsidRPr="00B8415C">
        <w:rPr>
          <w:rFonts w:ascii="Avenir Roman" w:hAnsi="Avenir Roman" w:cs="Avenir Book"/>
          <w:color w:val="000000"/>
          <w:lang w:val="en-GB"/>
        </w:rPr>
        <w:t xml:space="preserve">The two trends show slight differences between age groups, but no major divide that could illustrate a disinterest of young people in book reading activities. Furthermore, </w:t>
      </w:r>
      <w:r w:rsidR="009315CC" w:rsidRPr="00B8415C">
        <w:rPr>
          <w:rFonts w:ascii="Avenir Roman" w:hAnsi="Avenir Roman" w:cs="Avenir Book"/>
          <w:color w:val="000000"/>
          <w:lang w:val="en-GB"/>
        </w:rPr>
        <w:t>F</w:t>
      </w:r>
      <w:r w:rsidR="00320DA6" w:rsidRPr="00B8415C">
        <w:rPr>
          <w:rFonts w:ascii="Avenir Roman" w:hAnsi="Avenir Roman" w:cs="Avenir Book"/>
          <w:color w:val="000000"/>
          <w:lang w:val="en-GB"/>
        </w:rPr>
        <w:t xml:space="preserve">igure 5 confirms that even the youngest people (18-) feel more comfortable with paper than with a screen for a reading activity. </w:t>
      </w:r>
    </w:p>
    <w:p w14:paraId="334C9BCE" w14:textId="40A7F172" w:rsidR="00052AA3" w:rsidRPr="005D27AC" w:rsidRDefault="00240CD4" w:rsidP="00711524">
      <w:pPr>
        <w:spacing w:line="360" w:lineRule="auto"/>
        <w:jc w:val="center"/>
        <w:rPr>
          <w:sz w:val="26"/>
          <w:szCs w:val="26"/>
          <w:lang w:val="en-GB"/>
        </w:rPr>
      </w:pPr>
      <w:r w:rsidRPr="005D27AC">
        <w:rPr>
          <w:noProof/>
          <w:lang w:val="fr-BE" w:eastAsia="fr-BE"/>
        </w:rPr>
        <w:drawing>
          <wp:inline distT="0" distB="0" distL="0" distR="0" wp14:anchorId="3FF0CD16" wp14:editId="09483CB0">
            <wp:extent cx="4398818" cy="2514600"/>
            <wp:effectExtent l="0" t="0" r="1905"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336B7F" w14:textId="3C5EF0D1" w:rsidR="0098402C" w:rsidRPr="00B8415C" w:rsidRDefault="0098402C" w:rsidP="0098402C">
      <w:pPr>
        <w:spacing w:line="360" w:lineRule="auto"/>
        <w:jc w:val="center"/>
        <w:rPr>
          <w:rFonts w:ascii="Avenir Roman" w:hAnsi="Avenir Roman" w:cs="Avenir Book"/>
          <w:color w:val="000000"/>
          <w:lang w:val="en-GB"/>
        </w:rPr>
      </w:pPr>
      <w:r w:rsidRPr="00B8415C">
        <w:rPr>
          <w:rFonts w:ascii="Avenir Roman" w:hAnsi="Avenir Roman" w:cs="Avenir Book"/>
          <w:color w:val="000000"/>
          <w:lang w:val="en-GB"/>
        </w:rPr>
        <w:t xml:space="preserve">Figure 5: Which media is more </w:t>
      </w:r>
      <w:r w:rsidR="00A47BEF">
        <w:rPr>
          <w:rFonts w:ascii="Avenir Roman" w:hAnsi="Avenir Roman" w:cs="Avenir Book"/>
          <w:color w:val="000000"/>
          <w:lang w:val="en-GB"/>
        </w:rPr>
        <w:t>“</w:t>
      </w:r>
      <w:r w:rsidRPr="00B8415C">
        <w:rPr>
          <w:rFonts w:ascii="Avenir Roman" w:hAnsi="Avenir Roman" w:cs="Avenir Book"/>
          <w:color w:val="000000"/>
          <w:lang w:val="en-GB"/>
        </w:rPr>
        <w:t>natural</w:t>
      </w:r>
      <w:r w:rsidR="00A47BEF">
        <w:rPr>
          <w:rFonts w:ascii="Avenir Roman" w:hAnsi="Avenir Roman" w:cs="Avenir Book"/>
          <w:color w:val="000000"/>
          <w:lang w:val="en-GB"/>
        </w:rPr>
        <w:t>”</w:t>
      </w:r>
      <w:r w:rsidRPr="00B8415C">
        <w:rPr>
          <w:rFonts w:ascii="Avenir Roman" w:hAnsi="Avenir Roman" w:cs="Avenir Book"/>
          <w:color w:val="000000"/>
          <w:lang w:val="en-GB"/>
        </w:rPr>
        <w:t xml:space="preserve"> for a reading activity?</w:t>
      </w:r>
      <w:r w:rsidR="00320DA6" w:rsidRPr="00B8415C">
        <w:rPr>
          <w:rFonts w:ascii="Avenir Roman" w:hAnsi="Avenir Roman" w:cs="Avenir Book"/>
          <w:color w:val="000000"/>
          <w:lang w:val="en-GB"/>
        </w:rPr>
        <w:t xml:space="preserve"> (18-)</w:t>
      </w:r>
    </w:p>
    <w:p w14:paraId="1B3DDA61" w14:textId="4103915A" w:rsidR="00D147B8" w:rsidRPr="00B8415C" w:rsidRDefault="00B71A31" w:rsidP="00B71A31">
      <w:pPr>
        <w:spacing w:line="360" w:lineRule="auto"/>
        <w:jc w:val="both"/>
        <w:rPr>
          <w:rFonts w:ascii="Avenir Roman" w:hAnsi="Avenir Roman"/>
          <w:lang w:val="en-GB"/>
        </w:rPr>
      </w:pPr>
      <w:r w:rsidRPr="00B8415C">
        <w:rPr>
          <w:rFonts w:ascii="Avenir Roman" w:hAnsi="Avenir Roman"/>
          <w:lang w:val="en-GB"/>
        </w:rPr>
        <w:t xml:space="preserve">Teenagers also answered questions regarding the time </w:t>
      </w:r>
      <w:r w:rsidR="00DC4B81" w:rsidRPr="00B8415C">
        <w:rPr>
          <w:rFonts w:ascii="Avenir Roman" w:hAnsi="Avenir Roman"/>
          <w:lang w:val="en-GB"/>
        </w:rPr>
        <w:t>allocated</w:t>
      </w:r>
      <w:r w:rsidRPr="00B8415C">
        <w:rPr>
          <w:rFonts w:ascii="Avenir Roman" w:hAnsi="Avenir Roman"/>
          <w:lang w:val="en-GB"/>
        </w:rPr>
        <w:t xml:space="preserve"> for reading on different </w:t>
      </w:r>
      <w:r w:rsidR="00040DAE" w:rsidRPr="00B8415C">
        <w:rPr>
          <w:rFonts w:ascii="Avenir Roman" w:hAnsi="Avenir Roman"/>
          <w:lang w:val="en-GB"/>
        </w:rPr>
        <w:t>devices</w:t>
      </w:r>
      <w:r w:rsidRPr="00B8415C">
        <w:rPr>
          <w:rFonts w:ascii="Avenir Roman" w:hAnsi="Avenir Roman"/>
          <w:lang w:val="en-GB"/>
        </w:rPr>
        <w:t xml:space="preserve"> and their motivations towards the reading activity. Figure 6 </w:t>
      </w:r>
      <w:r w:rsidR="00494592" w:rsidRPr="00B8415C">
        <w:rPr>
          <w:rFonts w:ascii="Avenir Roman" w:hAnsi="Avenir Roman"/>
          <w:lang w:val="en-GB"/>
        </w:rPr>
        <w:t>shows the difference in everyday reading practices:  43% of young people declare everyday screen</w:t>
      </w:r>
      <w:r w:rsidR="00040DAE" w:rsidRPr="00B8415C">
        <w:rPr>
          <w:rFonts w:ascii="Avenir Roman" w:hAnsi="Avenir Roman"/>
          <w:lang w:val="en-GB"/>
        </w:rPr>
        <w:t xml:space="preserve"> usage</w:t>
      </w:r>
      <w:r w:rsidR="00494592" w:rsidRPr="00B8415C">
        <w:rPr>
          <w:sz w:val="26"/>
          <w:szCs w:val="26"/>
          <w:lang w:val="en-GB"/>
        </w:rPr>
        <w:t xml:space="preserve">, </w:t>
      </w:r>
      <w:r w:rsidR="00040DAE" w:rsidRPr="00B8415C">
        <w:rPr>
          <w:rFonts w:ascii="Avenir Roman" w:hAnsi="Avenir Roman"/>
          <w:lang w:val="en-GB"/>
        </w:rPr>
        <w:t xml:space="preserve">whereas </w:t>
      </w:r>
      <w:r w:rsidR="00494592" w:rsidRPr="00B8415C">
        <w:rPr>
          <w:rFonts w:ascii="Avenir Roman" w:hAnsi="Avenir Roman"/>
          <w:lang w:val="en-GB"/>
        </w:rPr>
        <w:t xml:space="preserve">only 22% have a </w:t>
      </w:r>
      <w:r w:rsidR="00040DAE" w:rsidRPr="00B8415C">
        <w:rPr>
          <w:rFonts w:ascii="Avenir Roman" w:hAnsi="Avenir Roman"/>
          <w:lang w:val="en-GB"/>
        </w:rPr>
        <w:t xml:space="preserve">daily </w:t>
      </w:r>
      <w:r w:rsidR="00494592" w:rsidRPr="00B8415C">
        <w:rPr>
          <w:rFonts w:ascii="Avenir Roman" w:hAnsi="Avenir Roman"/>
          <w:lang w:val="en-GB"/>
        </w:rPr>
        <w:t xml:space="preserve">book contact.  </w:t>
      </w:r>
    </w:p>
    <w:p w14:paraId="332FBBCF" w14:textId="305DFEC6" w:rsidR="0098402C" w:rsidRPr="005D27AC" w:rsidRDefault="00D147B8" w:rsidP="00494592">
      <w:pPr>
        <w:spacing w:line="360" w:lineRule="auto"/>
        <w:jc w:val="center"/>
        <w:rPr>
          <w:sz w:val="26"/>
          <w:szCs w:val="26"/>
          <w:lang w:val="en-GB"/>
        </w:rPr>
      </w:pPr>
      <w:r w:rsidRPr="005D27AC">
        <w:rPr>
          <w:noProof/>
          <w:lang w:val="fr-BE" w:eastAsia="fr-BE"/>
        </w:rPr>
        <w:lastRenderedPageBreak/>
        <w:drawing>
          <wp:inline distT="0" distB="0" distL="0" distR="0" wp14:anchorId="7FD4DD26" wp14:editId="1B64309F">
            <wp:extent cx="4572000" cy="2743200"/>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6C3E7E" w14:textId="21495506" w:rsidR="00D147B8" w:rsidRPr="00B8415C" w:rsidRDefault="00D147B8" w:rsidP="00494592">
      <w:pPr>
        <w:spacing w:line="360" w:lineRule="auto"/>
        <w:jc w:val="center"/>
        <w:rPr>
          <w:rFonts w:ascii="Avenir Roman" w:hAnsi="Avenir Roman" w:cs="Avenir Book"/>
          <w:color w:val="000000"/>
          <w:lang w:val="en-GB"/>
        </w:rPr>
      </w:pPr>
      <w:r w:rsidRPr="00B8415C">
        <w:rPr>
          <w:rFonts w:ascii="Avenir Roman" w:hAnsi="Avenir Roman" w:cs="Avenir Book"/>
          <w:color w:val="000000"/>
          <w:lang w:val="en-GB"/>
        </w:rPr>
        <w:t>Figure 6: Reading frequency on screen and books (18-</w:t>
      </w:r>
      <w:r w:rsidR="00A47BEF">
        <w:rPr>
          <w:rFonts w:ascii="Avenir Roman" w:hAnsi="Avenir Roman" w:cs="Avenir Book"/>
          <w:color w:val="000000"/>
          <w:lang w:val="en-GB"/>
        </w:rPr>
        <w:t>%</w:t>
      </w:r>
      <w:r w:rsidRPr="00B8415C">
        <w:rPr>
          <w:rFonts w:ascii="Avenir Roman" w:hAnsi="Avenir Roman" w:cs="Avenir Book"/>
          <w:color w:val="000000"/>
          <w:lang w:val="en-GB"/>
        </w:rPr>
        <w:t>)</w:t>
      </w:r>
    </w:p>
    <w:p w14:paraId="0A56AAA4" w14:textId="06657EAA" w:rsidR="00D147B8" w:rsidRPr="00B8415C" w:rsidRDefault="00494592" w:rsidP="00494592">
      <w:pPr>
        <w:spacing w:line="360" w:lineRule="auto"/>
        <w:jc w:val="both"/>
        <w:rPr>
          <w:sz w:val="26"/>
          <w:szCs w:val="26"/>
          <w:lang w:val="en-US"/>
        </w:rPr>
      </w:pPr>
      <w:r w:rsidRPr="00B8415C">
        <w:rPr>
          <w:rFonts w:ascii="Avenir Roman" w:hAnsi="Avenir Roman" w:cs="Avenir Book"/>
          <w:color w:val="000000"/>
          <w:lang w:val="en-GB"/>
        </w:rPr>
        <w:t xml:space="preserve">We could question the proportion (47% as a whole) of teenagers who declare reading books at least </w:t>
      </w:r>
      <w:r w:rsidR="00040DAE" w:rsidRPr="00B8415C">
        <w:rPr>
          <w:rFonts w:ascii="Avenir Roman" w:hAnsi="Avenir Roman" w:cs="Avenir Book"/>
          <w:color w:val="000000"/>
          <w:lang w:val="en-GB"/>
        </w:rPr>
        <w:t xml:space="preserve">a </w:t>
      </w:r>
      <w:r w:rsidRPr="00B8415C">
        <w:rPr>
          <w:rFonts w:ascii="Avenir Roman" w:hAnsi="Avenir Roman" w:cs="Avenir Book"/>
          <w:color w:val="000000"/>
          <w:lang w:val="en-GB"/>
        </w:rPr>
        <w:t xml:space="preserve">few times a week or more. This is a relatively high rate and </w:t>
      </w:r>
      <w:r w:rsidR="00040DAE" w:rsidRPr="00B8415C">
        <w:rPr>
          <w:rFonts w:ascii="Avenir Roman" w:hAnsi="Avenir Roman" w:cs="Avenir Book"/>
          <w:color w:val="000000"/>
          <w:lang w:val="en-GB"/>
        </w:rPr>
        <w:t xml:space="preserve">one </w:t>
      </w:r>
      <w:r w:rsidR="007C23F9" w:rsidRPr="00B8415C">
        <w:rPr>
          <w:rFonts w:ascii="Avenir Roman" w:hAnsi="Avenir Roman" w:cs="Avenir Book"/>
          <w:color w:val="000000"/>
          <w:lang w:val="en-GB"/>
        </w:rPr>
        <w:t xml:space="preserve">initially </w:t>
      </w:r>
      <w:r w:rsidR="00040DAE" w:rsidRPr="00B8415C">
        <w:rPr>
          <w:rFonts w:ascii="Avenir Roman" w:hAnsi="Avenir Roman" w:cs="Avenir Book"/>
          <w:color w:val="000000"/>
          <w:lang w:val="en-GB"/>
        </w:rPr>
        <w:t>wonders</w:t>
      </w:r>
      <w:r w:rsidRPr="00B8415C">
        <w:rPr>
          <w:rFonts w:ascii="Avenir Roman" w:hAnsi="Avenir Roman" w:cs="Avenir Book"/>
          <w:color w:val="000000"/>
          <w:lang w:val="en-GB"/>
        </w:rPr>
        <w:t xml:space="preserve"> if they have </w:t>
      </w:r>
      <w:r w:rsidR="00040DAE" w:rsidRPr="00B8415C">
        <w:rPr>
          <w:rFonts w:ascii="Avenir Roman" w:hAnsi="Avenir Roman" w:cs="Avenir Book"/>
          <w:color w:val="000000"/>
          <w:lang w:val="en-GB"/>
        </w:rPr>
        <w:t>included</w:t>
      </w:r>
      <w:r w:rsidRPr="00B8415C">
        <w:rPr>
          <w:rFonts w:ascii="Avenir Roman" w:hAnsi="Avenir Roman" w:cs="Avenir Book"/>
          <w:color w:val="000000"/>
          <w:lang w:val="en-GB"/>
        </w:rPr>
        <w:t xml:space="preserve"> the contact with schoolbooks in this auto-evaluation. </w:t>
      </w:r>
      <w:r w:rsidR="00D9485F" w:rsidRPr="00B8415C">
        <w:rPr>
          <w:rFonts w:ascii="Avenir Roman" w:hAnsi="Avenir Roman" w:cs="Avenir Book"/>
          <w:color w:val="000000"/>
          <w:lang w:val="en-GB"/>
        </w:rPr>
        <w:t>However,</w:t>
      </w:r>
      <w:r w:rsidR="00040DAE" w:rsidRPr="00B8415C">
        <w:rPr>
          <w:rFonts w:ascii="Avenir Roman" w:hAnsi="Avenir Roman" w:cs="Avenir Book"/>
          <w:color w:val="000000"/>
          <w:lang w:val="en-GB"/>
        </w:rPr>
        <w:t xml:space="preserve"> </w:t>
      </w:r>
      <w:r w:rsidRPr="00B8415C">
        <w:rPr>
          <w:rFonts w:ascii="Avenir Roman" w:hAnsi="Avenir Roman" w:cs="Avenir Book"/>
          <w:color w:val="000000"/>
          <w:lang w:val="en-GB"/>
        </w:rPr>
        <w:t>Figure 7</w:t>
      </w:r>
      <w:r w:rsidR="00040DAE" w:rsidRPr="00B8415C">
        <w:rPr>
          <w:rFonts w:ascii="Avenir Roman" w:hAnsi="Avenir Roman" w:cs="Avenir Book"/>
          <w:color w:val="000000"/>
          <w:lang w:val="en-GB"/>
        </w:rPr>
        <w:t xml:space="preserve"> </w:t>
      </w:r>
      <w:r w:rsidRPr="00B8415C">
        <w:rPr>
          <w:rFonts w:ascii="Avenir Roman" w:hAnsi="Avenir Roman" w:cs="Avenir Book"/>
          <w:color w:val="000000"/>
          <w:lang w:val="en-GB"/>
        </w:rPr>
        <w:t>shows their motivations for reading activities</w:t>
      </w:r>
      <w:r w:rsidR="00040DAE" w:rsidRPr="00B8415C">
        <w:rPr>
          <w:rFonts w:ascii="Avenir Roman" w:hAnsi="Avenir Roman" w:cs="Avenir Book"/>
          <w:color w:val="000000"/>
          <w:lang w:val="en-GB"/>
        </w:rPr>
        <w:t xml:space="preserve"> more precisely</w:t>
      </w:r>
      <w:r w:rsidRPr="00B8415C">
        <w:rPr>
          <w:rFonts w:ascii="Avenir Roman" w:hAnsi="Avenir Roman" w:cs="Avenir Book"/>
          <w:color w:val="000000"/>
          <w:lang w:val="en-GB"/>
        </w:rPr>
        <w:t xml:space="preserve">. With reasonable certainty, we can eliminate </w:t>
      </w:r>
      <w:r w:rsidR="007C23F9" w:rsidRPr="00B8415C">
        <w:rPr>
          <w:rFonts w:ascii="Avenir Roman" w:hAnsi="Avenir Roman" w:cs="Avenir Book"/>
          <w:color w:val="000000"/>
          <w:lang w:val="en-GB"/>
        </w:rPr>
        <w:t xml:space="preserve">the place of schoolbooks </w:t>
      </w:r>
      <w:r w:rsidR="00F93347" w:rsidRPr="00B8415C">
        <w:rPr>
          <w:rFonts w:ascii="Avenir Roman" w:hAnsi="Avenir Roman" w:cs="Avenir Book"/>
          <w:color w:val="000000"/>
          <w:lang w:val="en-GB"/>
        </w:rPr>
        <w:t>i</w:t>
      </w:r>
      <w:r w:rsidRPr="00B8415C">
        <w:rPr>
          <w:rFonts w:ascii="Avenir Roman" w:hAnsi="Avenir Roman" w:cs="Avenir Book"/>
          <w:color w:val="000000"/>
          <w:lang w:val="en-GB"/>
        </w:rPr>
        <w:t>n most cases</w:t>
      </w:r>
      <w:r w:rsidR="00F93347" w:rsidRPr="00B8415C">
        <w:rPr>
          <w:rFonts w:ascii="Avenir Roman" w:hAnsi="Avenir Roman" w:cs="Avenir Book"/>
          <w:color w:val="000000"/>
          <w:lang w:val="en-GB"/>
        </w:rPr>
        <w:t>,</w:t>
      </w:r>
      <w:r w:rsidRPr="00B8415C">
        <w:rPr>
          <w:rFonts w:ascii="Avenir Roman" w:hAnsi="Avenir Roman" w:cs="Avenir Book"/>
          <w:color w:val="000000"/>
          <w:lang w:val="en-GB"/>
        </w:rPr>
        <w:t xml:space="preserve"> as </w:t>
      </w:r>
      <w:r w:rsidR="00F93347" w:rsidRPr="00B8415C">
        <w:rPr>
          <w:rFonts w:ascii="Avenir Roman" w:hAnsi="Avenir Roman" w:cs="Avenir Book"/>
          <w:color w:val="000000"/>
          <w:lang w:val="en-GB"/>
        </w:rPr>
        <w:t>69</w:t>
      </w:r>
      <w:r w:rsidRPr="00B8415C">
        <w:rPr>
          <w:rFonts w:ascii="Avenir Roman" w:hAnsi="Avenir Roman" w:cs="Avenir Book"/>
          <w:color w:val="000000"/>
          <w:lang w:val="en-GB"/>
        </w:rPr>
        <w:t>% of them declare</w:t>
      </w:r>
      <w:r w:rsidR="00F93347" w:rsidRPr="00B8415C">
        <w:rPr>
          <w:rFonts w:ascii="Avenir Roman" w:hAnsi="Avenir Roman" w:cs="Avenir Book"/>
          <w:color w:val="000000"/>
          <w:lang w:val="en-GB"/>
        </w:rPr>
        <w:t xml:space="preserve"> reading often for their own pleasure</w:t>
      </w:r>
      <w:r w:rsidRPr="00B8415C">
        <w:rPr>
          <w:rFonts w:ascii="Avenir Roman" w:hAnsi="Avenir Roman" w:cs="Avenir Book"/>
          <w:color w:val="000000"/>
          <w:lang w:val="en-GB"/>
        </w:rPr>
        <w:t xml:space="preserve">, compared to </w:t>
      </w:r>
      <w:r w:rsidR="00F93347" w:rsidRPr="00B8415C">
        <w:rPr>
          <w:rFonts w:ascii="Avenir Roman" w:hAnsi="Avenir Roman" w:cs="Avenir Book"/>
          <w:color w:val="000000"/>
          <w:lang w:val="en-GB"/>
        </w:rPr>
        <w:t xml:space="preserve">41% for school obligations. </w:t>
      </w:r>
    </w:p>
    <w:p w14:paraId="6E9AC7B0" w14:textId="77777777" w:rsidR="001B56F0" w:rsidRPr="005D27AC" w:rsidRDefault="00F93347" w:rsidP="00F93347">
      <w:pPr>
        <w:spacing w:line="360" w:lineRule="auto"/>
        <w:jc w:val="center"/>
        <w:rPr>
          <w:rFonts w:ascii="Avenir Roman" w:hAnsi="Avenir Roman" w:cs="Avenir Book"/>
          <w:color w:val="000000"/>
          <w:lang w:val="en-GB"/>
        </w:rPr>
      </w:pPr>
      <w:r w:rsidRPr="005D27AC">
        <w:rPr>
          <w:noProof/>
          <w:lang w:val="fr-BE" w:eastAsia="fr-BE"/>
        </w:rPr>
        <w:drawing>
          <wp:inline distT="0" distB="0" distL="0" distR="0" wp14:anchorId="2905F8A3" wp14:editId="55256DA8">
            <wp:extent cx="4526280" cy="2677160"/>
            <wp:effectExtent l="0" t="0" r="7620" b="889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9D2868" w14:textId="154F8B84" w:rsidR="00F93347" w:rsidRPr="00B8415C" w:rsidRDefault="00F93347" w:rsidP="00F93347">
      <w:pPr>
        <w:spacing w:line="360" w:lineRule="auto"/>
        <w:jc w:val="center"/>
        <w:rPr>
          <w:rFonts w:ascii="Avenir Roman" w:hAnsi="Avenir Roman" w:cs="Avenir Book"/>
          <w:color w:val="000000"/>
          <w:lang w:val="en-GB"/>
        </w:rPr>
      </w:pPr>
      <w:r w:rsidRPr="00B8415C">
        <w:rPr>
          <w:rFonts w:ascii="Avenir Roman" w:hAnsi="Avenir Roman" w:cs="Avenir Book"/>
          <w:color w:val="000000"/>
          <w:lang w:val="en-GB"/>
        </w:rPr>
        <w:t>Figure 7: What are your reading motivation</w:t>
      </w:r>
      <w:r w:rsidR="007C23F9" w:rsidRPr="00B8415C">
        <w:rPr>
          <w:rFonts w:ascii="Avenir Roman" w:hAnsi="Avenir Roman" w:cs="Avenir Book"/>
          <w:color w:val="000000"/>
          <w:lang w:val="en-GB"/>
        </w:rPr>
        <w:t>s</w:t>
      </w:r>
      <w:r w:rsidRPr="00B8415C">
        <w:rPr>
          <w:rFonts w:ascii="Avenir Roman" w:hAnsi="Avenir Roman" w:cs="Avenir Book"/>
          <w:color w:val="000000"/>
          <w:lang w:val="en-GB"/>
        </w:rPr>
        <w:t>? (18-</w:t>
      </w:r>
      <w:r w:rsidR="00A47BEF">
        <w:rPr>
          <w:rFonts w:ascii="Avenir Roman" w:hAnsi="Avenir Roman" w:cs="Avenir Book"/>
          <w:color w:val="000000"/>
          <w:lang w:val="en-GB"/>
        </w:rPr>
        <w:t>%</w:t>
      </w:r>
      <w:r w:rsidRPr="00B8415C">
        <w:rPr>
          <w:rFonts w:ascii="Avenir Roman" w:hAnsi="Avenir Roman" w:cs="Avenir Book"/>
          <w:color w:val="000000"/>
          <w:lang w:val="en-GB"/>
        </w:rPr>
        <w:t>)</w:t>
      </w:r>
    </w:p>
    <w:p w14:paraId="114D754B" w14:textId="19F320D2" w:rsidR="009315CC" w:rsidRPr="00D17A18" w:rsidRDefault="009315CC" w:rsidP="00D17A18">
      <w:pPr>
        <w:pStyle w:val="ListParagraph"/>
        <w:keepNext/>
        <w:numPr>
          <w:ilvl w:val="1"/>
          <w:numId w:val="2"/>
        </w:numPr>
        <w:spacing w:before="240" w:after="240" w:line="360" w:lineRule="auto"/>
        <w:jc w:val="both"/>
        <w:rPr>
          <w:rFonts w:ascii="Avenir Roman" w:hAnsi="Avenir Roman" w:cs="Avenir Book"/>
          <w:b/>
          <w:bCs/>
          <w:color w:val="000000"/>
          <w:lang w:val="en-GB"/>
        </w:rPr>
      </w:pPr>
      <w:r w:rsidRPr="00D17A18">
        <w:rPr>
          <w:rFonts w:ascii="Avenir Roman" w:hAnsi="Avenir Roman" w:cs="Avenir Book"/>
          <w:b/>
          <w:bCs/>
          <w:color w:val="000000"/>
          <w:lang w:val="en-GB"/>
        </w:rPr>
        <w:lastRenderedPageBreak/>
        <w:t>Emotion handling</w:t>
      </w:r>
    </w:p>
    <w:p w14:paraId="0CC06180" w14:textId="648F9040" w:rsidR="005852F8" w:rsidRPr="00B8415C" w:rsidRDefault="00522C17" w:rsidP="00E52699">
      <w:pPr>
        <w:keepNext/>
        <w:spacing w:after="240" w:line="360" w:lineRule="auto"/>
        <w:jc w:val="both"/>
        <w:rPr>
          <w:rFonts w:ascii="Avenir Roman" w:hAnsi="Avenir Roman" w:cs="Avenir Book"/>
          <w:color w:val="000000"/>
          <w:lang w:val="en-GB"/>
        </w:rPr>
      </w:pPr>
      <w:r w:rsidRPr="00B8415C">
        <w:rPr>
          <w:rFonts w:ascii="Avenir Roman" w:hAnsi="Avenir Roman" w:cs="Avenir Book"/>
          <w:color w:val="000000"/>
          <w:lang w:val="en-GB"/>
        </w:rPr>
        <w:t xml:space="preserve">The </w:t>
      </w:r>
      <w:r w:rsidR="00C21527" w:rsidRPr="00B8415C">
        <w:rPr>
          <w:rFonts w:ascii="Avenir Roman" w:hAnsi="Avenir Roman" w:cs="Avenir Book"/>
          <w:i/>
          <w:iCs/>
          <w:color w:val="000000"/>
          <w:lang w:val="en-GB"/>
        </w:rPr>
        <w:t>t</w:t>
      </w:r>
      <w:r w:rsidRPr="00B8415C">
        <w:rPr>
          <w:rFonts w:ascii="Avenir Roman" w:hAnsi="Avenir Roman" w:cs="Avenir Book"/>
          <w:i/>
          <w:iCs/>
          <w:color w:val="000000"/>
          <w:lang w:val="en-GB"/>
        </w:rPr>
        <w:t>humbs4science</w:t>
      </w:r>
      <w:r w:rsidRPr="00B8415C">
        <w:rPr>
          <w:rFonts w:ascii="Avenir Roman" w:hAnsi="Avenir Roman" w:cs="Avenir Book"/>
          <w:color w:val="000000"/>
          <w:lang w:val="en-GB"/>
        </w:rPr>
        <w:t xml:space="preserve"> questionnaire also included questions about emotional handling in digital practices. For instance, psychological </w:t>
      </w:r>
      <w:r w:rsidR="00C1688C" w:rsidRPr="00B8415C">
        <w:rPr>
          <w:rFonts w:ascii="Avenir Roman" w:hAnsi="Avenir Roman" w:cs="Avenir Book"/>
          <w:color w:val="000000"/>
          <w:lang w:val="en-GB"/>
        </w:rPr>
        <w:t>impact of social relations on social networks can be important</w:t>
      </w:r>
      <w:r w:rsidR="005852F8" w:rsidRPr="00B8415C">
        <w:rPr>
          <w:rFonts w:ascii="Avenir Roman" w:hAnsi="Avenir Roman" w:cs="Avenir Book"/>
          <w:color w:val="000000"/>
          <w:lang w:val="en-GB"/>
        </w:rPr>
        <w:t xml:space="preserve">, </w:t>
      </w:r>
      <w:r w:rsidR="00D05E2C" w:rsidRPr="00B8415C">
        <w:rPr>
          <w:rFonts w:ascii="Avenir Roman" w:hAnsi="Avenir Roman" w:cs="Avenir Book"/>
          <w:color w:val="000000"/>
          <w:lang w:val="en-GB"/>
        </w:rPr>
        <w:t>especially</w:t>
      </w:r>
      <w:r w:rsidR="005852F8" w:rsidRPr="00B8415C">
        <w:rPr>
          <w:rFonts w:ascii="Avenir Roman" w:hAnsi="Avenir Roman" w:cs="Avenir Book"/>
          <w:color w:val="000000"/>
          <w:lang w:val="en-GB"/>
        </w:rPr>
        <w:t xml:space="preserve"> among teenagers</w:t>
      </w:r>
      <w:r w:rsidR="00C1688C" w:rsidRPr="00B8415C">
        <w:rPr>
          <w:rFonts w:ascii="Avenir Roman" w:hAnsi="Avenir Roman" w:cs="Avenir Book"/>
          <w:color w:val="000000"/>
          <w:lang w:val="en-GB"/>
        </w:rPr>
        <w:t xml:space="preserve">. </w:t>
      </w:r>
      <w:r w:rsidR="005852F8" w:rsidRPr="00B8415C">
        <w:rPr>
          <w:rFonts w:ascii="Avenir Roman" w:hAnsi="Avenir Roman" w:cs="Avenir Book"/>
          <w:color w:val="000000"/>
          <w:lang w:val="en-GB"/>
        </w:rPr>
        <w:t>Therefore, we investigated different online emotional situations: harassment, embarrassment, sadness, oppression, anger and malaise. Firstly, as Figure 8 shows,</w:t>
      </w:r>
      <w:r w:rsidR="00C1688C" w:rsidRPr="00B8415C">
        <w:rPr>
          <w:rFonts w:ascii="Avenir Roman" w:hAnsi="Avenir Roman" w:cs="Avenir Book"/>
          <w:color w:val="000000"/>
          <w:lang w:val="en-GB"/>
        </w:rPr>
        <w:t xml:space="preserve"> only 2% of respondents suffered harassment often, 11% rarely and 87% never</w:t>
      </w:r>
      <w:r w:rsidR="00DF09CE" w:rsidRPr="00B8415C">
        <w:rPr>
          <w:rFonts w:ascii="Avenir Roman" w:hAnsi="Avenir Roman" w:cs="Avenir Book"/>
          <w:color w:val="000000"/>
          <w:lang w:val="en-GB"/>
        </w:rPr>
        <w:t>.</w:t>
      </w:r>
      <w:r w:rsidR="005852F8" w:rsidRPr="00B8415C">
        <w:rPr>
          <w:rFonts w:ascii="Avenir Roman" w:hAnsi="Avenir Roman" w:cs="Avenir Book"/>
          <w:color w:val="000000"/>
          <w:lang w:val="en-GB"/>
        </w:rPr>
        <w:t xml:space="preserve"> The numbers are more or less the same for under 25s (1.5% often, 18% rarely, 80.5% never). However, what the figure does</w:t>
      </w:r>
      <w:r w:rsidR="00D05E2C" w:rsidRPr="00B8415C">
        <w:rPr>
          <w:rFonts w:ascii="Avenir Roman" w:hAnsi="Avenir Roman" w:cs="Avenir Book"/>
          <w:color w:val="000000"/>
          <w:lang w:val="en-GB"/>
        </w:rPr>
        <w:t xml:space="preserve"> not</w:t>
      </w:r>
      <w:r w:rsidR="005852F8" w:rsidRPr="00B8415C">
        <w:rPr>
          <w:rFonts w:ascii="Avenir Roman" w:hAnsi="Avenir Roman" w:cs="Avenir Book"/>
          <w:color w:val="000000"/>
          <w:lang w:val="en-GB"/>
        </w:rPr>
        <w:t xml:space="preserve"> show is that for minors under 18, the proportion of young people who often suffer from harassment online increases to 6%.</w:t>
      </w:r>
    </w:p>
    <w:p w14:paraId="4099252C" w14:textId="1C44842D" w:rsidR="00702E2B" w:rsidRPr="00B8415C" w:rsidRDefault="00702E2B" w:rsidP="00CB3D96">
      <w:pPr>
        <w:spacing w:line="360" w:lineRule="auto"/>
        <w:jc w:val="both"/>
        <w:rPr>
          <w:rFonts w:ascii="Avenir Roman" w:hAnsi="Avenir Roman" w:cs="Avenir Book"/>
          <w:color w:val="000000"/>
          <w:lang w:val="en-GB"/>
        </w:rPr>
      </w:pPr>
    </w:p>
    <w:p w14:paraId="380A44E5" w14:textId="216AB9C1" w:rsidR="00702E2B" w:rsidRPr="005D27AC" w:rsidRDefault="00702E2B" w:rsidP="00702E2B">
      <w:pPr>
        <w:spacing w:line="360" w:lineRule="auto"/>
        <w:jc w:val="center"/>
        <w:rPr>
          <w:rFonts w:ascii="Avenir Roman" w:hAnsi="Avenir Roman" w:cs="Avenir Book"/>
          <w:color w:val="000000"/>
          <w:lang w:val="en-GB"/>
        </w:rPr>
      </w:pPr>
      <w:r w:rsidRPr="005D27AC">
        <w:rPr>
          <w:rFonts w:ascii="Avenir Roman" w:hAnsi="Avenir Roman" w:cs="Avenir Book"/>
          <w:noProof/>
          <w:color w:val="000000"/>
          <w:lang w:val="fr-BE" w:eastAsia="fr-BE"/>
        </w:rPr>
        <w:drawing>
          <wp:inline distT="0" distB="0" distL="0" distR="0" wp14:anchorId="6C2D853E" wp14:editId="65875E30">
            <wp:extent cx="3771900" cy="222468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71900" cy="2224689"/>
                    </a:xfrm>
                    <a:prstGeom prst="rect">
                      <a:avLst/>
                    </a:prstGeom>
                  </pic:spPr>
                </pic:pic>
              </a:graphicData>
            </a:graphic>
          </wp:inline>
        </w:drawing>
      </w:r>
    </w:p>
    <w:p w14:paraId="1664EF44" w14:textId="73040E22" w:rsidR="00702E2B" w:rsidRPr="00B8415C" w:rsidRDefault="00702E2B" w:rsidP="00702E2B">
      <w:pPr>
        <w:spacing w:line="360" w:lineRule="auto"/>
        <w:jc w:val="center"/>
        <w:rPr>
          <w:rFonts w:ascii="Avenir Roman" w:hAnsi="Avenir Roman" w:cs="Avenir Book"/>
          <w:color w:val="000000"/>
          <w:lang w:val="en-GB"/>
        </w:rPr>
      </w:pPr>
      <w:r w:rsidRPr="00B8415C">
        <w:rPr>
          <w:rFonts w:ascii="Avenir Roman" w:hAnsi="Avenir Roman" w:cs="Avenir Book"/>
          <w:color w:val="000000"/>
          <w:lang w:val="en-GB"/>
        </w:rPr>
        <w:t xml:space="preserve">Figure </w:t>
      </w:r>
      <w:r w:rsidR="00BA5D45" w:rsidRPr="00B8415C">
        <w:rPr>
          <w:rFonts w:ascii="Avenir Roman" w:hAnsi="Avenir Roman" w:cs="Avenir Book"/>
          <w:color w:val="000000"/>
          <w:lang w:val="en-GB"/>
        </w:rPr>
        <w:t>8</w:t>
      </w:r>
      <w:r w:rsidRPr="00B8415C">
        <w:rPr>
          <w:rFonts w:ascii="Avenir Roman" w:hAnsi="Avenir Roman" w:cs="Avenir Book"/>
          <w:color w:val="000000"/>
          <w:lang w:val="en-GB"/>
        </w:rPr>
        <w:t>: harassment</w:t>
      </w:r>
    </w:p>
    <w:p w14:paraId="0957325C" w14:textId="46FBD129" w:rsidR="004C7F1C" w:rsidRPr="005D27AC" w:rsidRDefault="004C7F1C" w:rsidP="00CB3D96">
      <w:pPr>
        <w:spacing w:line="360" w:lineRule="auto"/>
        <w:jc w:val="both"/>
        <w:rPr>
          <w:rFonts w:ascii="Avenir Roman" w:hAnsi="Avenir Roman" w:cs="Avenir Book"/>
          <w:color w:val="000000"/>
          <w:lang w:val="en-GB"/>
        </w:rPr>
      </w:pPr>
      <w:r w:rsidRPr="00B8415C">
        <w:rPr>
          <w:rFonts w:ascii="Avenir Roman" w:hAnsi="Avenir Roman" w:cs="Avenir Book"/>
          <w:color w:val="000000"/>
          <w:lang w:val="en-GB"/>
        </w:rPr>
        <w:t>An</w:t>
      </w:r>
      <w:r w:rsidR="007C20B3" w:rsidRPr="00B8415C">
        <w:rPr>
          <w:rFonts w:ascii="Avenir Roman" w:hAnsi="Avenir Roman" w:cs="Avenir Book"/>
          <w:color w:val="000000"/>
          <w:lang w:val="en-GB"/>
        </w:rPr>
        <w:t xml:space="preserve"> open comment part of the questionnaire enabled donors to indicate freely</w:t>
      </w:r>
      <w:r w:rsidRPr="00B8415C">
        <w:rPr>
          <w:rFonts w:ascii="Avenir Roman" w:hAnsi="Avenir Roman" w:cs="Avenir Book"/>
          <w:color w:val="000000"/>
          <w:lang w:val="en-GB"/>
        </w:rPr>
        <w:t xml:space="preserve">, </w:t>
      </w:r>
      <w:r w:rsidR="007C20B3" w:rsidRPr="00B8415C">
        <w:rPr>
          <w:rFonts w:ascii="Avenir Roman" w:hAnsi="Avenir Roman" w:cs="Avenir Book"/>
          <w:color w:val="000000"/>
          <w:lang w:val="en-GB"/>
        </w:rPr>
        <w:t>and in more detail</w:t>
      </w:r>
      <w:r w:rsidRPr="00B8415C">
        <w:rPr>
          <w:rFonts w:ascii="Avenir Roman" w:hAnsi="Avenir Roman" w:cs="Avenir Book"/>
          <w:color w:val="000000"/>
          <w:lang w:val="en-GB"/>
        </w:rPr>
        <w:t>,</w:t>
      </w:r>
      <w:r w:rsidR="007C20B3" w:rsidRPr="00B8415C">
        <w:rPr>
          <w:rFonts w:ascii="Avenir Roman" w:hAnsi="Avenir Roman" w:cs="Avenir Book"/>
          <w:color w:val="000000"/>
          <w:lang w:val="en-GB"/>
        </w:rPr>
        <w:t xml:space="preserve"> concrete cases of online threat and harassment</w:t>
      </w:r>
      <w:r w:rsidRPr="00B8415C">
        <w:rPr>
          <w:rFonts w:ascii="Avenir Roman" w:hAnsi="Avenir Roman" w:cs="Avenir Book"/>
          <w:color w:val="000000"/>
          <w:lang w:val="en-GB"/>
        </w:rPr>
        <w:t xml:space="preserve"> (see Figure </w:t>
      </w:r>
      <w:r w:rsidR="00BA5D45" w:rsidRPr="00B8415C">
        <w:rPr>
          <w:rFonts w:ascii="Avenir Roman" w:hAnsi="Avenir Roman" w:cs="Avenir Book"/>
          <w:color w:val="000000"/>
          <w:lang w:val="en-GB"/>
        </w:rPr>
        <w:t>9</w:t>
      </w:r>
      <w:r w:rsidR="0058322D" w:rsidRPr="005D27AC">
        <w:rPr>
          <w:rStyle w:val="FootnoteReference"/>
          <w:rFonts w:ascii="Avenir Roman" w:hAnsi="Avenir Roman" w:cs="Avenir Book"/>
          <w:color w:val="000000"/>
          <w:lang w:val="en-GB"/>
        </w:rPr>
        <w:footnoteReference w:id="18"/>
      </w:r>
      <w:r w:rsidRPr="005D27AC">
        <w:rPr>
          <w:rFonts w:ascii="Avenir Roman" w:hAnsi="Avenir Roman" w:cs="Avenir Book"/>
          <w:color w:val="000000"/>
          <w:lang w:val="en-GB"/>
        </w:rPr>
        <w:t>).</w:t>
      </w:r>
    </w:p>
    <w:p w14:paraId="345F769E" w14:textId="13DCF172" w:rsidR="004C7F1C" w:rsidRPr="005D27AC" w:rsidRDefault="004C7F1C" w:rsidP="00A210EC">
      <w:pPr>
        <w:keepNext/>
        <w:spacing w:line="360" w:lineRule="auto"/>
        <w:jc w:val="center"/>
        <w:rPr>
          <w:rFonts w:ascii="Avenir Roman" w:hAnsi="Avenir Roman" w:cs="Avenir Book"/>
          <w:color w:val="000000"/>
          <w:lang w:val="en-GB"/>
        </w:rPr>
      </w:pPr>
      <w:r w:rsidRPr="005D27AC">
        <w:rPr>
          <w:rFonts w:ascii="Avenir Roman" w:hAnsi="Avenir Roman" w:cs="Avenir Book"/>
          <w:b/>
          <w:bCs/>
          <w:noProof/>
          <w:color w:val="000000"/>
          <w:lang w:val="fr-BE" w:eastAsia="fr-BE"/>
        </w:rPr>
        <w:lastRenderedPageBreak/>
        <w:drawing>
          <wp:inline distT="0" distB="0" distL="0" distR="0" wp14:anchorId="7B9191FF" wp14:editId="63C0B000">
            <wp:extent cx="4356700" cy="24638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56700" cy="2463800"/>
                    </a:xfrm>
                    <a:prstGeom prst="rect">
                      <a:avLst/>
                    </a:prstGeom>
                  </pic:spPr>
                </pic:pic>
              </a:graphicData>
            </a:graphic>
          </wp:inline>
        </w:drawing>
      </w:r>
    </w:p>
    <w:p w14:paraId="1847C1A7" w14:textId="1DEB4462" w:rsidR="004C7F1C" w:rsidRPr="00B8415C" w:rsidRDefault="004C7F1C" w:rsidP="006B25BD">
      <w:pPr>
        <w:keepNext/>
        <w:spacing w:after="240" w:line="360" w:lineRule="auto"/>
        <w:jc w:val="center"/>
        <w:rPr>
          <w:rFonts w:ascii="Avenir Roman" w:hAnsi="Avenir Roman" w:cs="Avenir Book"/>
          <w:color w:val="000000"/>
          <w:lang w:val="en-GB"/>
        </w:rPr>
      </w:pPr>
      <w:r w:rsidRPr="00B8415C">
        <w:rPr>
          <w:rFonts w:ascii="Avenir Roman" w:hAnsi="Avenir Roman" w:cs="Avenir Book"/>
          <w:color w:val="000000"/>
          <w:lang w:val="en-GB"/>
        </w:rPr>
        <w:t xml:space="preserve">Figure </w:t>
      </w:r>
      <w:r w:rsidR="00BA5D45" w:rsidRPr="00B8415C">
        <w:rPr>
          <w:rFonts w:ascii="Avenir Roman" w:hAnsi="Avenir Roman" w:cs="Avenir Book"/>
          <w:color w:val="000000"/>
          <w:lang w:val="en-GB"/>
        </w:rPr>
        <w:t>9</w:t>
      </w:r>
      <w:r w:rsidRPr="00B8415C">
        <w:rPr>
          <w:rFonts w:ascii="Avenir Roman" w:hAnsi="Avenir Roman" w:cs="Avenir Book"/>
          <w:color w:val="000000"/>
          <w:lang w:val="en-GB"/>
        </w:rPr>
        <w:t>: open comments</w:t>
      </w:r>
    </w:p>
    <w:p w14:paraId="7CCEA9B3" w14:textId="7604F42D" w:rsidR="007C20B3" w:rsidRPr="00B8415C" w:rsidRDefault="004C7F1C" w:rsidP="005852F8">
      <w:pPr>
        <w:spacing w:after="240" w:line="360" w:lineRule="auto"/>
        <w:jc w:val="both"/>
        <w:rPr>
          <w:rFonts w:ascii="Avenir Roman" w:hAnsi="Avenir Roman" w:cs="Avenir Book"/>
          <w:b/>
          <w:bCs/>
          <w:color w:val="000000"/>
          <w:lang w:val="en-GB"/>
        </w:rPr>
      </w:pPr>
      <w:r w:rsidRPr="00B8415C">
        <w:rPr>
          <w:rFonts w:ascii="Avenir Roman" w:hAnsi="Avenir Roman" w:cs="Avenir Book"/>
          <w:color w:val="000000"/>
          <w:lang w:val="en-GB"/>
        </w:rPr>
        <w:t>S</w:t>
      </w:r>
      <w:r w:rsidR="007C20B3" w:rsidRPr="00B8415C">
        <w:rPr>
          <w:rFonts w:ascii="Avenir Roman" w:hAnsi="Avenir Roman" w:cs="Avenir Book"/>
          <w:color w:val="000000"/>
          <w:lang w:val="en-GB"/>
        </w:rPr>
        <w:t xml:space="preserve">ome examples pertain more to physical threats, others to psychological intimidations and the survey also highlighted an interesting phenomenon of daily harassment that young people may experience and for which they say they do </w:t>
      </w:r>
      <w:r w:rsidR="00A47BEF">
        <w:rPr>
          <w:rFonts w:ascii="Avenir Roman" w:hAnsi="Avenir Roman" w:cs="Avenir Book"/>
          <w:color w:val="000000"/>
          <w:lang w:val="en-GB"/>
        </w:rPr>
        <w:t>“</w:t>
      </w:r>
      <w:r w:rsidR="007C20B3" w:rsidRPr="00B8415C">
        <w:rPr>
          <w:rFonts w:ascii="Avenir Roman" w:hAnsi="Avenir Roman" w:cs="Avenir Book"/>
          <w:color w:val="000000"/>
          <w:lang w:val="en-GB"/>
        </w:rPr>
        <w:t>relativize</w:t>
      </w:r>
      <w:r w:rsidR="00A47BEF">
        <w:rPr>
          <w:rFonts w:ascii="Avenir Roman" w:hAnsi="Avenir Roman" w:cs="Avenir Book"/>
          <w:color w:val="000000"/>
          <w:lang w:val="en-GB"/>
        </w:rPr>
        <w:t>”</w:t>
      </w:r>
      <w:r w:rsidR="00414578" w:rsidRPr="00B8415C">
        <w:rPr>
          <w:rFonts w:ascii="Avenir Roman" w:hAnsi="Avenir Roman" w:cs="Avenir Book"/>
          <w:color w:val="000000"/>
          <w:lang w:val="en-GB"/>
        </w:rPr>
        <w:t xml:space="preserve"> (downplay)</w:t>
      </w:r>
      <w:r w:rsidR="007C20B3" w:rsidRPr="00B8415C">
        <w:rPr>
          <w:rFonts w:ascii="Avenir Roman" w:hAnsi="Avenir Roman" w:cs="Avenir Book"/>
          <w:color w:val="000000"/>
          <w:lang w:val="en-GB"/>
        </w:rPr>
        <w:t xml:space="preserve">, but for which one might wonder just what the true weight of the threat is. </w:t>
      </w:r>
    </w:p>
    <w:p w14:paraId="7589C979" w14:textId="3CEE53F4" w:rsidR="009F4A01" w:rsidRPr="00B8415C" w:rsidRDefault="004C7F1C" w:rsidP="00CB3D96">
      <w:pPr>
        <w:spacing w:line="360" w:lineRule="auto"/>
        <w:jc w:val="both"/>
        <w:rPr>
          <w:rFonts w:ascii="Avenir Roman" w:hAnsi="Avenir Roman" w:cs="Avenir Book"/>
          <w:color w:val="000000"/>
          <w:lang w:val="en-GB"/>
        </w:rPr>
      </w:pPr>
      <w:r w:rsidRPr="00B8415C">
        <w:rPr>
          <w:rFonts w:ascii="Avenir Roman" w:hAnsi="Avenir Roman" w:cs="Avenir Book"/>
          <w:color w:val="000000"/>
          <w:lang w:val="en-GB"/>
        </w:rPr>
        <w:t>Concerning</w:t>
      </w:r>
      <w:r w:rsidR="009F4A01" w:rsidRPr="00B8415C">
        <w:rPr>
          <w:rFonts w:ascii="Avenir Roman" w:hAnsi="Avenir Roman" w:cs="Avenir Book"/>
          <w:color w:val="000000"/>
          <w:lang w:val="en-GB"/>
        </w:rPr>
        <w:t xml:space="preserve"> the </w:t>
      </w:r>
      <w:r w:rsidR="005852F8" w:rsidRPr="00B8415C">
        <w:rPr>
          <w:rFonts w:ascii="Avenir Roman" w:hAnsi="Avenir Roman" w:cs="Avenir Book"/>
          <w:color w:val="000000"/>
          <w:lang w:val="en-GB"/>
        </w:rPr>
        <w:t xml:space="preserve">other </w:t>
      </w:r>
      <w:r w:rsidR="009F4A01" w:rsidRPr="00B8415C">
        <w:rPr>
          <w:rFonts w:ascii="Avenir Roman" w:hAnsi="Avenir Roman" w:cs="Avenir Book"/>
          <w:color w:val="000000"/>
          <w:lang w:val="en-GB"/>
        </w:rPr>
        <w:t>emotions felt on social networks by school populations of under 18-year olds</w:t>
      </w:r>
      <w:r w:rsidRPr="00B8415C">
        <w:rPr>
          <w:rFonts w:ascii="Avenir Roman" w:hAnsi="Avenir Roman" w:cs="Avenir Book"/>
          <w:color w:val="000000"/>
          <w:lang w:val="en-GB"/>
        </w:rPr>
        <w:t>,</w:t>
      </w:r>
      <w:r w:rsidR="009F4A01" w:rsidRPr="00B8415C">
        <w:rPr>
          <w:rFonts w:ascii="Avenir Roman" w:hAnsi="Avenir Roman" w:cs="Avenir Book"/>
          <w:color w:val="000000"/>
          <w:lang w:val="en-GB"/>
        </w:rPr>
        <w:t xml:space="preserve"> the graph </w:t>
      </w:r>
      <w:r w:rsidR="007575FD" w:rsidRPr="00B8415C">
        <w:rPr>
          <w:rFonts w:ascii="Avenir Roman" w:hAnsi="Avenir Roman" w:cs="Avenir Book"/>
          <w:color w:val="000000"/>
          <w:lang w:val="en-GB"/>
        </w:rPr>
        <w:t xml:space="preserve">(Figure </w:t>
      </w:r>
      <w:r w:rsidR="00BA5D45" w:rsidRPr="00B8415C">
        <w:rPr>
          <w:rFonts w:ascii="Avenir Roman" w:hAnsi="Avenir Roman" w:cs="Avenir Book"/>
          <w:color w:val="000000"/>
          <w:lang w:val="en-GB"/>
        </w:rPr>
        <w:t>10</w:t>
      </w:r>
      <w:r w:rsidR="007575FD" w:rsidRPr="00B8415C">
        <w:rPr>
          <w:rFonts w:ascii="Avenir Roman" w:hAnsi="Avenir Roman" w:cs="Avenir Book"/>
          <w:color w:val="000000"/>
          <w:lang w:val="en-GB"/>
        </w:rPr>
        <w:t xml:space="preserve">) </w:t>
      </w:r>
      <w:r w:rsidR="009F4A01" w:rsidRPr="00B8415C">
        <w:rPr>
          <w:rFonts w:ascii="Avenir Roman" w:hAnsi="Avenir Roman" w:cs="Avenir Book"/>
          <w:color w:val="000000"/>
          <w:lang w:val="en-GB"/>
        </w:rPr>
        <w:t xml:space="preserve">summarises the main </w:t>
      </w:r>
      <w:r w:rsidR="00185D11" w:rsidRPr="00B8415C">
        <w:rPr>
          <w:rFonts w:ascii="Avenir Roman" w:hAnsi="Avenir Roman" w:cs="Avenir Book"/>
          <w:color w:val="000000"/>
          <w:lang w:val="en-GB"/>
        </w:rPr>
        <w:t>ones</w:t>
      </w:r>
      <w:r w:rsidRPr="00B8415C">
        <w:rPr>
          <w:rFonts w:ascii="Avenir Roman" w:hAnsi="Avenir Roman" w:cs="Avenir Book"/>
          <w:color w:val="000000"/>
          <w:lang w:val="en-GB"/>
        </w:rPr>
        <w:t xml:space="preserve"> </w:t>
      </w:r>
      <w:r w:rsidR="009F4A01" w:rsidRPr="00B8415C">
        <w:rPr>
          <w:rFonts w:ascii="Avenir Roman" w:hAnsi="Avenir Roman" w:cs="Avenir Book"/>
          <w:color w:val="000000"/>
          <w:lang w:val="en-GB"/>
        </w:rPr>
        <w:t>and the</w:t>
      </w:r>
      <w:r w:rsidR="00185D11" w:rsidRPr="00B8415C">
        <w:rPr>
          <w:rFonts w:ascii="Avenir Roman" w:hAnsi="Avenir Roman" w:cs="Avenir Book"/>
          <w:color w:val="000000"/>
          <w:lang w:val="en-GB"/>
        </w:rPr>
        <w:t>ir</w:t>
      </w:r>
      <w:r w:rsidR="009F4A01" w:rsidRPr="00B8415C">
        <w:rPr>
          <w:rFonts w:ascii="Avenir Roman" w:hAnsi="Avenir Roman" w:cs="Avenir Book"/>
          <w:color w:val="000000"/>
          <w:lang w:val="en-GB"/>
        </w:rPr>
        <w:t xml:space="preserve"> related frequencies. </w:t>
      </w:r>
      <w:r w:rsidRPr="00B8415C">
        <w:rPr>
          <w:rFonts w:ascii="Avenir Roman" w:hAnsi="Avenir Roman" w:cs="Avenir Book"/>
          <w:color w:val="000000"/>
          <w:lang w:val="en-GB"/>
        </w:rPr>
        <w:t>T</w:t>
      </w:r>
      <w:r w:rsidR="009F4A01" w:rsidRPr="00B8415C">
        <w:rPr>
          <w:rFonts w:ascii="Avenir Roman" w:hAnsi="Avenir Roman" w:cs="Avenir Book"/>
          <w:color w:val="000000"/>
          <w:lang w:val="en-GB"/>
        </w:rPr>
        <w:t xml:space="preserve">he question was: </w:t>
      </w:r>
      <w:r w:rsidR="00A47BEF">
        <w:rPr>
          <w:rFonts w:ascii="Avenir Roman" w:hAnsi="Avenir Roman" w:cs="Avenir Book"/>
          <w:color w:val="000000"/>
          <w:lang w:val="en-GB"/>
        </w:rPr>
        <w:t>“</w:t>
      </w:r>
      <w:r w:rsidR="009F4A01" w:rsidRPr="00B8415C">
        <w:rPr>
          <w:rFonts w:ascii="Avenir Roman" w:hAnsi="Avenir Roman" w:cs="Avenir Book"/>
          <w:color w:val="000000"/>
          <w:lang w:val="en-GB"/>
        </w:rPr>
        <w:t>On social networks, have you ever felt X after having received a post from one of your acquaintances?</w:t>
      </w:r>
      <w:r w:rsidR="00A47BEF">
        <w:rPr>
          <w:rFonts w:ascii="Avenir Roman" w:hAnsi="Avenir Roman" w:cs="Avenir Book"/>
          <w:color w:val="000000"/>
          <w:lang w:val="en-GB"/>
        </w:rPr>
        <w:t>”</w:t>
      </w:r>
      <w:r w:rsidRPr="00B8415C">
        <w:rPr>
          <w:rFonts w:ascii="Avenir Roman" w:hAnsi="Avenir Roman" w:cs="Avenir Book"/>
          <w:color w:val="000000"/>
          <w:lang w:val="en-GB"/>
        </w:rPr>
        <w:t xml:space="preserve">, </w:t>
      </w:r>
      <w:r w:rsidR="009F4A01" w:rsidRPr="00B8415C">
        <w:rPr>
          <w:rFonts w:ascii="Avenir Roman" w:hAnsi="Avenir Roman" w:cs="Avenir Book"/>
          <w:color w:val="000000"/>
          <w:lang w:val="en-GB"/>
        </w:rPr>
        <w:t xml:space="preserve">X </w:t>
      </w:r>
      <w:r w:rsidRPr="00B8415C">
        <w:rPr>
          <w:rFonts w:ascii="Avenir Roman" w:hAnsi="Avenir Roman" w:cs="Avenir Book"/>
          <w:color w:val="000000"/>
          <w:lang w:val="en-GB"/>
        </w:rPr>
        <w:t>corresponding to</w:t>
      </w:r>
      <w:r w:rsidR="009F4A01" w:rsidRPr="00B8415C">
        <w:rPr>
          <w:rFonts w:ascii="Avenir Roman" w:hAnsi="Avenir Roman" w:cs="Avenir Book"/>
          <w:color w:val="000000"/>
          <w:lang w:val="en-GB"/>
        </w:rPr>
        <w:t xml:space="preserve"> either: embarrassment, sadness, oppression, anger or malaise</w:t>
      </w:r>
      <w:r w:rsidR="005C0589" w:rsidRPr="00B8415C">
        <w:rPr>
          <w:rFonts w:ascii="Avenir Roman" w:hAnsi="Avenir Roman" w:cs="Avenir Book"/>
          <w:color w:val="000000"/>
          <w:lang w:val="en-GB"/>
        </w:rPr>
        <w:t>/uneasiness</w:t>
      </w:r>
      <w:r w:rsidR="009F4A01" w:rsidRPr="00B8415C">
        <w:rPr>
          <w:rFonts w:ascii="Avenir Roman" w:hAnsi="Avenir Roman" w:cs="Avenir Book"/>
          <w:color w:val="000000"/>
          <w:lang w:val="en-GB"/>
        </w:rPr>
        <w:t xml:space="preserve"> which then persisted in real life</w:t>
      </w:r>
      <w:r w:rsidR="007575FD" w:rsidRPr="00B8415C">
        <w:rPr>
          <w:rFonts w:ascii="Avenir Roman" w:hAnsi="Avenir Roman" w:cs="Avenir Book"/>
          <w:color w:val="000000"/>
          <w:lang w:val="en-GB"/>
        </w:rPr>
        <w:t>.</w:t>
      </w:r>
    </w:p>
    <w:p w14:paraId="5004D3B6" w14:textId="74F928AC" w:rsidR="007575FD" w:rsidRPr="005D27AC" w:rsidRDefault="00AB238C" w:rsidP="00AB238C">
      <w:pPr>
        <w:spacing w:line="360" w:lineRule="auto"/>
        <w:jc w:val="center"/>
        <w:rPr>
          <w:rFonts w:ascii="Avenir Roman" w:hAnsi="Avenir Roman" w:cs="Avenir Book"/>
          <w:color w:val="000000"/>
          <w:lang w:val="en-GB"/>
        </w:rPr>
      </w:pPr>
      <w:r w:rsidRPr="005D27AC">
        <w:rPr>
          <w:rFonts w:ascii="Avenir Roman" w:hAnsi="Avenir Roman" w:cs="Avenir Book"/>
          <w:noProof/>
          <w:color w:val="000000"/>
          <w:lang w:val="fr-BE" w:eastAsia="fr-BE"/>
        </w:rPr>
        <w:lastRenderedPageBreak/>
        <w:drawing>
          <wp:inline distT="0" distB="0" distL="0" distR="0" wp14:anchorId="35E6E565" wp14:editId="422A89E7">
            <wp:extent cx="4218317" cy="2492092"/>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30538" cy="2499312"/>
                    </a:xfrm>
                    <a:prstGeom prst="rect">
                      <a:avLst/>
                    </a:prstGeom>
                  </pic:spPr>
                </pic:pic>
              </a:graphicData>
            </a:graphic>
          </wp:inline>
        </w:drawing>
      </w:r>
    </w:p>
    <w:p w14:paraId="159A52D0" w14:textId="22E98993" w:rsidR="00AB238C" w:rsidRPr="00B8415C" w:rsidRDefault="00AB238C" w:rsidP="00F00951">
      <w:pPr>
        <w:spacing w:line="360" w:lineRule="auto"/>
        <w:jc w:val="center"/>
        <w:rPr>
          <w:rFonts w:ascii="Avenir Roman" w:hAnsi="Avenir Roman" w:cs="Avenir Book"/>
          <w:color w:val="000000"/>
          <w:lang w:val="en-US"/>
        </w:rPr>
      </w:pPr>
      <w:r w:rsidRPr="00B8415C">
        <w:rPr>
          <w:rFonts w:ascii="Avenir Roman" w:hAnsi="Avenir Roman" w:cs="Avenir Book"/>
          <w:color w:val="000000"/>
          <w:lang w:val="en-GB"/>
        </w:rPr>
        <w:t>F</w:t>
      </w:r>
      <w:r w:rsidR="00F00951" w:rsidRPr="00B8415C">
        <w:rPr>
          <w:rFonts w:ascii="Avenir Roman" w:hAnsi="Avenir Roman" w:cs="Avenir Book"/>
          <w:color w:val="000000"/>
          <w:lang w:val="en-GB"/>
        </w:rPr>
        <w:t>i</w:t>
      </w:r>
      <w:r w:rsidRPr="00B8415C">
        <w:rPr>
          <w:rFonts w:ascii="Avenir Roman" w:hAnsi="Avenir Roman" w:cs="Avenir Book"/>
          <w:color w:val="000000"/>
          <w:lang w:val="en-GB"/>
        </w:rPr>
        <w:t xml:space="preserve">gure </w:t>
      </w:r>
      <w:r w:rsidR="00BA5D45" w:rsidRPr="00B8415C">
        <w:rPr>
          <w:rFonts w:ascii="Avenir Roman" w:hAnsi="Avenir Roman" w:cs="Avenir Book"/>
          <w:color w:val="000000"/>
          <w:lang w:val="en-GB"/>
        </w:rPr>
        <w:t>10</w:t>
      </w:r>
      <w:r w:rsidRPr="00B8415C">
        <w:rPr>
          <w:rFonts w:ascii="Avenir Roman" w:hAnsi="Avenir Roman" w:cs="Avenir Book"/>
          <w:color w:val="000000"/>
          <w:lang w:val="en-GB"/>
        </w:rPr>
        <w:t>:</w:t>
      </w:r>
      <w:r w:rsidR="00F00951" w:rsidRPr="00B8415C">
        <w:rPr>
          <w:rFonts w:ascii="Avenir Roman" w:hAnsi="Avenir Roman" w:cs="Avenir Book"/>
          <w:color w:val="000000"/>
          <w:lang w:val="en-GB"/>
        </w:rPr>
        <w:t xml:space="preserve"> </w:t>
      </w:r>
      <w:r w:rsidR="00F00951" w:rsidRPr="00B8415C">
        <w:rPr>
          <w:rFonts w:ascii="Avenir Roman" w:hAnsi="Avenir Roman" w:cs="Avenir Book"/>
          <w:color w:val="000000"/>
          <w:lang w:val="en-US"/>
        </w:rPr>
        <w:t>emotions of young people on social networks</w:t>
      </w:r>
    </w:p>
    <w:p w14:paraId="42030EBC" w14:textId="525FB2EB" w:rsidR="009F4A01" w:rsidRPr="00B8415C" w:rsidRDefault="009F4A01" w:rsidP="00D05E2C">
      <w:pPr>
        <w:spacing w:after="240" w:line="360" w:lineRule="auto"/>
        <w:jc w:val="both"/>
        <w:rPr>
          <w:rFonts w:ascii="Avenir Roman" w:hAnsi="Avenir Roman" w:cs="Avenir Book"/>
          <w:color w:val="000000"/>
          <w:lang w:val="en-GB"/>
        </w:rPr>
      </w:pPr>
      <w:r w:rsidRPr="00B8415C">
        <w:rPr>
          <w:rFonts w:ascii="Avenir Roman" w:hAnsi="Avenir Roman" w:cs="Avenir Book"/>
          <w:color w:val="000000"/>
          <w:lang w:val="en-GB"/>
        </w:rPr>
        <w:t xml:space="preserve">In view of the tendencies expressed by the lines, we can conclude that oppression and </w:t>
      </w:r>
      <w:r w:rsidRPr="00B8415C">
        <w:rPr>
          <w:rFonts w:ascii="Avenir Roman" w:hAnsi="Avenir Roman" w:cs="Avenir Book"/>
          <w:iCs/>
          <w:color w:val="000000"/>
          <w:lang w:val="en-GB"/>
        </w:rPr>
        <w:t>malaise</w:t>
      </w:r>
      <w:r w:rsidR="005C0589" w:rsidRPr="00B8415C">
        <w:rPr>
          <w:rFonts w:ascii="Avenir Roman" w:hAnsi="Avenir Roman" w:cs="Avenir Book"/>
          <w:color w:val="000000"/>
          <w:lang w:val="en-GB"/>
        </w:rPr>
        <w:t>/uneasiness</w:t>
      </w:r>
      <w:r w:rsidRPr="00B8415C">
        <w:rPr>
          <w:rFonts w:ascii="Avenir Roman" w:hAnsi="Avenir Roman" w:cs="Avenir Book"/>
          <w:color w:val="000000"/>
          <w:lang w:val="en-GB"/>
        </w:rPr>
        <w:t xml:space="preserve"> are the two least frequent emotions felt on social networks. On the contrary, anger and sadness are the most recurrent emotions felt by young people on social networks.</w:t>
      </w:r>
      <w:r w:rsidR="005852F8" w:rsidRPr="00B8415C">
        <w:rPr>
          <w:rFonts w:ascii="Avenir Roman" w:hAnsi="Avenir Roman" w:cs="Avenir Book"/>
          <w:color w:val="000000"/>
          <w:lang w:val="en-GB"/>
        </w:rPr>
        <w:t xml:space="preserve"> New research perspectives will include a detail of different emotion handling through private qualitative interviews. </w:t>
      </w:r>
    </w:p>
    <w:p w14:paraId="5D45FDA0" w14:textId="644DDA31" w:rsidR="003E0AE2" w:rsidRPr="000A6192" w:rsidRDefault="003E0AE2" w:rsidP="003E0AE2">
      <w:pPr>
        <w:spacing w:line="360" w:lineRule="auto"/>
        <w:jc w:val="both"/>
        <w:rPr>
          <w:rFonts w:ascii="Avenir Roman" w:hAnsi="Avenir Roman" w:cs="Avenir Book"/>
          <w:b/>
          <w:bCs/>
          <w:color w:val="000000"/>
          <w:lang w:val="en-US"/>
        </w:rPr>
      </w:pPr>
      <w:r w:rsidRPr="000A6192">
        <w:rPr>
          <w:rFonts w:ascii="Avenir Roman" w:hAnsi="Avenir Roman" w:cs="Avenir Book"/>
          <w:b/>
          <w:bCs/>
          <w:color w:val="000000"/>
          <w:lang w:val="en-US"/>
        </w:rPr>
        <w:t>Conclusion</w:t>
      </w:r>
    </w:p>
    <w:p w14:paraId="44C8811A" w14:textId="6865E1F7" w:rsidR="009B27D9" w:rsidRDefault="00B1764E">
      <w:pPr>
        <w:spacing w:after="240" w:line="360" w:lineRule="auto"/>
        <w:jc w:val="both"/>
        <w:rPr>
          <w:rFonts w:ascii="Avenir Roman" w:hAnsi="Avenir Roman"/>
          <w:iCs/>
          <w:lang w:val="en-US"/>
        </w:rPr>
      </w:pPr>
      <w:r>
        <w:rPr>
          <w:rFonts w:ascii="Avenir Roman" w:hAnsi="Avenir Roman"/>
          <w:iCs/>
          <w:lang w:val="en-US"/>
        </w:rPr>
        <w:t xml:space="preserve">Young people evolve in different contexts in relation to digital practices at school across countries and from one establishment to another. We have seen that the French ban has had an impact on how mobiles are perceived in schools and that although pedagogical usage is allowed, this </w:t>
      </w:r>
      <w:r w:rsidR="000A0416">
        <w:rPr>
          <w:rFonts w:ascii="Avenir Roman" w:hAnsi="Avenir Roman"/>
          <w:iCs/>
          <w:lang w:val="en-US"/>
        </w:rPr>
        <w:t>could</w:t>
      </w:r>
      <w:r>
        <w:rPr>
          <w:rFonts w:ascii="Avenir Roman" w:hAnsi="Avenir Roman"/>
          <w:iCs/>
          <w:lang w:val="en-US"/>
        </w:rPr>
        <w:t xml:space="preserve"> be jeopardized </w:t>
      </w:r>
      <w:r w:rsidR="000A0416">
        <w:rPr>
          <w:rFonts w:ascii="Avenir Roman" w:hAnsi="Avenir Roman"/>
          <w:iCs/>
          <w:lang w:val="en-US"/>
        </w:rPr>
        <w:t>by a formal law. F</w:t>
      </w:r>
      <w:r w:rsidR="00941AEF">
        <w:rPr>
          <w:rFonts w:ascii="Avenir Roman" w:hAnsi="Avenir Roman"/>
          <w:iCs/>
          <w:lang w:val="en-US"/>
        </w:rPr>
        <w:t>uture</w:t>
      </w:r>
      <w:r>
        <w:rPr>
          <w:rFonts w:ascii="Avenir Roman" w:hAnsi="Avenir Roman"/>
          <w:iCs/>
          <w:lang w:val="en-US"/>
        </w:rPr>
        <w:t xml:space="preserve"> diachronic research </w:t>
      </w:r>
      <w:r w:rsidR="00941AEF">
        <w:rPr>
          <w:rFonts w:ascii="Avenir Roman" w:hAnsi="Avenir Roman"/>
          <w:iCs/>
          <w:lang w:val="en-US"/>
        </w:rPr>
        <w:t xml:space="preserve">will shed light on this aspect. </w:t>
      </w:r>
      <w:r w:rsidR="000A0416">
        <w:rPr>
          <w:rFonts w:ascii="Avenir Roman" w:hAnsi="Avenir Roman"/>
          <w:iCs/>
          <w:lang w:val="en-US"/>
        </w:rPr>
        <w:t>However, on a positive note, more and more formal, national</w:t>
      </w:r>
      <w:r w:rsidR="000C7484">
        <w:rPr>
          <w:rFonts w:ascii="Avenir Roman" w:hAnsi="Avenir Roman"/>
          <w:iCs/>
          <w:lang w:val="en-US"/>
        </w:rPr>
        <w:t>,</w:t>
      </w:r>
      <w:r w:rsidR="00267F5F">
        <w:rPr>
          <w:rFonts w:ascii="Avenir Roman" w:hAnsi="Avenir Roman"/>
          <w:iCs/>
          <w:lang w:val="en-US"/>
        </w:rPr>
        <w:t xml:space="preserve"> digital</w:t>
      </w:r>
      <w:r w:rsidR="000A0416">
        <w:rPr>
          <w:rFonts w:ascii="Avenir Roman" w:hAnsi="Avenir Roman"/>
          <w:iCs/>
          <w:lang w:val="en-US"/>
        </w:rPr>
        <w:t xml:space="preserve"> </w:t>
      </w:r>
      <w:r w:rsidR="00267F5F">
        <w:rPr>
          <w:rFonts w:ascii="Avenir Roman" w:hAnsi="Avenir Roman"/>
          <w:iCs/>
          <w:lang w:val="en-US"/>
        </w:rPr>
        <w:t xml:space="preserve">technology courses </w:t>
      </w:r>
      <w:r w:rsidR="000C7484">
        <w:rPr>
          <w:rFonts w:ascii="Avenir Roman" w:hAnsi="Avenir Roman"/>
          <w:iCs/>
          <w:lang w:val="en-US"/>
        </w:rPr>
        <w:t xml:space="preserve">and </w:t>
      </w:r>
      <w:r w:rsidR="000A0416">
        <w:rPr>
          <w:rFonts w:ascii="Avenir Roman" w:hAnsi="Avenir Roman"/>
          <w:iCs/>
          <w:lang w:val="en-US"/>
        </w:rPr>
        <w:t>projects are currently being introduced</w:t>
      </w:r>
      <w:r w:rsidR="005A4153">
        <w:rPr>
          <w:rFonts w:ascii="Avenir Roman" w:hAnsi="Avenir Roman"/>
          <w:iCs/>
          <w:lang w:val="en-US"/>
        </w:rPr>
        <w:t xml:space="preserve"> in France</w:t>
      </w:r>
      <w:r w:rsidR="000A0416">
        <w:rPr>
          <w:rFonts w:ascii="Avenir Roman" w:hAnsi="Avenir Roman"/>
          <w:iCs/>
          <w:lang w:val="en-US"/>
        </w:rPr>
        <w:t xml:space="preserve">. </w:t>
      </w:r>
      <w:r w:rsidR="00941AEF">
        <w:rPr>
          <w:rFonts w:ascii="Avenir Roman" w:hAnsi="Avenir Roman"/>
          <w:iCs/>
          <w:lang w:val="en-US"/>
        </w:rPr>
        <w:t>In Belgium, young people are now encouraged in scholar</w:t>
      </w:r>
      <w:r w:rsidR="000C7484">
        <w:rPr>
          <w:rFonts w:ascii="Avenir Roman" w:hAnsi="Avenir Roman"/>
          <w:iCs/>
          <w:lang w:val="en-US"/>
        </w:rPr>
        <w:t>ly</w:t>
      </w:r>
      <w:r w:rsidR="00941AEF">
        <w:rPr>
          <w:rFonts w:ascii="Avenir Roman" w:hAnsi="Avenir Roman"/>
          <w:iCs/>
          <w:lang w:val="en-US"/>
        </w:rPr>
        <w:t xml:space="preserve"> environments to use their mobiles for </w:t>
      </w:r>
      <w:r w:rsidR="000A0416">
        <w:rPr>
          <w:rFonts w:ascii="Avenir Roman" w:hAnsi="Avenir Roman"/>
          <w:iCs/>
          <w:lang w:val="en-US"/>
        </w:rPr>
        <w:t>pedagogical projects, communication with staff and parents, etc. (§ 1).</w:t>
      </w:r>
    </w:p>
    <w:p w14:paraId="250ABC5C" w14:textId="01CF81E5" w:rsidR="000A0416" w:rsidRDefault="000A0416">
      <w:pPr>
        <w:spacing w:after="240" w:line="360" w:lineRule="auto"/>
        <w:jc w:val="both"/>
        <w:rPr>
          <w:rFonts w:ascii="Avenir Roman" w:hAnsi="Avenir Roman"/>
          <w:iCs/>
          <w:lang w:val="en-US"/>
        </w:rPr>
      </w:pPr>
      <w:r>
        <w:rPr>
          <w:rFonts w:ascii="Avenir Roman" w:hAnsi="Avenir Roman"/>
          <w:iCs/>
          <w:lang w:val="en-US"/>
        </w:rPr>
        <w:t xml:space="preserve">The research projects </w:t>
      </w:r>
      <w:r w:rsidRPr="00D17A18">
        <w:rPr>
          <w:rFonts w:ascii="Avenir Roman" w:hAnsi="Avenir Roman"/>
          <w:i/>
          <w:lang w:val="en-US"/>
        </w:rPr>
        <w:t>sms4science</w:t>
      </w:r>
      <w:r>
        <w:rPr>
          <w:rFonts w:ascii="Avenir Roman" w:hAnsi="Avenir Roman"/>
          <w:iCs/>
          <w:lang w:val="en-US"/>
        </w:rPr>
        <w:t xml:space="preserve"> and </w:t>
      </w:r>
      <w:r w:rsidRPr="00D17A18">
        <w:rPr>
          <w:rFonts w:ascii="Avenir Roman" w:hAnsi="Avenir Roman"/>
          <w:i/>
          <w:lang w:val="en-US"/>
        </w:rPr>
        <w:t>thumbs4science</w:t>
      </w:r>
      <w:r>
        <w:rPr>
          <w:rFonts w:ascii="Avenir Roman" w:hAnsi="Avenir Roman"/>
          <w:iCs/>
          <w:lang w:val="en-US"/>
        </w:rPr>
        <w:t xml:space="preserve"> </w:t>
      </w:r>
      <w:r w:rsidR="009B27D9">
        <w:rPr>
          <w:rFonts w:ascii="Avenir Roman" w:hAnsi="Avenir Roman"/>
          <w:iCs/>
          <w:lang w:val="en-US"/>
        </w:rPr>
        <w:t xml:space="preserve">— which </w:t>
      </w:r>
      <w:r w:rsidR="009B27D9">
        <w:rPr>
          <w:rFonts w:ascii="Avenir Roman" w:hAnsi="Avenir Roman"/>
          <w:iCs/>
          <w:lang w:val="en-GB"/>
        </w:rPr>
        <w:t xml:space="preserve">focus on (socio) linguistic and psychological analyses — </w:t>
      </w:r>
      <w:r>
        <w:rPr>
          <w:rFonts w:ascii="Avenir Roman" w:hAnsi="Avenir Roman"/>
          <w:iCs/>
          <w:lang w:val="en-US"/>
        </w:rPr>
        <w:t>point towards the important notion of “</w:t>
      </w:r>
      <w:proofErr w:type="spellStart"/>
      <w:r>
        <w:rPr>
          <w:rFonts w:ascii="Avenir Roman" w:hAnsi="Avenir Roman"/>
          <w:iCs/>
          <w:lang w:val="en-US"/>
        </w:rPr>
        <w:t>pluricompetency</w:t>
      </w:r>
      <w:proofErr w:type="spellEnd"/>
      <w:r>
        <w:rPr>
          <w:rFonts w:ascii="Avenir Roman" w:hAnsi="Avenir Roman"/>
          <w:iCs/>
          <w:lang w:val="en-US"/>
        </w:rPr>
        <w:t>”</w:t>
      </w:r>
      <w:r w:rsidR="00230C86">
        <w:rPr>
          <w:rFonts w:ascii="Avenir Roman" w:hAnsi="Avenir Roman"/>
          <w:iCs/>
          <w:lang w:val="en-US"/>
        </w:rPr>
        <w:t xml:space="preserve"> (as opposed to incompetency) </w:t>
      </w:r>
      <w:r>
        <w:rPr>
          <w:rFonts w:ascii="Avenir Roman" w:hAnsi="Avenir Roman"/>
          <w:iCs/>
          <w:lang w:val="en-US"/>
        </w:rPr>
        <w:t xml:space="preserve">whereby </w:t>
      </w:r>
      <w:r w:rsidR="009B27D9">
        <w:rPr>
          <w:rFonts w:ascii="Avenir Roman" w:hAnsi="Avenir Roman"/>
          <w:iCs/>
          <w:lang w:val="en-US"/>
        </w:rPr>
        <w:t xml:space="preserve">pupils and </w:t>
      </w:r>
      <w:r>
        <w:rPr>
          <w:rFonts w:ascii="Avenir Roman" w:hAnsi="Avenir Roman"/>
          <w:iCs/>
          <w:lang w:val="en-US"/>
        </w:rPr>
        <w:t xml:space="preserve">students </w:t>
      </w:r>
      <w:r w:rsidR="009B27D9">
        <w:rPr>
          <w:rFonts w:ascii="Avenir Roman" w:hAnsi="Avenir Roman"/>
          <w:iCs/>
          <w:lang w:val="en-GB"/>
        </w:rPr>
        <w:lastRenderedPageBreak/>
        <w:t>adapt their</w:t>
      </w:r>
      <w:r w:rsidR="009B27D9" w:rsidRPr="009B27D9">
        <w:rPr>
          <w:rFonts w:ascii="Avenir Roman" w:hAnsi="Avenir Roman"/>
          <w:iCs/>
          <w:lang w:val="en-GB"/>
        </w:rPr>
        <w:t xml:space="preserve"> language, social and emotional code </w:t>
      </w:r>
      <w:r w:rsidR="009B27D9">
        <w:rPr>
          <w:rFonts w:ascii="Avenir Roman" w:hAnsi="Avenir Roman"/>
          <w:iCs/>
          <w:lang w:val="en-GB"/>
        </w:rPr>
        <w:t xml:space="preserve">in </w:t>
      </w:r>
      <w:r w:rsidR="00230C86">
        <w:rPr>
          <w:rFonts w:ascii="Avenir Roman" w:hAnsi="Avenir Roman"/>
          <w:iCs/>
          <w:lang w:val="en-GB"/>
        </w:rPr>
        <w:t xml:space="preserve">various </w:t>
      </w:r>
      <w:r w:rsidR="009B27D9" w:rsidRPr="009B27D9">
        <w:rPr>
          <w:rFonts w:ascii="Avenir Roman" w:hAnsi="Avenir Roman"/>
          <w:iCs/>
          <w:lang w:val="en-GB"/>
        </w:rPr>
        <w:t>situation</w:t>
      </w:r>
      <w:r w:rsidR="009B27D9">
        <w:rPr>
          <w:rFonts w:ascii="Avenir Roman" w:hAnsi="Avenir Roman"/>
          <w:iCs/>
          <w:lang w:val="en-GB"/>
        </w:rPr>
        <w:t>s</w:t>
      </w:r>
      <w:r w:rsidR="009B27D9" w:rsidRPr="009B27D9">
        <w:rPr>
          <w:rFonts w:ascii="Avenir Roman" w:hAnsi="Avenir Roman"/>
          <w:iCs/>
          <w:lang w:val="en-GB"/>
        </w:rPr>
        <w:t xml:space="preserve">, </w:t>
      </w:r>
      <w:r w:rsidR="009B27D9">
        <w:rPr>
          <w:rFonts w:ascii="Avenir Roman" w:hAnsi="Avenir Roman"/>
          <w:iCs/>
          <w:lang w:val="en-GB"/>
        </w:rPr>
        <w:t>with differing</w:t>
      </w:r>
      <w:r w:rsidR="009B27D9" w:rsidRPr="009B27D9">
        <w:rPr>
          <w:rFonts w:ascii="Avenir Roman" w:hAnsi="Avenir Roman"/>
          <w:iCs/>
          <w:lang w:val="en-GB"/>
        </w:rPr>
        <w:t xml:space="preserve"> interlocutor</w:t>
      </w:r>
      <w:r w:rsidR="009B27D9">
        <w:rPr>
          <w:rFonts w:ascii="Avenir Roman" w:hAnsi="Avenir Roman"/>
          <w:iCs/>
          <w:lang w:val="en-GB"/>
        </w:rPr>
        <w:t>s</w:t>
      </w:r>
      <w:r w:rsidR="009B27D9" w:rsidRPr="009B27D9">
        <w:rPr>
          <w:rFonts w:ascii="Avenir Roman" w:hAnsi="Avenir Roman"/>
          <w:iCs/>
          <w:lang w:val="en-GB"/>
        </w:rPr>
        <w:t xml:space="preserve"> and</w:t>
      </w:r>
      <w:r w:rsidR="009B27D9">
        <w:rPr>
          <w:rFonts w:ascii="Avenir Roman" w:hAnsi="Avenir Roman"/>
          <w:iCs/>
          <w:lang w:val="en-GB"/>
        </w:rPr>
        <w:t xml:space="preserve"> change of communication medium</w:t>
      </w:r>
      <w:r w:rsidR="00230C86">
        <w:rPr>
          <w:rFonts w:ascii="Avenir Roman" w:hAnsi="Avenir Roman"/>
          <w:iCs/>
          <w:lang w:val="en-GB"/>
        </w:rPr>
        <w:t>s</w:t>
      </w:r>
      <w:r w:rsidR="009B27D9">
        <w:rPr>
          <w:rFonts w:ascii="Avenir Roman" w:hAnsi="Avenir Roman"/>
          <w:iCs/>
          <w:lang w:val="en-GB"/>
        </w:rPr>
        <w:t xml:space="preserve"> (§ 2).</w:t>
      </w:r>
    </w:p>
    <w:p w14:paraId="6387CBF4" w14:textId="65987119" w:rsidR="00FA37F9" w:rsidRPr="00B8415C" w:rsidRDefault="00230C86" w:rsidP="00D17A18">
      <w:pPr>
        <w:spacing w:after="240" w:line="360" w:lineRule="auto"/>
        <w:jc w:val="both"/>
        <w:rPr>
          <w:rFonts w:ascii="Avenir Roman" w:hAnsi="Avenir Roman" w:cs="Avenir Book"/>
          <w:color w:val="000000"/>
          <w:lang w:val="en-GB"/>
        </w:rPr>
      </w:pPr>
      <w:r>
        <w:rPr>
          <w:rFonts w:ascii="Avenir Roman" w:hAnsi="Avenir Roman" w:cs="Avenir Book"/>
          <w:color w:val="000000"/>
          <w:lang w:val="en-GB"/>
        </w:rPr>
        <w:t>C</w:t>
      </w:r>
      <w:r w:rsidR="001C544A" w:rsidRPr="00B1764E">
        <w:rPr>
          <w:rFonts w:ascii="Avenir Roman" w:hAnsi="Avenir Roman" w:cs="Avenir Book"/>
          <w:color w:val="000000"/>
          <w:lang w:val="en-GB"/>
        </w:rPr>
        <w:t>hildren’s and teenagers' digi</w:t>
      </w:r>
      <w:r w:rsidR="00F300DB">
        <w:rPr>
          <w:rFonts w:ascii="Avenir Roman" w:hAnsi="Avenir Roman" w:cs="Avenir Book"/>
          <w:color w:val="000000"/>
          <w:lang w:val="en-GB"/>
        </w:rPr>
        <w:t>t</w:t>
      </w:r>
      <w:r w:rsidR="001C544A" w:rsidRPr="00B1764E">
        <w:rPr>
          <w:rFonts w:ascii="Avenir Roman" w:hAnsi="Avenir Roman" w:cs="Avenir Book"/>
          <w:color w:val="000000"/>
          <w:lang w:val="en-GB"/>
        </w:rPr>
        <w:t>al writing scholarly productions consist of</w:t>
      </w:r>
      <w:r>
        <w:rPr>
          <w:rFonts w:ascii="Avenir Roman" w:hAnsi="Avenir Roman" w:cs="Avenir Book"/>
          <w:color w:val="000000"/>
          <w:lang w:val="en-GB"/>
        </w:rPr>
        <w:t xml:space="preserve"> a wide </w:t>
      </w:r>
      <w:r w:rsidR="00F300DB">
        <w:rPr>
          <w:rFonts w:ascii="Avenir Roman" w:hAnsi="Avenir Roman" w:cs="Avenir Book"/>
          <w:color w:val="000000"/>
          <w:lang w:val="en-GB"/>
        </w:rPr>
        <w:t>usage</w:t>
      </w:r>
      <w:r>
        <w:rPr>
          <w:rFonts w:ascii="Avenir Roman" w:hAnsi="Avenir Roman" w:cs="Avenir Book"/>
          <w:color w:val="000000"/>
          <w:lang w:val="en-GB"/>
        </w:rPr>
        <w:t xml:space="preserve"> of</w:t>
      </w:r>
      <w:r w:rsidR="000A0416">
        <w:rPr>
          <w:rFonts w:ascii="Avenir Roman" w:hAnsi="Avenir Roman" w:cs="Avenir Book"/>
          <w:color w:val="000000"/>
          <w:lang w:val="en-GB"/>
        </w:rPr>
        <w:t xml:space="preserve"> </w:t>
      </w:r>
      <w:r w:rsidR="00FA37F9">
        <w:rPr>
          <w:rFonts w:ascii="Avenir Roman" w:hAnsi="Avenir Roman" w:cs="Avenir Book"/>
          <w:color w:val="000000"/>
          <w:lang w:val="en-GB"/>
        </w:rPr>
        <w:t>linguistic practices</w:t>
      </w:r>
      <w:r w:rsidR="00F300DB">
        <w:rPr>
          <w:rFonts w:ascii="Avenir Roman" w:hAnsi="Avenir Roman" w:cs="Avenir Book"/>
          <w:color w:val="000000"/>
          <w:lang w:val="en-GB"/>
        </w:rPr>
        <w:t xml:space="preserve">, and </w:t>
      </w:r>
      <w:r w:rsidR="00F300DB" w:rsidRPr="00D17A18">
        <w:rPr>
          <w:rFonts w:ascii="Avenir Roman" w:hAnsi="Avenir Roman" w:cs="Avenir Book"/>
          <w:i/>
          <w:iCs/>
          <w:color w:val="000000"/>
          <w:lang w:val="en-GB"/>
        </w:rPr>
        <w:t>sms4science</w:t>
      </w:r>
      <w:r w:rsidR="00F300DB">
        <w:rPr>
          <w:rFonts w:ascii="Avenir Roman" w:hAnsi="Avenir Roman" w:cs="Avenir Book"/>
          <w:color w:val="000000"/>
          <w:lang w:val="en-GB"/>
        </w:rPr>
        <w:t xml:space="preserve"> results (Cougnon 2015)</w:t>
      </w:r>
      <w:r w:rsidR="00FA37F9" w:rsidRPr="008607D0">
        <w:rPr>
          <w:rFonts w:ascii="Avenir Roman" w:hAnsi="Avenir Roman" w:cs="Avenir Book"/>
          <w:color w:val="000000"/>
          <w:lang w:val="en-GB"/>
        </w:rPr>
        <w:t xml:space="preserve"> </w:t>
      </w:r>
      <w:r w:rsidR="00F300DB">
        <w:rPr>
          <w:rFonts w:ascii="Avenir Roman" w:hAnsi="Avenir Roman" w:cs="Avenir Book"/>
          <w:color w:val="000000"/>
          <w:lang w:val="en-GB"/>
        </w:rPr>
        <w:t xml:space="preserve">showed little variation between generations, apart from more informal (but not incorrect) spelling and syntax usage </w:t>
      </w:r>
      <w:r w:rsidR="00FD1CDE">
        <w:rPr>
          <w:rFonts w:ascii="Avenir Roman" w:hAnsi="Avenir Roman" w:cs="Avenir Book"/>
          <w:color w:val="000000"/>
          <w:lang w:val="en-GB"/>
        </w:rPr>
        <w:t>among the young</w:t>
      </w:r>
      <w:r w:rsidR="00F300DB">
        <w:rPr>
          <w:rFonts w:ascii="Avenir Roman" w:hAnsi="Avenir Roman" w:cs="Avenir Book"/>
          <w:color w:val="000000"/>
          <w:lang w:val="en-GB"/>
        </w:rPr>
        <w:t xml:space="preserve">.  On the whole, there is </w:t>
      </w:r>
      <w:r w:rsidR="00FA37F9" w:rsidRPr="008607D0">
        <w:rPr>
          <w:rFonts w:ascii="Avenir Roman" w:hAnsi="Avenir Roman" w:cs="Avenir Book"/>
          <w:color w:val="000000"/>
          <w:lang w:val="en-GB"/>
        </w:rPr>
        <w:t>a positive influence of digital practices on language competencies</w:t>
      </w:r>
      <w:r w:rsidR="0020497E">
        <w:rPr>
          <w:rFonts w:ascii="Avenir Roman" w:hAnsi="Avenir Roman" w:cs="Avenir Book"/>
          <w:color w:val="000000"/>
          <w:lang w:val="en-GB"/>
        </w:rPr>
        <w:t xml:space="preserve">, </w:t>
      </w:r>
      <w:r w:rsidR="00E52699">
        <w:rPr>
          <w:rFonts w:ascii="Avenir Roman" w:hAnsi="Avenir Roman" w:cs="Avenir Book"/>
          <w:color w:val="000000"/>
          <w:lang w:val="en-GB"/>
        </w:rPr>
        <w:t>i</w:t>
      </w:r>
      <w:r w:rsidR="0020497E">
        <w:rPr>
          <w:rFonts w:ascii="Avenir Roman" w:hAnsi="Avenir Roman" w:cs="Avenir Book"/>
          <w:color w:val="000000"/>
          <w:lang w:val="en-GB"/>
        </w:rPr>
        <w:t>n particular on skills related to semantics and pragmatics</w:t>
      </w:r>
      <w:r w:rsidR="00C87657">
        <w:rPr>
          <w:rFonts w:ascii="Avenir Roman" w:hAnsi="Avenir Roman"/>
          <w:lang w:val="en-US"/>
        </w:rPr>
        <w:t xml:space="preserve"> (§ </w:t>
      </w:r>
      <w:r w:rsidR="00FD1CDE">
        <w:rPr>
          <w:rFonts w:ascii="Avenir Roman" w:hAnsi="Avenir Roman"/>
          <w:lang w:val="en-US"/>
        </w:rPr>
        <w:t>3.1).</w:t>
      </w:r>
    </w:p>
    <w:p w14:paraId="5486E571" w14:textId="59258E91" w:rsidR="00542252" w:rsidRDefault="00E44A0D" w:rsidP="0020795F">
      <w:pPr>
        <w:spacing w:after="240" w:line="360" w:lineRule="auto"/>
        <w:jc w:val="both"/>
        <w:rPr>
          <w:rFonts w:ascii="Avenir Roman" w:hAnsi="Avenir Roman"/>
          <w:lang w:val="en-GB"/>
        </w:rPr>
      </w:pPr>
      <w:r>
        <w:rPr>
          <w:rFonts w:ascii="Avenir Roman" w:hAnsi="Avenir Roman" w:cs="Avenir Book"/>
          <w:color w:val="000000"/>
          <w:lang w:val="en-GB"/>
        </w:rPr>
        <w:t xml:space="preserve">As far as the </w:t>
      </w:r>
      <w:r w:rsidRPr="00E52699">
        <w:rPr>
          <w:rFonts w:ascii="Avenir Roman" w:hAnsi="Avenir Roman" w:cs="Avenir Book"/>
          <w:i/>
          <w:iCs/>
          <w:color w:val="000000"/>
          <w:lang w:val="en-GB"/>
        </w:rPr>
        <w:t>thumbs4science</w:t>
      </w:r>
      <w:r>
        <w:rPr>
          <w:rFonts w:ascii="Avenir Roman" w:hAnsi="Avenir Roman" w:cs="Avenir Book"/>
          <w:color w:val="000000"/>
          <w:lang w:val="en-GB"/>
        </w:rPr>
        <w:t xml:space="preserve"> project is concerned, d</w:t>
      </w:r>
      <w:r w:rsidRPr="00B1764E">
        <w:rPr>
          <w:rFonts w:ascii="Avenir Roman" w:hAnsi="Avenir Roman" w:cs="Avenir Book"/>
          <w:color w:val="000000"/>
          <w:lang w:val="en-GB"/>
        </w:rPr>
        <w:t xml:space="preserve">igital </w:t>
      </w:r>
      <w:r w:rsidR="001C544A" w:rsidRPr="00B1764E">
        <w:rPr>
          <w:rFonts w:ascii="Avenir Roman" w:hAnsi="Avenir Roman" w:cs="Avenir Book"/>
          <w:color w:val="000000"/>
          <w:lang w:val="en-GB"/>
        </w:rPr>
        <w:t xml:space="preserve">practices related to culture </w:t>
      </w:r>
      <w:r w:rsidR="008C7AF6">
        <w:rPr>
          <w:rFonts w:ascii="Avenir Roman" w:hAnsi="Avenir Roman" w:cs="Avenir Book"/>
          <w:color w:val="000000"/>
          <w:lang w:val="en-GB"/>
        </w:rPr>
        <w:t>(§ </w:t>
      </w:r>
      <w:r w:rsidR="00267F5F">
        <w:rPr>
          <w:rFonts w:ascii="Avenir Roman" w:hAnsi="Avenir Roman" w:cs="Avenir Book"/>
          <w:color w:val="000000"/>
          <w:lang w:val="en-GB"/>
        </w:rPr>
        <w:t>3.2)</w:t>
      </w:r>
      <w:r>
        <w:rPr>
          <w:rFonts w:ascii="Avenir Roman" w:hAnsi="Avenir Roman" w:cs="Avenir Book"/>
          <w:color w:val="000000"/>
          <w:lang w:val="en-GB"/>
        </w:rPr>
        <w:t xml:space="preserve"> don't show </w:t>
      </w:r>
      <w:r w:rsidRPr="00B8415C">
        <w:rPr>
          <w:rFonts w:ascii="Avenir Roman" w:hAnsi="Avenir Roman" w:cs="Avenir Book"/>
          <w:color w:val="000000"/>
          <w:lang w:val="en-GB"/>
        </w:rPr>
        <w:t>a disinterest of young people in book reading activities</w:t>
      </w:r>
      <w:r>
        <w:rPr>
          <w:rFonts w:ascii="Avenir Roman" w:hAnsi="Avenir Roman" w:cs="Avenir Book"/>
          <w:color w:val="000000"/>
          <w:lang w:val="en-GB"/>
        </w:rPr>
        <w:t xml:space="preserve">; </w:t>
      </w:r>
      <w:r w:rsidRPr="00B8415C">
        <w:rPr>
          <w:rFonts w:ascii="Avenir Roman" w:hAnsi="Avenir Roman" w:cs="Avenir Book"/>
          <w:color w:val="000000"/>
          <w:lang w:val="en-GB"/>
        </w:rPr>
        <w:t xml:space="preserve">trends show slight differences between age groups, but </w:t>
      </w:r>
      <w:r w:rsidR="00E52699">
        <w:rPr>
          <w:rFonts w:ascii="Avenir Roman" w:hAnsi="Avenir Roman" w:cs="Avenir Book"/>
          <w:color w:val="000000"/>
          <w:lang w:val="en-GB"/>
        </w:rPr>
        <w:t>nothing as</w:t>
      </w:r>
      <w:r>
        <w:rPr>
          <w:rFonts w:ascii="Avenir Roman" w:hAnsi="Avenir Roman" w:cs="Avenir Book"/>
          <w:color w:val="000000"/>
          <w:lang w:val="en-GB"/>
        </w:rPr>
        <w:t xml:space="preserve"> </w:t>
      </w:r>
      <w:r w:rsidR="00E52699">
        <w:rPr>
          <w:rFonts w:ascii="Avenir Roman" w:hAnsi="Avenir Roman" w:cs="Avenir Book"/>
          <w:color w:val="000000"/>
          <w:lang w:val="en-GB"/>
        </w:rPr>
        <w:t xml:space="preserve">significant as </w:t>
      </w:r>
      <w:r>
        <w:rPr>
          <w:rFonts w:ascii="Avenir Roman" w:hAnsi="Avenir Roman" w:cs="Avenir Book"/>
          <w:color w:val="000000"/>
          <w:lang w:val="en-GB"/>
        </w:rPr>
        <w:t>is often mentioned in parents' and media discourse. Results also</w:t>
      </w:r>
      <w:r w:rsidR="00267F5F">
        <w:rPr>
          <w:rFonts w:ascii="Avenir Roman" w:hAnsi="Avenir Roman" w:cs="Avenir Book"/>
          <w:color w:val="000000"/>
          <w:lang w:val="en-GB"/>
        </w:rPr>
        <w:t xml:space="preserve"> </w:t>
      </w:r>
      <w:r w:rsidR="000C7484">
        <w:rPr>
          <w:rFonts w:ascii="Avenir Roman" w:hAnsi="Avenir Roman" w:cs="Avenir Book"/>
          <w:color w:val="000000"/>
          <w:lang w:val="en-GB"/>
        </w:rPr>
        <w:t>inform</w:t>
      </w:r>
      <w:r w:rsidR="00267F5F">
        <w:rPr>
          <w:rFonts w:ascii="Avenir Roman" w:hAnsi="Avenir Roman" w:cs="Avenir Book"/>
          <w:color w:val="000000"/>
          <w:lang w:val="en-GB"/>
        </w:rPr>
        <w:t xml:space="preserve"> that under 18-year olds in fact prefer reading on paper rather than on screens, even though they </w:t>
      </w:r>
      <w:r w:rsidR="000C7484">
        <w:rPr>
          <w:rFonts w:ascii="Avenir Roman" w:hAnsi="Avenir Roman" w:cs="Avenir Book"/>
          <w:color w:val="000000"/>
          <w:lang w:val="en-GB"/>
        </w:rPr>
        <w:t xml:space="preserve">tend to </w:t>
      </w:r>
      <w:r w:rsidR="00267F5F">
        <w:rPr>
          <w:rFonts w:ascii="Avenir Roman" w:hAnsi="Avenir Roman" w:cs="Avenir Book"/>
          <w:color w:val="000000"/>
          <w:lang w:val="en-GB"/>
        </w:rPr>
        <w:t>read more often on screens.</w:t>
      </w:r>
      <w:r w:rsidR="00267F5F" w:rsidRPr="00B8415C">
        <w:rPr>
          <w:rFonts w:ascii="Avenir Roman" w:hAnsi="Avenir Roman"/>
          <w:lang w:val="en-GB"/>
        </w:rPr>
        <w:t xml:space="preserve"> </w:t>
      </w:r>
      <w:r w:rsidR="000C7484">
        <w:rPr>
          <w:rFonts w:ascii="Avenir Roman" w:hAnsi="Avenir Roman"/>
          <w:lang w:val="en-GB"/>
        </w:rPr>
        <w:t>A</w:t>
      </w:r>
      <w:r w:rsidR="00542252">
        <w:rPr>
          <w:rFonts w:ascii="Avenir Roman" w:hAnsi="Avenir Roman"/>
          <w:lang w:val="en-GB"/>
        </w:rPr>
        <w:t xml:space="preserve"> high percentage of youngsters read books for their own pleasure.</w:t>
      </w:r>
    </w:p>
    <w:p w14:paraId="6EF05D4B" w14:textId="61E63CCA" w:rsidR="0020795F" w:rsidRPr="00B8415C" w:rsidRDefault="000C7484" w:rsidP="0020795F">
      <w:pPr>
        <w:spacing w:after="240" w:line="360" w:lineRule="auto"/>
        <w:jc w:val="both"/>
        <w:rPr>
          <w:rFonts w:ascii="Avenir Roman" w:hAnsi="Avenir Roman" w:cs="Avenir Book"/>
          <w:color w:val="000000"/>
          <w:lang w:val="en-GB"/>
        </w:rPr>
      </w:pPr>
      <w:r>
        <w:rPr>
          <w:rFonts w:ascii="Avenir Roman" w:hAnsi="Avenir Roman"/>
          <w:lang w:val="en-GB"/>
        </w:rPr>
        <w:t>In terms of</w:t>
      </w:r>
      <w:r w:rsidR="00267F5F">
        <w:rPr>
          <w:rFonts w:ascii="Avenir Roman" w:hAnsi="Avenir Roman"/>
          <w:lang w:val="en-GB"/>
        </w:rPr>
        <w:t xml:space="preserve"> </w:t>
      </w:r>
      <w:r w:rsidR="00267F5F">
        <w:rPr>
          <w:rFonts w:ascii="Avenir Roman" w:hAnsi="Avenir Roman" w:cs="Avenir Book"/>
          <w:color w:val="000000"/>
          <w:lang w:val="en-GB"/>
        </w:rPr>
        <w:t>e</w:t>
      </w:r>
      <w:r w:rsidR="00267F5F" w:rsidRPr="00D17A18">
        <w:rPr>
          <w:rFonts w:ascii="Avenir Roman" w:hAnsi="Avenir Roman" w:cs="Avenir Book"/>
          <w:color w:val="000000"/>
          <w:lang w:val="en-GB"/>
        </w:rPr>
        <w:t>motion handling</w:t>
      </w:r>
      <w:r w:rsidR="0020795F">
        <w:rPr>
          <w:rFonts w:ascii="Avenir Roman" w:hAnsi="Avenir Roman" w:cs="Avenir Book"/>
          <w:color w:val="000000"/>
          <w:lang w:val="en-GB"/>
        </w:rPr>
        <w:t xml:space="preserve"> (§ 3.3</w:t>
      </w:r>
      <w:r w:rsidR="00267F5F" w:rsidRPr="00D17A18">
        <w:rPr>
          <w:rFonts w:ascii="Avenir Roman" w:hAnsi="Avenir Roman" w:cs="Avenir Book"/>
          <w:color w:val="000000"/>
          <w:lang w:val="en-GB"/>
        </w:rPr>
        <w:t>)</w:t>
      </w:r>
      <w:r>
        <w:rPr>
          <w:rFonts w:ascii="Avenir Roman" w:hAnsi="Avenir Roman" w:cs="Avenir Book"/>
          <w:color w:val="000000"/>
          <w:lang w:val="en-GB"/>
        </w:rPr>
        <w:t xml:space="preserve">, </w:t>
      </w:r>
      <w:r w:rsidR="00267F5F" w:rsidRPr="00B8415C">
        <w:rPr>
          <w:rFonts w:ascii="Avenir Roman" w:hAnsi="Avenir Roman" w:cs="Avenir Book"/>
          <w:color w:val="000000"/>
          <w:lang w:val="en-GB"/>
        </w:rPr>
        <w:t xml:space="preserve">psychological impact of social relations on social networks </w:t>
      </w:r>
      <w:r w:rsidR="00267F5F">
        <w:rPr>
          <w:rFonts w:ascii="Avenir Roman" w:hAnsi="Avenir Roman" w:cs="Avenir Book"/>
          <w:color w:val="000000"/>
          <w:lang w:val="en-GB"/>
        </w:rPr>
        <w:t>is</w:t>
      </w:r>
      <w:r w:rsidR="00267F5F" w:rsidRPr="00B8415C">
        <w:rPr>
          <w:rFonts w:ascii="Avenir Roman" w:hAnsi="Avenir Roman" w:cs="Avenir Book"/>
          <w:color w:val="000000"/>
          <w:lang w:val="en-GB"/>
        </w:rPr>
        <w:t xml:space="preserve"> important</w:t>
      </w:r>
      <w:r w:rsidR="00267F5F">
        <w:rPr>
          <w:rFonts w:ascii="Avenir Roman" w:hAnsi="Avenir Roman" w:cs="Avenir Book"/>
          <w:color w:val="000000"/>
          <w:lang w:val="en-GB"/>
        </w:rPr>
        <w:t xml:space="preserve"> for</w:t>
      </w:r>
      <w:r w:rsidR="00267F5F" w:rsidRPr="00B8415C">
        <w:rPr>
          <w:rFonts w:ascii="Avenir Roman" w:hAnsi="Avenir Roman" w:cs="Avenir Book"/>
          <w:color w:val="000000"/>
          <w:lang w:val="en-GB"/>
        </w:rPr>
        <w:t xml:space="preserve"> teenagers. </w:t>
      </w:r>
      <w:r w:rsidR="00267F5F">
        <w:rPr>
          <w:rFonts w:ascii="Avenir Roman" w:hAnsi="Avenir Roman" w:cs="Avenir Book"/>
          <w:color w:val="000000"/>
          <w:lang w:val="en-GB"/>
        </w:rPr>
        <w:t>Emotional situations</w:t>
      </w:r>
      <w:r>
        <w:rPr>
          <w:rFonts w:ascii="Avenir Roman" w:hAnsi="Avenir Roman" w:cs="Avenir Book"/>
          <w:color w:val="000000"/>
          <w:lang w:val="en-GB"/>
        </w:rPr>
        <w:t xml:space="preserve">, </w:t>
      </w:r>
      <w:r w:rsidR="00267F5F">
        <w:rPr>
          <w:rFonts w:ascii="Avenir Roman" w:hAnsi="Avenir Roman" w:cs="Avenir Book"/>
          <w:color w:val="000000"/>
          <w:lang w:val="en-GB"/>
        </w:rPr>
        <w:t>including</w:t>
      </w:r>
      <w:r w:rsidR="00267F5F" w:rsidRPr="00B8415C">
        <w:rPr>
          <w:rFonts w:ascii="Avenir Roman" w:hAnsi="Avenir Roman" w:cs="Avenir Book"/>
          <w:color w:val="000000"/>
          <w:lang w:val="en-GB"/>
        </w:rPr>
        <w:t xml:space="preserve"> harassment, </w:t>
      </w:r>
      <w:r w:rsidR="0020795F">
        <w:rPr>
          <w:rFonts w:ascii="Avenir Roman" w:hAnsi="Avenir Roman" w:cs="Avenir Book"/>
          <w:color w:val="000000"/>
          <w:lang w:val="en-GB"/>
        </w:rPr>
        <w:t xml:space="preserve">were </w:t>
      </w:r>
      <w:r w:rsidR="00E52699">
        <w:rPr>
          <w:rFonts w:ascii="Avenir Roman" w:hAnsi="Avenir Roman" w:cs="Avenir Book"/>
          <w:color w:val="000000"/>
          <w:lang w:val="en-GB"/>
        </w:rPr>
        <w:t>considered</w:t>
      </w:r>
      <w:r w:rsidR="00E52699">
        <w:rPr>
          <w:rFonts w:ascii="Avenir Roman" w:hAnsi="Avenir Roman" w:cs="Avenir Book"/>
          <w:color w:val="000000"/>
          <w:lang w:val="en-GB"/>
        </w:rPr>
        <w:t xml:space="preserve"> </w:t>
      </w:r>
      <w:r w:rsidR="00E44A0D">
        <w:rPr>
          <w:rFonts w:ascii="Avenir Roman" w:hAnsi="Avenir Roman" w:cs="Avenir Book"/>
          <w:color w:val="000000"/>
          <w:lang w:val="en-GB"/>
        </w:rPr>
        <w:t>in this study</w:t>
      </w:r>
      <w:r w:rsidR="0020795F">
        <w:rPr>
          <w:rFonts w:ascii="Avenir Roman" w:hAnsi="Avenir Roman" w:cs="Avenir Book"/>
          <w:color w:val="000000"/>
          <w:lang w:val="en-GB"/>
        </w:rPr>
        <w:t xml:space="preserve">: </w:t>
      </w:r>
      <w:r w:rsidR="00E44A0D">
        <w:rPr>
          <w:rFonts w:ascii="Avenir Roman" w:hAnsi="Avenir Roman" w:cs="Avenir Book"/>
          <w:color w:val="000000"/>
          <w:lang w:val="en-GB"/>
        </w:rPr>
        <w:t>only a small proportion</w:t>
      </w:r>
      <w:r w:rsidR="0020795F">
        <w:rPr>
          <w:rFonts w:ascii="Avenir Roman" w:hAnsi="Avenir Roman" w:cs="Avenir Book"/>
          <w:color w:val="000000"/>
          <w:lang w:val="en-GB"/>
        </w:rPr>
        <w:t xml:space="preserve">, </w:t>
      </w:r>
      <w:r w:rsidR="00542252">
        <w:rPr>
          <w:rFonts w:ascii="Avenir Roman" w:hAnsi="Avenir Roman" w:cs="Avenir Book"/>
          <w:color w:val="000000"/>
          <w:lang w:val="en-GB"/>
        </w:rPr>
        <w:t>2% of respondents</w:t>
      </w:r>
      <w:r w:rsidR="00E44A0D">
        <w:rPr>
          <w:rFonts w:ascii="Avenir Roman" w:hAnsi="Avenir Roman" w:cs="Avenir Book"/>
          <w:color w:val="000000"/>
          <w:lang w:val="en-GB"/>
        </w:rPr>
        <w:t xml:space="preserve"> of all ages,</w:t>
      </w:r>
      <w:r w:rsidR="00542252">
        <w:rPr>
          <w:rFonts w:ascii="Avenir Roman" w:hAnsi="Avenir Roman" w:cs="Avenir Book"/>
          <w:color w:val="000000"/>
          <w:lang w:val="en-GB"/>
        </w:rPr>
        <w:t xml:space="preserve"> suffer</w:t>
      </w:r>
      <w:r w:rsidR="00267F5F" w:rsidRPr="00B8415C">
        <w:rPr>
          <w:rFonts w:ascii="Avenir Roman" w:hAnsi="Avenir Roman" w:cs="Avenir Book"/>
          <w:color w:val="000000"/>
          <w:lang w:val="en-GB"/>
        </w:rPr>
        <w:t xml:space="preserve"> harassment often</w:t>
      </w:r>
      <w:r w:rsidR="00E44A0D">
        <w:rPr>
          <w:rFonts w:ascii="Avenir Roman" w:hAnsi="Avenir Roman" w:cs="Avenir Book"/>
          <w:color w:val="000000"/>
          <w:lang w:val="en-GB"/>
        </w:rPr>
        <w:t>, but</w:t>
      </w:r>
      <w:r w:rsidR="00267F5F" w:rsidRPr="00B8415C">
        <w:rPr>
          <w:rFonts w:ascii="Avenir Roman" w:hAnsi="Avenir Roman" w:cs="Avenir Book"/>
          <w:color w:val="000000"/>
          <w:lang w:val="en-GB"/>
        </w:rPr>
        <w:t xml:space="preserve"> </w:t>
      </w:r>
      <w:r w:rsidR="0020795F">
        <w:rPr>
          <w:rFonts w:ascii="Avenir Roman" w:hAnsi="Avenir Roman" w:cs="Avenir Book"/>
          <w:color w:val="000000"/>
          <w:lang w:val="en-GB"/>
        </w:rPr>
        <w:t>f</w:t>
      </w:r>
      <w:r w:rsidR="00267F5F" w:rsidRPr="00B8415C">
        <w:rPr>
          <w:rFonts w:ascii="Avenir Roman" w:hAnsi="Avenir Roman" w:cs="Avenir Book"/>
          <w:color w:val="000000"/>
          <w:lang w:val="en-GB"/>
        </w:rPr>
        <w:t xml:space="preserve">or </w:t>
      </w:r>
      <w:r w:rsidR="0020795F">
        <w:rPr>
          <w:rFonts w:ascii="Avenir Roman" w:hAnsi="Avenir Roman" w:cs="Avenir Book"/>
          <w:color w:val="000000"/>
          <w:lang w:val="en-GB"/>
        </w:rPr>
        <w:t xml:space="preserve">under </w:t>
      </w:r>
      <w:r w:rsidR="00267F5F" w:rsidRPr="00B8415C">
        <w:rPr>
          <w:rFonts w:ascii="Avenir Roman" w:hAnsi="Avenir Roman" w:cs="Avenir Book"/>
          <w:color w:val="000000"/>
          <w:lang w:val="en-GB"/>
        </w:rPr>
        <w:t>18</w:t>
      </w:r>
      <w:r w:rsidR="0020795F">
        <w:rPr>
          <w:rFonts w:ascii="Avenir Roman" w:hAnsi="Avenir Roman" w:cs="Avenir Book"/>
          <w:color w:val="000000"/>
          <w:lang w:val="en-GB"/>
        </w:rPr>
        <w:t>s</w:t>
      </w:r>
      <w:r w:rsidR="00E44A0D">
        <w:rPr>
          <w:rFonts w:ascii="Avenir Roman" w:hAnsi="Avenir Roman" w:cs="Avenir Book"/>
          <w:color w:val="000000"/>
          <w:lang w:val="en-GB"/>
        </w:rPr>
        <w:t xml:space="preserve"> specifically</w:t>
      </w:r>
      <w:r w:rsidR="00267F5F" w:rsidRPr="00B8415C">
        <w:rPr>
          <w:rFonts w:ascii="Avenir Roman" w:hAnsi="Avenir Roman" w:cs="Avenir Book"/>
          <w:color w:val="000000"/>
          <w:lang w:val="en-GB"/>
        </w:rPr>
        <w:t xml:space="preserve">, the proportion of </w:t>
      </w:r>
      <w:r w:rsidR="0020795F">
        <w:rPr>
          <w:rFonts w:ascii="Avenir Roman" w:hAnsi="Avenir Roman" w:cs="Avenir Book"/>
          <w:color w:val="000000"/>
          <w:lang w:val="en-GB"/>
        </w:rPr>
        <w:t xml:space="preserve">online </w:t>
      </w:r>
      <w:r w:rsidR="00267F5F" w:rsidRPr="00B8415C">
        <w:rPr>
          <w:rFonts w:ascii="Avenir Roman" w:hAnsi="Avenir Roman" w:cs="Avenir Book"/>
          <w:color w:val="000000"/>
          <w:lang w:val="en-GB"/>
        </w:rPr>
        <w:t xml:space="preserve">harassment </w:t>
      </w:r>
      <w:r w:rsidR="00542252">
        <w:rPr>
          <w:rFonts w:ascii="Avenir Roman" w:hAnsi="Avenir Roman" w:cs="Avenir Book"/>
          <w:color w:val="000000"/>
          <w:lang w:val="en-GB"/>
        </w:rPr>
        <w:t>increases</w:t>
      </w:r>
      <w:r w:rsidR="00267F5F" w:rsidRPr="00B8415C">
        <w:rPr>
          <w:rFonts w:ascii="Avenir Roman" w:hAnsi="Avenir Roman" w:cs="Avenir Book"/>
          <w:color w:val="000000"/>
          <w:lang w:val="en-GB"/>
        </w:rPr>
        <w:t xml:space="preserve"> to 6%.</w:t>
      </w:r>
      <w:r w:rsidR="0020795F">
        <w:rPr>
          <w:rFonts w:ascii="Avenir Roman" w:hAnsi="Avenir Roman" w:cs="Avenir Book"/>
          <w:color w:val="000000"/>
          <w:lang w:val="en-GB"/>
        </w:rPr>
        <w:t xml:space="preserve"> </w:t>
      </w:r>
      <w:r w:rsidR="00E52699">
        <w:rPr>
          <w:rFonts w:ascii="Avenir Roman" w:hAnsi="Avenir Roman" w:cs="Avenir Book"/>
          <w:color w:val="000000"/>
          <w:lang w:val="en-GB"/>
        </w:rPr>
        <w:t>This may seem</w:t>
      </w:r>
      <w:r w:rsidR="00E44A0D">
        <w:rPr>
          <w:rFonts w:ascii="Avenir Roman" w:hAnsi="Avenir Roman" w:cs="Avenir Book"/>
          <w:color w:val="000000"/>
          <w:lang w:val="en-GB"/>
        </w:rPr>
        <w:t xml:space="preserve"> quite </w:t>
      </w:r>
      <w:r w:rsidR="00E52699">
        <w:rPr>
          <w:rFonts w:ascii="Avenir Roman" w:hAnsi="Avenir Roman" w:cs="Avenir Book"/>
          <w:color w:val="000000"/>
          <w:lang w:val="en-GB"/>
        </w:rPr>
        <w:t xml:space="preserve">a </w:t>
      </w:r>
      <w:r w:rsidR="00E44A0D">
        <w:rPr>
          <w:rFonts w:ascii="Avenir Roman" w:hAnsi="Avenir Roman" w:cs="Avenir Book"/>
          <w:color w:val="000000"/>
          <w:lang w:val="en-GB"/>
        </w:rPr>
        <w:t>small percentage but qualitative interviews mentioned a</w:t>
      </w:r>
      <w:r w:rsidR="00E44A0D" w:rsidRPr="00B8415C">
        <w:rPr>
          <w:rFonts w:ascii="Avenir Roman" w:hAnsi="Avenir Roman" w:cs="Avenir Book"/>
          <w:color w:val="000000"/>
          <w:lang w:val="en-GB"/>
        </w:rPr>
        <w:t xml:space="preserve"> phenomenon of daily </w:t>
      </w:r>
      <w:r w:rsidR="00E44A0D">
        <w:rPr>
          <w:rFonts w:ascii="Avenir Roman" w:hAnsi="Avenir Roman" w:cs="Avenir Book"/>
          <w:color w:val="000000"/>
          <w:lang w:val="en-GB"/>
        </w:rPr>
        <w:t>inconvenience</w:t>
      </w:r>
      <w:r w:rsidR="00E44A0D" w:rsidRPr="00B8415C">
        <w:rPr>
          <w:rFonts w:ascii="Avenir Roman" w:hAnsi="Avenir Roman" w:cs="Avenir Book"/>
          <w:color w:val="000000"/>
          <w:lang w:val="en-GB"/>
        </w:rPr>
        <w:t xml:space="preserve"> that young people may </w:t>
      </w:r>
      <w:r w:rsidR="00E44A0D">
        <w:rPr>
          <w:rFonts w:ascii="Avenir Roman" w:hAnsi="Avenir Roman" w:cs="Avenir Book"/>
          <w:color w:val="000000"/>
          <w:lang w:val="en-GB"/>
        </w:rPr>
        <w:t>not recognize as harassment</w:t>
      </w:r>
      <w:r w:rsidR="00BC47DC">
        <w:rPr>
          <w:rFonts w:ascii="Avenir Roman" w:hAnsi="Avenir Roman" w:cs="Avenir Book"/>
          <w:color w:val="000000"/>
          <w:lang w:val="en-GB"/>
        </w:rPr>
        <w:t xml:space="preserve">, but which can play a </w:t>
      </w:r>
      <w:r w:rsidR="00E52699">
        <w:rPr>
          <w:rFonts w:ascii="Avenir Roman" w:hAnsi="Avenir Roman" w:cs="Avenir Book"/>
          <w:color w:val="000000"/>
          <w:lang w:val="en-GB"/>
        </w:rPr>
        <w:t>crucial</w:t>
      </w:r>
      <w:r w:rsidR="00BC47DC">
        <w:rPr>
          <w:rFonts w:ascii="Avenir Roman" w:hAnsi="Avenir Roman" w:cs="Avenir Book"/>
          <w:color w:val="000000"/>
          <w:lang w:val="en-GB"/>
        </w:rPr>
        <w:t xml:space="preserve"> emotional role. </w:t>
      </w:r>
      <w:r w:rsidR="0020795F">
        <w:rPr>
          <w:rFonts w:ascii="Avenir Roman" w:hAnsi="Avenir Roman" w:cs="Avenir Book"/>
          <w:color w:val="000000"/>
          <w:lang w:val="en-GB"/>
        </w:rPr>
        <w:t>T</w:t>
      </w:r>
      <w:r w:rsidR="0020795F" w:rsidRPr="00B8415C">
        <w:rPr>
          <w:rFonts w:ascii="Avenir Roman" w:hAnsi="Avenir Roman" w:cs="Avenir Book"/>
          <w:color w:val="000000"/>
          <w:lang w:val="en-GB"/>
        </w:rPr>
        <w:t xml:space="preserve">he two </w:t>
      </w:r>
      <w:r w:rsidR="0020795F">
        <w:rPr>
          <w:rFonts w:ascii="Avenir Roman" w:hAnsi="Avenir Roman" w:cs="Avenir Book"/>
          <w:color w:val="000000"/>
          <w:lang w:val="en-GB"/>
        </w:rPr>
        <w:t xml:space="preserve">most recurrent </w:t>
      </w:r>
      <w:r w:rsidR="00BC47DC">
        <w:rPr>
          <w:rFonts w:ascii="Avenir Roman" w:hAnsi="Avenir Roman" w:cs="Avenir Book"/>
          <w:color w:val="000000"/>
          <w:lang w:val="en-GB"/>
        </w:rPr>
        <w:t xml:space="preserve">emotions felt on social networks </w:t>
      </w:r>
      <w:r w:rsidR="0020795F">
        <w:rPr>
          <w:rFonts w:ascii="Avenir Roman" w:hAnsi="Avenir Roman" w:cs="Avenir Book"/>
          <w:color w:val="000000"/>
          <w:lang w:val="en-GB"/>
        </w:rPr>
        <w:t xml:space="preserve">are anger and sadness. </w:t>
      </w:r>
    </w:p>
    <w:p w14:paraId="350CA981" w14:textId="56B1623D" w:rsidR="008F0697" w:rsidRDefault="0082665F" w:rsidP="00E96E9C">
      <w:pPr>
        <w:spacing w:line="360" w:lineRule="auto"/>
        <w:jc w:val="both"/>
        <w:rPr>
          <w:rFonts w:ascii="Avenir Roman" w:hAnsi="Avenir Roman" w:cs="Avenir Book"/>
          <w:color w:val="000000"/>
          <w:lang w:val="en-GB"/>
        </w:rPr>
      </w:pPr>
      <w:r w:rsidRPr="009071DF">
        <w:rPr>
          <w:rFonts w:ascii="Avenir Roman" w:hAnsi="Avenir Roman" w:cs="Avenir Book"/>
          <w:color w:val="000000"/>
          <w:lang w:val="en-GB"/>
        </w:rPr>
        <w:t xml:space="preserve">Finally, we believe that evolving forms of </w:t>
      </w:r>
      <w:r w:rsidR="008607D0">
        <w:rPr>
          <w:rFonts w:ascii="Avenir Roman" w:hAnsi="Avenir Roman" w:cs="Avenir Book"/>
          <w:color w:val="000000"/>
          <w:lang w:val="en-GB"/>
        </w:rPr>
        <w:t>Mediated Digital Discourse (Panckhurst 2017)</w:t>
      </w:r>
      <w:r w:rsidR="008607D0" w:rsidRPr="009071DF">
        <w:rPr>
          <w:rFonts w:ascii="Avenir Roman" w:hAnsi="Avenir Roman" w:cs="Avenir Book"/>
          <w:color w:val="000000"/>
          <w:lang w:val="en-GB"/>
        </w:rPr>
        <w:t xml:space="preserve"> </w:t>
      </w:r>
      <w:r w:rsidRPr="009071DF">
        <w:rPr>
          <w:rFonts w:ascii="Avenir Roman" w:hAnsi="Avenir Roman" w:cs="Avenir Book"/>
          <w:color w:val="000000"/>
          <w:lang w:val="en-GB"/>
        </w:rPr>
        <w:t>have a long life ahead of them</w:t>
      </w:r>
      <w:r w:rsidR="00BC47DC">
        <w:rPr>
          <w:rFonts w:ascii="Avenir Roman" w:hAnsi="Avenir Roman" w:cs="Avenir Book"/>
          <w:color w:val="000000"/>
          <w:lang w:val="en-GB"/>
        </w:rPr>
        <w:t xml:space="preserve"> and that their place at school and their influence on writing, culture and emotion handling needs to be monitored thanks to objective </w:t>
      </w:r>
      <w:r w:rsidR="00BC47DC">
        <w:rPr>
          <w:rFonts w:ascii="Avenir Roman" w:hAnsi="Avenir Roman" w:cs="Avenir Book"/>
          <w:color w:val="000000"/>
          <w:lang w:val="en-GB"/>
        </w:rPr>
        <w:lastRenderedPageBreak/>
        <w:t>and scientific studies rather than to political beliefs and common sense</w:t>
      </w:r>
      <w:r w:rsidRPr="009071DF">
        <w:rPr>
          <w:rFonts w:ascii="Avenir Roman" w:hAnsi="Avenir Roman" w:cs="Avenir Book"/>
          <w:color w:val="000000"/>
          <w:lang w:val="en-GB"/>
        </w:rPr>
        <w:t xml:space="preserve">. For instance, the linguistic analysis of the </w:t>
      </w:r>
      <w:r w:rsidR="00B8415C">
        <w:rPr>
          <w:rFonts w:ascii="Avenir Roman" w:hAnsi="Avenir Roman" w:cs="Avenir Book"/>
          <w:i/>
          <w:iCs/>
          <w:color w:val="000000"/>
          <w:lang w:val="en-GB"/>
        </w:rPr>
        <w:t>t</w:t>
      </w:r>
      <w:r w:rsidR="00E46169">
        <w:rPr>
          <w:rFonts w:ascii="Avenir Roman" w:hAnsi="Avenir Roman" w:cs="Avenir Book"/>
          <w:i/>
          <w:iCs/>
          <w:color w:val="000000"/>
          <w:lang w:val="en-GB"/>
        </w:rPr>
        <w:t>humbs</w:t>
      </w:r>
      <w:r w:rsidRPr="009071DF">
        <w:rPr>
          <w:rFonts w:ascii="Avenir Roman" w:hAnsi="Avenir Roman" w:cs="Avenir Book"/>
          <w:color w:val="000000"/>
          <w:lang w:val="en-GB"/>
        </w:rPr>
        <w:t xml:space="preserve"> data </w:t>
      </w:r>
      <w:r w:rsidR="00E46169">
        <w:rPr>
          <w:rFonts w:ascii="Avenir Roman" w:hAnsi="Avenir Roman" w:cs="Avenir Book"/>
          <w:color w:val="000000"/>
          <w:lang w:val="en-GB"/>
        </w:rPr>
        <w:t>has just commenced</w:t>
      </w:r>
      <w:r w:rsidR="00E46169">
        <w:rPr>
          <w:rStyle w:val="FootnoteReference"/>
          <w:rFonts w:ascii="Avenir Roman" w:hAnsi="Avenir Roman" w:cs="Avenir Book"/>
          <w:color w:val="000000"/>
          <w:lang w:val="en-GB"/>
        </w:rPr>
        <w:footnoteReference w:id="19"/>
      </w:r>
      <w:r w:rsidRPr="009071DF">
        <w:rPr>
          <w:rFonts w:ascii="Avenir Roman" w:hAnsi="Avenir Roman" w:cs="Avenir Book"/>
          <w:color w:val="000000"/>
          <w:lang w:val="en-GB"/>
        </w:rPr>
        <w:t xml:space="preserve"> and will keep </w:t>
      </w:r>
      <w:r w:rsidR="00E46169">
        <w:rPr>
          <w:rFonts w:ascii="Avenir Roman" w:hAnsi="Avenir Roman" w:cs="Avenir Book"/>
          <w:color w:val="000000"/>
          <w:lang w:val="en-GB"/>
        </w:rPr>
        <w:t>researchers</w:t>
      </w:r>
      <w:r w:rsidRPr="009071DF">
        <w:rPr>
          <w:rFonts w:ascii="Avenir Roman" w:hAnsi="Avenir Roman" w:cs="Avenir Book"/>
          <w:color w:val="000000"/>
          <w:lang w:val="en-GB"/>
        </w:rPr>
        <w:t xml:space="preserve"> occupied for a number of years to come</w:t>
      </w:r>
      <w:r w:rsidR="00E96E9C">
        <w:rPr>
          <w:rFonts w:ascii="Avenir Roman" w:hAnsi="Avenir Roman" w:cs="Avenir Book"/>
          <w:color w:val="000000"/>
          <w:lang w:val="en-GB"/>
        </w:rPr>
        <w:t xml:space="preserve">, </w:t>
      </w:r>
      <w:r w:rsidR="00BC47DC">
        <w:rPr>
          <w:rFonts w:ascii="Avenir Roman" w:hAnsi="Avenir Roman" w:cs="Avenir Book"/>
          <w:color w:val="000000"/>
          <w:lang w:val="en-GB"/>
        </w:rPr>
        <w:t>notably with</w:t>
      </w:r>
      <w:r w:rsidR="00B0425E" w:rsidRPr="00B0425E">
        <w:rPr>
          <w:rFonts w:ascii="Avenir Roman" w:hAnsi="Avenir Roman" w:cs="Avenir Book"/>
          <w:color w:val="000000"/>
          <w:lang w:val="en-GB"/>
        </w:rPr>
        <w:t xml:space="preserve"> </w:t>
      </w:r>
      <w:r w:rsidR="00BC47DC">
        <w:rPr>
          <w:rFonts w:ascii="Avenir Roman" w:hAnsi="Avenir Roman" w:cs="Avenir Book"/>
          <w:color w:val="000000"/>
          <w:lang w:val="en-GB"/>
        </w:rPr>
        <w:t xml:space="preserve">more </w:t>
      </w:r>
      <w:r w:rsidR="00B0425E" w:rsidRPr="00B0425E">
        <w:rPr>
          <w:rFonts w:ascii="Avenir Roman" w:hAnsi="Avenir Roman" w:cs="Avenir Book"/>
          <w:color w:val="000000"/>
          <w:lang w:val="en-GB"/>
        </w:rPr>
        <w:t xml:space="preserve">research on syntax and spelling </w:t>
      </w:r>
      <w:r w:rsidR="00BC47DC">
        <w:rPr>
          <w:rFonts w:ascii="Avenir Roman" w:hAnsi="Avenir Roman" w:cs="Avenir Book"/>
          <w:color w:val="000000"/>
          <w:lang w:val="en-GB"/>
        </w:rPr>
        <w:t xml:space="preserve">based on up-to-date </w:t>
      </w:r>
      <w:r w:rsidR="00B0425E" w:rsidRPr="00B0425E">
        <w:rPr>
          <w:rFonts w:ascii="Avenir Roman" w:hAnsi="Avenir Roman" w:cs="Avenir Book"/>
          <w:color w:val="000000"/>
          <w:lang w:val="en-GB"/>
        </w:rPr>
        <w:t>data</w:t>
      </w:r>
      <w:r w:rsidR="00E96E9C">
        <w:rPr>
          <w:rFonts w:ascii="Avenir Roman" w:hAnsi="Avenir Roman" w:cs="Avenir Book"/>
          <w:color w:val="000000"/>
          <w:lang w:val="en-GB"/>
        </w:rPr>
        <w:t xml:space="preserve">, </w:t>
      </w:r>
      <w:r w:rsidR="00BC47DC">
        <w:rPr>
          <w:rFonts w:ascii="Avenir Roman" w:hAnsi="Avenir Roman" w:cs="Avenir Book"/>
          <w:color w:val="000000"/>
          <w:lang w:val="en-GB"/>
        </w:rPr>
        <w:t xml:space="preserve">and with research on </w:t>
      </w:r>
      <w:r w:rsidR="00B0425E" w:rsidRPr="00B0425E">
        <w:rPr>
          <w:rFonts w:ascii="Avenir Roman" w:hAnsi="Avenir Roman" w:cs="Avenir Book"/>
          <w:color w:val="000000"/>
          <w:lang w:val="en-GB"/>
        </w:rPr>
        <w:t xml:space="preserve">automatic emoji detection </w:t>
      </w:r>
      <w:r w:rsidR="00B0425E">
        <w:rPr>
          <w:rFonts w:ascii="Avenir Roman" w:hAnsi="Avenir Roman" w:cs="Avenir Book"/>
          <w:color w:val="000000"/>
          <w:lang w:val="en-GB"/>
        </w:rPr>
        <w:t>and</w:t>
      </w:r>
      <w:r w:rsidR="00E96E9C">
        <w:rPr>
          <w:rFonts w:ascii="Avenir Roman" w:hAnsi="Avenir Roman" w:cs="Avenir Book"/>
          <w:color w:val="000000"/>
          <w:lang w:val="en-GB"/>
        </w:rPr>
        <w:t xml:space="preserve"> </w:t>
      </w:r>
      <w:r w:rsidR="00B0425E">
        <w:rPr>
          <w:rFonts w:ascii="Avenir Roman" w:hAnsi="Avenir Roman" w:cs="Avenir Book"/>
          <w:color w:val="000000"/>
          <w:lang w:val="en-GB"/>
        </w:rPr>
        <w:t xml:space="preserve">cross-cultural/multilingual </w:t>
      </w:r>
      <w:r w:rsidR="00BC47DC">
        <w:rPr>
          <w:rFonts w:ascii="Avenir Roman" w:hAnsi="Avenir Roman" w:cs="Avenir Book"/>
          <w:color w:val="000000"/>
          <w:lang w:val="en-GB"/>
        </w:rPr>
        <w:t>approach</w:t>
      </w:r>
      <w:bookmarkStart w:id="0" w:name="_GoBack"/>
      <w:r w:rsidR="00E96E9C">
        <w:rPr>
          <w:rFonts w:ascii="Avenir Roman" w:hAnsi="Avenir Roman" w:cs="Avenir Book"/>
          <w:color w:val="000000"/>
          <w:lang w:val="en-GB"/>
        </w:rPr>
        <w:t>es</w:t>
      </w:r>
      <w:bookmarkEnd w:id="0"/>
      <w:r w:rsidRPr="00B0425E">
        <w:rPr>
          <w:rFonts w:ascii="Avenir Roman" w:hAnsi="Avenir Roman" w:cs="Avenir Book"/>
          <w:color w:val="000000"/>
          <w:lang w:val="en-GB"/>
        </w:rPr>
        <w:t xml:space="preserve">. The psychological data analysis is in its infancy as well. </w:t>
      </w:r>
      <w:r w:rsidR="00B0425E">
        <w:rPr>
          <w:rFonts w:ascii="Avenir Roman" w:hAnsi="Avenir Roman" w:cs="Avenir Book"/>
          <w:color w:val="000000"/>
          <w:lang w:val="en-GB"/>
        </w:rPr>
        <w:t xml:space="preserve">An interdisciplinary future direction </w:t>
      </w:r>
      <w:r w:rsidR="008F0697">
        <w:rPr>
          <w:rFonts w:ascii="Avenir Roman" w:hAnsi="Avenir Roman" w:cs="Avenir Book"/>
          <w:color w:val="000000"/>
          <w:lang w:val="en-GB"/>
        </w:rPr>
        <w:t xml:space="preserve">will </w:t>
      </w:r>
      <w:r w:rsidR="00B0425E">
        <w:rPr>
          <w:rFonts w:ascii="Avenir Roman" w:hAnsi="Avenir Roman" w:cs="Avenir Book"/>
          <w:color w:val="000000"/>
          <w:lang w:val="en-GB"/>
        </w:rPr>
        <w:t xml:space="preserve">be to </w:t>
      </w:r>
      <w:r w:rsidR="00B0425E" w:rsidRPr="009071DF">
        <w:rPr>
          <w:rFonts w:ascii="Avenir Roman" w:hAnsi="Avenir Roman" w:cs="Avenir Book"/>
          <w:color w:val="000000"/>
          <w:lang w:val="en-GB"/>
        </w:rPr>
        <w:t>statistically cross compare results between the emotional I.Q., the sociolinguistic questionnaire and the written productions. For instance, if a person complains about receiving ag</w:t>
      </w:r>
      <w:r w:rsidR="00B0425E">
        <w:rPr>
          <w:rFonts w:ascii="Avenir Roman" w:hAnsi="Avenir Roman" w:cs="Avenir Book"/>
          <w:color w:val="000000"/>
          <w:lang w:val="en-GB"/>
        </w:rPr>
        <w:t>g</w:t>
      </w:r>
      <w:r w:rsidR="00B0425E" w:rsidRPr="009071DF">
        <w:rPr>
          <w:rFonts w:ascii="Avenir Roman" w:hAnsi="Avenir Roman" w:cs="Avenir Book"/>
          <w:color w:val="000000"/>
          <w:lang w:val="en-GB"/>
        </w:rPr>
        <w:t>ressive messages, discourse analysis on the content could be conducted to check this</w:t>
      </w:r>
      <w:r w:rsidR="00B0425E">
        <w:rPr>
          <w:rFonts w:ascii="Avenir Roman" w:hAnsi="Avenir Roman" w:cs="Avenir Book"/>
          <w:color w:val="000000"/>
          <w:lang w:val="en-GB"/>
        </w:rPr>
        <w:t xml:space="preserve">. </w:t>
      </w:r>
      <w:r w:rsidR="005852F8">
        <w:rPr>
          <w:rFonts w:ascii="Avenir Roman" w:hAnsi="Avenir Roman" w:cs="Avenir Book"/>
          <w:color w:val="000000"/>
          <w:lang w:val="en-GB"/>
        </w:rPr>
        <w:t>Another direction, as explained earlier, will be to explore qualitatively, through</w:t>
      </w:r>
      <w:r w:rsidR="00DE1AAF">
        <w:rPr>
          <w:rFonts w:ascii="Avenir Roman" w:hAnsi="Avenir Roman" w:cs="Avenir Book"/>
          <w:color w:val="000000"/>
          <w:lang w:val="en-GB"/>
        </w:rPr>
        <w:t xml:space="preserve"> </w:t>
      </w:r>
      <w:r w:rsidR="00EA1F2D">
        <w:rPr>
          <w:rFonts w:ascii="Avenir Roman" w:hAnsi="Avenir Roman" w:cs="Avenir Book"/>
          <w:color w:val="000000"/>
          <w:lang w:val="en-GB"/>
        </w:rPr>
        <w:t xml:space="preserve">a </w:t>
      </w:r>
      <w:r w:rsidR="00DE1AAF">
        <w:rPr>
          <w:rFonts w:ascii="Avenir Roman" w:hAnsi="Avenir Roman" w:cs="Avenir Book"/>
          <w:color w:val="000000"/>
          <w:lang w:val="en-GB"/>
        </w:rPr>
        <w:t xml:space="preserve">semi-closed questions interview, the different types of emotions and their management. </w:t>
      </w:r>
    </w:p>
    <w:p w14:paraId="260C92D7" w14:textId="7A3B186E" w:rsidR="00A85ED3" w:rsidRPr="00B0425E" w:rsidRDefault="00D05E2C" w:rsidP="00D05E2C">
      <w:pPr>
        <w:spacing w:after="240" w:line="360" w:lineRule="auto"/>
        <w:jc w:val="both"/>
        <w:rPr>
          <w:rFonts w:ascii="Avenir Roman" w:hAnsi="Avenir Roman" w:cs="Avenir Book"/>
          <w:color w:val="000000"/>
          <w:lang w:val="en-GB"/>
        </w:rPr>
      </w:pPr>
      <w:r>
        <w:rPr>
          <w:rFonts w:ascii="Avenir Roman" w:hAnsi="Avenir Roman" w:cs="Avenir Book"/>
          <w:color w:val="000000"/>
          <w:lang w:val="en-GB"/>
        </w:rPr>
        <w:t xml:space="preserve">A </w:t>
      </w:r>
      <w:r w:rsidR="008F0697">
        <w:rPr>
          <w:rFonts w:ascii="Avenir Roman" w:hAnsi="Avenir Roman" w:cs="Avenir Book"/>
          <w:color w:val="000000"/>
          <w:lang w:val="en-GB"/>
        </w:rPr>
        <w:t xml:space="preserve">last </w:t>
      </w:r>
      <w:r w:rsidR="00DE1AAF">
        <w:rPr>
          <w:rFonts w:ascii="Avenir Roman" w:hAnsi="Avenir Roman" w:cs="Avenir Book"/>
          <w:color w:val="000000"/>
          <w:lang w:val="en-GB"/>
        </w:rPr>
        <w:t>very</w:t>
      </w:r>
      <w:r w:rsidR="0082665F" w:rsidRPr="00B0425E">
        <w:rPr>
          <w:rFonts w:ascii="Avenir Roman" w:hAnsi="Avenir Roman" w:cs="Avenir Book"/>
          <w:color w:val="000000"/>
          <w:lang w:val="en-GB"/>
        </w:rPr>
        <w:t xml:space="preserve"> exciting </w:t>
      </w:r>
      <w:r w:rsidR="00B0425E">
        <w:rPr>
          <w:rFonts w:ascii="Avenir Roman" w:hAnsi="Avenir Roman" w:cs="Avenir Book"/>
          <w:color w:val="000000"/>
          <w:lang w:val="en-GB"/>
        </w:rPr>
        <w:t>aspect</w:t>
      </w:r>
      <w:r w:rsidR="0082665F" w:rsidRPr="00B0425E">
        <w:rPr>
          <w:rFonts w:ascii="Avenir Roman" w:hAnsi="Avenir Roman" w:cs="Avenir Book"/>
          <w:color w:val="000000"/>
          <w:lang w:val="en-GB"/>
        </w:rPr>
        <w:t xml:space="preserve"> for researchers and linguists in particular, is that we now have the opportunity to analyse real interactions, ‘conversational messages’ as it were, and not just ‘isolated, unidirectional messages’, which was the case in </w:t>
      </w:r>
      <w:r w:rsidR="000B338A">
        <w:rPr>
          <w:rFonts w:ascii="Avenir Roman" w:hAnsi="Avenir Roman" w:cs="Avenir Book"/>
          <w:i/>
          <w:iCs/>
          <w:color w:val="000000"/>
          <w:lang w:val="en-GB"/>
        </w:rPr>
        <w:t>sms4</w:t>
      </w:r>
      <w:r w:rsidR="0082665F" w:rsidRPr="00B0425E">
        <w:rPr>
          <w:rFonts w:ascii="Avenir Roman" w:hAnsi="Avenir Roman" w:cs="Avenir Book"/>
          <w:i/>
          <w:iCs/>
          <w:color w:val="000000"/>
          <w:lang w:val="en-GB"/>
        </w:rPr>
        <w:t>science</w:t>
      </w:r>
      <w:r w:rsidR="000B338A">
        <w:rPr>
          <w:rFonts w:ascii="Avenir Roman" w:hAnsi="Avenir Roman" w:cs="Avenir Book"/>
          <w:color w:val="000000"/>
          <w:lang w:val="en-GB"/>
        </w:rPr>
        <w:t xml:space="preserve"> (for legal reasons)</w:t>
      </w:r>
      <w:r w:rsidR="0082665F" w:rsidRPr="00B0425E">
        <w:rPr>
          <w:rFonts w:ascii="Avenir Roman" w:hAnsi="Avenir Roman" w:cs="Avenir Book"/>
          <w:color w:val="000000"/>
          <w:lang w:val="en-GB"/>
        </w:rPr>
        <w:t>.</w:t>
      </w:r>
      <w:r w:rsidR="00DE1AAF">
        <w:rPr>
          <w:rFonts w:ascii="Avenir Roman" w:hAnsi="Avenir Roman" w:cs="Avenir Book"/>
          <w:color w:val="000000"/>
          <w:lang w:val="en-GB"/>
        </w:rPr>
        <w:t xml:space="preserve"> There is no doubt </w:t>
      </w:r>
      <w:r w:rsidR="000B338A">
        <w:rPr>
          <w:rFonts w:ascii="Avenir Roman" w:hAnsi="Avenir Roman" w:cs="Avenir Book"/>
          <w:color w:val="000000"/>
          <w:lang w:val="en-GB"/>
        </w:rPr>
        <w:t xml:space="preserve">that </w:t>
      </w:r>
      <w:r w:rsidR="00C10B6F">
        <w:rPr>
          <w:rFonts w:ascii="Avenir Roman" w:hAnsi="Avenir Roman" w:cs="Avenir Book"/>
          <w:color w:val="000000"/>
          <w:lang w:val="en-GB"/>
        </w:rPr>
        <w:t>future</w:t>
      </w:r>
      <w:r w:rsidR="00DE1AAF">
        <w:rPr>
          <w:rFonts w:ascii="Avenir Roman" w:hAnsi="Avenir Roman" w:cs="Avenir Book"/>
          <w:color w:val="000000"/>
          <w:lang w:val="en-GB"/>
        </w:rPr>
        <w:t xml:space="preserve"> research </w:t>
      </w:r>
      <w:r w:rsidR="00C10B6F">
        <w:rPr>
          <w:rFonts w:ascii="Avenir Roman" w:hAnsi="Avenir Roman" w:cs="Avenir Book"/>
          <w:color w:val="000000"/>
          <w:lang w:val="en-GB"/>
        </w:rPr>
        <w:t xml:space="preserve">projects </w:t>
      </w:r>
      <w:r w:rsidR="00DE1AAF">
        <w:rPr>
          <w:rFonts w:ascii="Avenir Roman" w:hAnsi="Avenir Roman" w:cs="Avenir Book"/>
          <w:color w:val="000000"/>
          <w:lang w:val="en-GB"/>
        </w:rPr>
        <w:t xml:space="preserve">will </w:t>
      </w:r>
      <w:r w:rsidR="00C10B6F">
        <w:rPr>
          <w:rFonts w:ascii="Avenir Roman" w:hAnsi="Avenir Roman" w:cs="Avenir Book"/>
          <w:color w:val="000000"/>
          <w:lang w:val="en-GB"/>
        </w:rPr>
        <w:t xml:space="preserve">investigate this currently rare </w:t>
      </w:r>
      <w:r w:rsidR="008F0697">
        <w:rPr>
          <w:rFonts w:ascii="Avenir Roman" w:hAnsi="Avenir Roman" w:cs="Avenir Book"/>
          <w:color w:val="000000"/>
          <w:lang w:val="en-GB"/>
        </w:rPr>
        <w:t xml:space="preserve">written </w:t>
      </w:r>
      <w:r w:rsidR="00C10B6F">
        <w:rPr>
          <w:rFonts w:ascii="Avenir Roman" w:hAnsi="Avenir Roman" w:cs="Avenir Book"/>
          <w:color w:val="000000"/>
          <w:lang w:val="en-GB"/>
        </w:rPr>
        <w:t>conversational aspect</w:t>
      </w:r>
      <w:r w:rsidR="00C10B6F" w:rsidDel="00F02420">
        <w:rPr>
          <w:rFonts w:ascii="Avenir Roman" w:hAnsi="Avenir Roman" w:cs="Avenir Book"/>
          <w:color w:val="000000"/>
          <w:lang w:val="en-GB"/>
        </w:rPr>
        <w:t xml:space="preserve"> </w:t>
      </w:r>
      <w:r w:rsidR="00C10B6F">
        <w:rPr>
          <w:rFonts w:ascii="Avenir Roman" w:hAnsi="Avenir Roman" w:cs="Avenir Book"/>
          <w:color w:val="000000"/>
          <w:lang w:val="en-GB"/>
        </w:rPr>
        <w:t>in more depth</w:t>
      </w:r>
      <w:r w:rsidR="00DE1AAF">
        <w:rPr>
          <w:rFonts w:ascii="Avenir Roman" w:hAnsi="Avenir Roman" w:cs="Avenir Book"/>
          <w:color w:val="000000"/>
          <w:lang w:val="en-GB"/>
        </w:rPr>
        <w:t xml:space="preserve"> in years</w:t>
      </w:r>
      <w:r w:rsidR="00C10B6F">
        <w:rPr>
          <w:rFonts w:ascii="Avenir Roman" w:hAnsi="Avenir Roman" w:cs="Avenir Book"/>
          <w:color w:val="000000"/>
          <w:lang w:val="en-GB"/>
        </w:rPr>
        <w:t xml:space="preserve"> to come</w:t>
      </w:r>
      <w:r w:rsidR="00DE1AAF">
        <w:rPr>
          <w:rFonts w:ascii="Avenir Roman" w:hAnsi="Avenir Roman" w:cs="Avenir Book"/>
          <w:color w:val="000000"/>
          <w:lang w:val="en-GB"/>
        </w:rPr>
        <w:t xml:space="preserve">. </w:t>
      </w:r>
      <w:r w:rsidR="0082665F" w:rsidRPr="00B0425E">
        <w:rPr>
          <w:rFonts w:ascii="Avenir Roman" w:hAnsi="Avenir Roman" w:cs="Avenir Book"/>
          <w:color w:val="000000"/>
          <w:lang w:val="en-GB"/>
        </w:rPr>
        <w:t xml:space="preserve"> </w:t>
      </w:r>
    </w:p>
    <w:p w14:paraId="221C2268" w14:textId="77777777" w:rsidR="00B0425E" w:rsidRPr="006D43DA" w:rsidRDefault="00B0425E" w:rsidP="00CB3D96">
      <w:pPr>
        <w:spacing w:line="360" w:lineRule="auto"/>
        <w:jc w:val="both"/>
        <w:rPr>
          <w:rFonts w:ascii="Avenir Roman" w:hAnsi="Avenir Roman" w:cs="Avenir Book"/>
          <w:color w:val="000000"/>
          <w:lang w:val="en-US"/>
        </w:rPr>
      </w:pPr>
    </w:p>
    <w:p w14:paraId="4F836D24" w14:textId="77777777" w:rsidR="006B25BD" w:rsidRPr="006D43DA" w:rsidRDefault="006B25BD">
      <w:pPr>
        <w:rPr>
          <w:rFonts w:ascii="Avenir Roman" w:hAnsi="Avenir Roman" w:cs="Avenir Book"/>
          <w:b/>
          <w:bCs/>
          <w:color w:val="000000"/>
          <w:lang w:val="en-US"/>
        </w:rPr>
      </w:pPr>
      <w:r w:rsidRPr="006D43DA">
        <w:rPr>
          <w:rFonts w:ascii="Avenir Roman" w:hAnsi="Avenir Roman" w:cs="Avenir Book"/>
          <w:b/>
          <w:bCs/>
          <w:color w:val="000000"/>
          <w:lang w:val="en-US"/>
        </w:rPr>
        <w:br w:type="page"/>
      </w:r>
    </w:p>
    <w:p w14:paraId="1F4D0AF6" w14:textId="090B79F2" w:rsidR="00F6190D" w:rsidRPr="002579FA" w:rsidRDefault="004D7691" w:rsidP="00CB3D96">
      <w:pPr>
        <w:spacing w:line="360" w:lineRule="auto"/>
        <w:jc w:val="both"/>
        <w:rPr>
          <w:rFonts w:ascii="Avenir Roman" w:hAnsi="Avenir Roman" w:cs="Avenir Book"/>
          <w:b/>
          <w:bCs/>
          <w:color w:val="000000"/>
        </w:rPr>
      </w:pPr>
      <w:proofErr w:type="spellStart"/>
      <w:r w:rsidRPr="002579FA">
        <w:rPr>
          <w:rFonts w:ascii="Avenir Roman" w:hAnsi="Avenir Roman" w:cs="Avenir Book"/>
          <w:b/>
          <w:bCs/>
          <w:color w:val="000000"/>
        </w:rPr>
        <w:lastRenderedPageBreak/>
        <w:t>References</w:t>
      </w:r>
      <w:proofErr w:type="spellEnd"/>
    </w:p>
    <w:p w14:paraId="024E354F" w14:textId="6171D436" w:rsidR="004D7691" w:rsidRPr="00D17A18" w:rsidRDefault="004D7691" w:rsidP="008819DD">
      <w:pPr>
        <w:ind w:left="567" w:hanging="567"/>
        <w:jc w:val="both"/>
        <w:rPr>
          <w:rFonts w:ascii="Avenir Roman" w:hAnsi="Avenir Roman" w:cs="Avenir Book"/>
          <w:color w:val="000000"/>
        </w:rPr>
      </w:pPr>
      <w:r w:rsidRPr="00D17A18">
        <w:rPr>
          <w:rFonts w:ascii="Avenir Roman" w:hAnsi="Avenir Roman" w:cs="Avenir Book"/>
          <w:color w:val="000000"/>
        </w:rPr>
        <w:t>André F. (2017)</w:t>
      </w:r>
      <w:r w:rsidR="00DC402F" w:rsidRPr="00D17A18">
        <w:rPr>
          <w:rFonts w:ascii="Avenir Roman" w:hAnsi="Avenir Roman" w:cs="Avenir Book"/>
          <w:color w:val="000000"/>
        </w:rPr>
        <w:t>.</w:t>
      </w:r>
      <w:r w:rsidRPr="00D17A18">
        <w:rPr>
          <w:rFonts w:ascii="Avenir Roman" w:hAnsi="Avenir Roman" w:cs="Avenir Book"/>
          <w:color w:val="000000"/>
        </w:rPr>
        <w:t xml:space="preserve"> </w:t>
      </w:r>
      <w:r w:rsidRPr="00D17A18">
        <w:rPr>
          <w:rFonts w:ascii="Avenir Roman" w:hAnsi="Avenir Roman" w:cs="Avenir Book"/>
          <w:i/>
          <w:color w:val="000000"/>
        </w:rPr>
        <w:t>Pratiques scripturales et écriture SMS : analyse linguistique d’un corpus de langue française</w:t>
      </w:r>
      <w:r w:rsidRPr="005D27AC">
        <w:rPr>
          <w:rFonts w:ascii="Avenir Roman" w:hAnsi="Avenir Roman" w:cs="Avenir Book"/>
          <w:color w:val="000000"/>
        </w:rPr>
        <w:t xml:space="preserve">. PhD, Université Paris-Sorbonne. </w:t>
      </w:r>
    </w:p>
    <w:p w14:paraId="17D541A5" w14:textId="6E01C10D" w:rsidR="00B64375" w:rsidRPr="005D27AC" w:rsidRDefault="00B64375" w:rsidP="00935DCD">
      <w:pPr>
        <w:spacing w:line="276" w:lineRule="auto"/>
        <w:ind w:left="567" w:hanging="567"/>
        <w:jc w:val="both"/>
        <w:rPr>
          <w:rFonts w:ascii="Avenir Roman" w:hAnsi="Avenir Roman" w:cs="Avenir Book"/>
          <w:color w:val="000000"/>
          <w:lang w:val="en-GB"/>
        </w:rPr>
      </w:pPr>
      <w:proofErr w:type="spellStart"/>
      <w:proofErr w:type="gramStart"/>
      <w:r w:rsidRPr="00D17A18">
        <w:rPr>
          <w:rFonts w:ascii="Avenir Roman" w:hAnsi="Avenir Roman" w:cs="Avenir Book"/>
          <w:color w:val="000000"/>
          <w:lang w:val="en-US"/>
        </w:rPr>
        <w:t>Asmaak</w:t>
      </w:r>
      <w:proofErr w:type="spellEnd"/>
      <w:r w:rsidRPr="00D17A18">
        <w:rPr>
          <w:rFonts w:ascii="Avenir Roman" w:hAnsi="Avenir Roman" w:cs="Avenir Book"/>
          <w:color w:val="000000"/>
          <w:lang w:val="en-US"/>
        </w:rPr>
        <w:t xml:space="preserve">  </w:t>
      </w:r>
      <w:proofErr w:type="spellStart"/>
      <w:r w:rsidRPr="00D17A18">
        <w:rPr>
          <w:rFonts w:ascii="Avenir Roman" w:hAnsi="Avenir Roman" w:cs="Avenir Book"/>
          <w:color w:val="000000"/>
          <w:lang w:val="en-US"/>
        </w:rPr>
        <w:t>Shafie</w:t>
      </w:r>
      <w:proofErr w:type="spellEnd"/>
      <w:proofErr w:type="gramEnd"/>
      <w:r w:rsidRPr="00D17A18">
        <w:rPr>
          <w:rFonts w:ascii="Avenir Roman" w:hAnsi="Avenir Roman" w:cs="Avenir Book"/>
          <w:color w:val="000000"/>
          <w:lang w:val="en-US"/>
        </w:rPr>
        <w:t xml:space="preserve">,  L.,  </w:t>
      </w:r>
      <w:proofErr w:type="spellStart"/>
      <w:r w:rsidRPr="00D17A18">
        <w:rPr>
          <w:rFonts w:ascii="Avenir Roman" w:hAnsi="Avenir Roman" w:cs="Avenir Book"/>
          <w:color w:val="000000"/>
          <w:lang w:val="en-US"/>
        </w:rPr>
        <w:t>Azida</w:t>
      </w:r>
      <w:proofErr w:type="spellEnd"/>
      <w:r w:rsidRPr="00D17A18">
        <w:rPr>
          <w:rFonts w:ascii="Avenir Roman" w:hAnsi="Avenir Roman" w:cs="Avenir Book"/>
          <w:color w:val="000000"/>
          <w:lang w:val="en-US"/>
        </w:rPr>
        <w:t xml:space="preserve">  </w:t>
      </w:r>
      <w:proofErr w:type="spellStart"/>
      <w:r w:rsidRPr="00D17A18">
        <w:rPr>
          <w:rFonts w:ascii="Avenir Roman" w:hAnsi="Avenir Roman" w:cs="Avenir Book"/>
          <w:color w:val="000000"/>
          <w:lang w:val="en-US"/>
        </w:rPr>
        <w:t>Darus</w:t>
      </w:r>
      <w:proofErr w:type="spellEnd"/>
      <w:r w:rsidRPr="00D17A18">
        <w:rPr>
          <w:rFonts w:ascii="Avenir Roman" w:hAnsi="Avenir Roman" w:cs="Avenir Book"/>
          <w:color w:val="000000"/>
          <w:lang w:val="en-US"/>
        </w:rPr>
        <w:t xml:space="preserve">,  N.  </w:t>
      </w:r>
      <w:proofErr w:type="gramStart"/>
      <w:r w:rsidRPr="005D27AC">
        <w:rPr>
          <w:rFonts w:ascii="Avenir Roman" w:hAnsi="Avenir Roman" w:cs="Avenir Book"/>
          <w:color w:val="000000"/>
          <w:lang w:val="en-GB"/>
        </w:rPr>
        <w:t>and  Osman</w:t>
      </w:r>
      <w:proofErr w:type="gramEnd"/>
      <w:r w:rsidRPr="005D27AC">
        <w:rPr>
          <w:rFonts w:ascii="Avenir Roman" w:hAnsi="Avenir Roman" w:cs="Avenir Book"/>
          <w:color w:val="000000"/>
          <w:lang w:val="en-GB"/>
        </w:rPr>
        <w:t xml:space="preserve">,  N.  (2010).  </w:t>
      </w:r>
      <w:r w:rsidR="008A574B" w:rsidRPr="00D17A18">
        <w:rPr>
          <w:rFonts w:ascii="Avenir Roman" w:hAnsi="Avenir Roman" w:cs="Avenir Book"/>
          <w:color w:val="000000"/>
          <w:lang w:val="en-GB"/>
        </w:rPr>
        <w:t>“</w:t>
      </w:r>
      <w:proofErr w:type="gramStart"/>
      <w:r w:rsidRPr="005D27AC">
        <w:rPr>
          <w:rFonts w:ascii="Avenir Roman" w:hAnsi="Avenir Roman" w:cs="Avenir Book"/>
          <w:color w:val="000000"/>
          <w:lang w:val="en-GB"/>
        </w:rPr>
        <w:t>SMS  language</w:t>
      </w:r>
      <w:proofErr w:type="gramEnd"/>
      <w:r w:rsidRPr="005D27AC">
        <w:rPr>
          <w:rFonts w:ascii="Avenir Roman" w:hAnsi="Avenir Roman" w:cs="Avenir Book"/>
          <w:color w:val="000000"/>
          <w:lang w:val="en-GB"/>
        </w:rPr>
        <w:t xml:space="preserve">  and college writing: The language of the college texters</w:t>
      </w:r>
      <w:r w:rsidR="008A574B" w:rsidRPr="00D17A18">
        <w:rPr>
          <w:rFonts w:ascii="Avenir Roman" w:hAnsi="Avenir Roman" w:cs="Avenir Book"/>
          <w:color w:val="000000"/>
          <w:lang w:val="en-GB"/>
        </w:rPr>
        <w:t>”</w:t>
      </w:r>
      <w:r w:rsidRPr="005D27AC">
        <w:rPr>
          <w:rFonts w:ascii="Avenir Roman" w:hAnsi="Avenir Roman" w:cs="Avenir Book"/>
          <w:color w:val="000000"/>
          <w:lang w:val="en-GB"/>
        </w:rPr>
        <w:t xml:space="preserve">, in </w:t>
      </w:r>
      <w:r w:rsidRPr="00D17A18">
        <w:rPr>
          <w:rFonts w:ascii="Avenir Roman" w:hAnsi="Avenir Roman" w:cs="Avenir Book"/>
          <w:i/>
          <w:color w:val="000000"/>
          <w:lang w:val="en-GB"/>
        </w:rPr>
        <w:t xml:space="preserve">International Journal of </w:t>
      </w:r>
      <w:proofErr w:type="spellStart"/>
      <w:r w:rsidRPr="00D17A18">
        <w:rPr>
          <w:rFonts w:ascii="Avenir Roman" w:hAnsi="Avenir Roman" w:cs="Avenir Book"/>
          <w:i/>
          <w:color w:val="000000"/>
          <w:lang w:val="en-GB"/>
        </w:rPr>
        <w:t>EmergingTechnologies</w:t>
      </w:r>
      <w:proofErr w:type="spellEnd"/>
      <w:r w:rsidRPr="00D17A18">
        <w:rPr>
          <w:rFonts w:ascii="Avenir Roman" w:hAnsi="Avenir Roman" w:cs="Avenir Book"/>
          <w:i/>
          <w:color w:val="000000"/>
          <w:lang w:val="en-GB"/>
        </w:rPr>
        <w:t xml:space="preserve"> in Learning</w:t>
      </w:r>
      <w:r w:rsidRPr="005D27AC">
        <w:rPr>
          <w:rFonts w:ascii="Avenir Roman" w:hAnsi="Avenir Roman" w:cs="Avenir Book"/>
          <w:color w:val="000000"/>
          <w:lang w:val="en-GB"/>
        </w:rPr>
        <w:t xml:space="preserve"> 5(1): 26–31.</w:t>
      </w:r>
    </w:p>
    <w:p w14:paraId="28C45820" w14:textId="4E42ED0E" w:rsidR="00B64375" w:rsidRPr="005D27AC" w:rsidRDefault="00B64375" w:rsidP="00935DCD">
      <w:pPr>
        <w:spacing w:line="276" w:lineRule="auto"/>
        <w:ind w:left="567" w:hanging="567"/>
        <w:jc w:val="both"/>
        <w:rPr>
          <w:rFonts w:ascii="Avenir Roman" w:hAnsi="Avenir Roman" w:cs="Avenir Book"/>
          <w:color w:val="000000"/>
          <w:lang w:val="en-GB"/>
        </w:rPr>
      </w:pPr>
      <w:r w:rsidRPr="005D27AC">
        <w:rPr>
          <w:rFonts w:ascii="Avenir Roman" w:hAnsi="Avenir Roman" w:cs="Avenir Book"/>
          <w:color w:val="000000"/>
          <w:lang w:val="en-GB"/>
        </w:rPr>
        <w:t xml:space="preserve">Aziz, S., Shamim, M., Aziz, M. F. and </w:t>
      </w:r>
      <w:proofErr w:type="spellStart"/>
      <w:r w:rsidRPr="005D27AC">
        <w:rPr>
          <w:rFonts w:ascii="Avenir Roman" w:hAnsi="Avenir Roman" w:cs="Avenir Book"/>
          <w:color w:val="000000"/>
          <w:lang w:val="en-GB"/>
        </w:rPr>
        <w:t>Avais</w:t>
      </w:r>
      <w:proofErr w:type="spellEnd"/>
      <w:r w:rsidRPr="005D27AC">
        <w:rPr>
          <w:rFonts w:ascii="Avenir Roman" w:hAnsi="Avenir Roman" w:cs="Avenir Book"/>
          <w:color w:val="000000"/>
          <w:lang w:val="en-GB"/>
        </w:rPr>
        <w:t xml:space="preserve">, P. (2013). </w:t>
      </w:r>
      <w:r w:rsidR="008A574B" w:rsidRPr="00D17A18">
        <w:rPr>
          <w:rFonts w:ascii="Avenir Roman" w:hAnsi="Avenir Roman" w:cs="Avenir Book"/>
          <w:color w:val="000000"/>
          <w:lang w:val="en-GB"/>
        </w:rPr>
        <w:t>“</w:t>
      </w:r>
      <w:r w:rsidRPr="005D27AC">
        <w:rPr>
          <w:rFonts w:ascii="Avenir Roman" w:hAnsi="Avenir Roman" w:cs="Avenir Book"/>
          <w:color w:val="000000"/>
          <w:lang w:val="en-GB"/>
        </w:rPr>
        <w:t>The impact of texting/</w:t>
      </w:r>
      <w:proofErr w:type="spellStart"/>
      <w:r w:rsidRPr="005D27AC">
        <w:rPr>
          <w:rFonts w:ascii="Avenir Roman" w:hAnsi="Avenir Roman" w:cs="Avenir Book"/>
          <w:color w:val="000000"/>
          <w:lang w:val="en-GB"/>
        </w:rPr>
        <w:t>SMSlanguage</w:t>
      </w:r>
      <w:proofErr w:type="spellEnd"/>
      <w:r w:rsidRPr="005D27AC">
        <w:rPr>
          <w:rFonts w:ascii="Avenir Roman" w:hAnsi="Avenir Roman" w:cs="Avenir Book"/>
          <w:color w:val="000000"/>
          <w:lang w:val="en-GB"/>
        </w:rPr>
        <w:t xml:space="preserve">  on  academic  writing  of  students  –  What  do  we  need  to  panic  about?</w:t>
      </w:r>
      <w:r w:rsidR="008A574B" w:rsidRPr="00D17A18">
        <w:rPr>
          <w:rFonts w:ascii="Avenir Roman" w:hAnsi="Avenir Roman" w:cs="Avenir Book"/>
          <w:color w:val="000000"/>
          <w:lang w:val="en-GB"/>
        </w:rPr>
        <w:t>”</w:t>
      </w:r>
      <w:r w:rsidRPr="005D27AC">
        <w:rPr>
          <w:rFonts w:ascii="Avenir Roman" w:hAnsi="Avenir Roman" w:cs="Avenir Book"/>
          <w:color w:val="000000"/>
          <w:lang w:val="en-GB"/>
        </w:rPr>
        <w:t xml:space="preserve">, in </w:t>
      </w:r>
      <w:r w:rsidRPr="00D17A18">
        <w:rPr>
          <w:rFonts w:ascii="Avenir Roman" w:hAnsi="Avenir Roman" w:cs="Avenir Book"/>
          <w:i/>
          <w:color w:val="000000"/>
          <w:lang w:val="en-GB"/>
        </w:rPr>
        <w:t>Linguistics and Translation</w:t>
      </w:r>
      <w:r w:rsidRPr="005D27AC">
        <w:rPr>
          <w:rFonts w:ascii="Avenir Roman" w:hAnsi="Avenir Roman" w:cs="Avenir Book"/>
          <w:i/>
          <w:color w:val="000000"/>
          <w:lang w:val="en-GB"/>
        </w:rPr>
        <w:t xml:space="preserve"> </w:t>
      </w:r>
      <w:r w:rsidRPr="005D27AC">
        <w:rPr>
          <w:rFonts w:ascii="Avenir Roman" w:hAnsi="Avenir Roman" w:cs="Avenir Book"/>
          <w:color w:val="000000"/>
          <w:lang w:val="en-GB"/>
        </w:rPr>
        <w:t>55: 12884–12890.</w:t>
      </w:r>
    </w:p>
    <w:p w14:paraId="7E4A36DF" w14:textId="01D33E64" w:rsidR="003D0382" w:rsidRPr="00D17A18" w:rsidRDefault="003D0382" w:rsidP="008819DD">
      <w:pPr>
        <w:ind w:left="567" w:hanging="567"/>
        <w:jc w:val="both"/>
        <w:rPr>
          <w:rFonts w:ascii="Avenir Roman" w:hAnsi="Avenir Roman" w:cs="Avenir Book"/>
          <w:color w:val="000000"/>
          <w:lang w:val="en-US"/>
        </w:rPr>
      </w:pPr>
      <w:proofErr w:type="spellStart"/>
      <w:r w:rsidRPr="00D17A18">
        <w:rPr>
          <w:rFonts w:ascii="Avenir Roman" w:hAnsi="Avenir Roman" w:cs="Avenir Book"/>
          <w:color w:val="000000"/>
          <w:lang w:val="en-US"/>
        </w:rPr>
        <w:t>Bernicot</w:t>
      </w:r>
      <w:proofErr w:type="spellEnd"/>
      <w:r w:rsidRPr="00D17A18">
        <w:rPr>
          <w:rFonts w:ascii="Avenir Roman" w:hAnsi="Avenir Roman" w:cs="Avenir Book"/>
          <w:color w:val="000000"/>
          <w:lang w:val="en-US"/>
        </w:rPr>
        <w:t xml:space="preserve">, J., </w:t>
      </w:r>
      <w:proofErr w:type="spellStart"/>
      <w:r w:rsidRPr="00D17A18">
        <w:rPr>
          <w:rFonts w:ascii="Avenir Roman" w:hAnsi="Avenir Roman" w:cs="Avenir Book"/>
          <w:color w:val="000000"/>
          <w:lang w:val="en-US"/>
        </w:rPr>
        <w:t>Goumi</w:t>
      </w:r>
      <w:proofErr w:type="spellEnd"/>
      <w:r w:rsidRPr="00D17A18">
        <w:rPr>
          <w:rFonts w:ascii="Avenir Roman" w:hAnsi="Avenir Roman" w:cs="Avenir Book"/>
          <w:color w:val="000000"/>
          <w:lang w:val="en-US"/>
        </w:rPr>
        <w:t>, A., Bert-</w:t>
      </w:r>
      <w:proofErr w:type="spellStart"/>
      <w:r w:rsidRPr="00D17A18">
        <w:rPr>
          <w:rFonts w:ascii="Avenir Roman" w:hAnsi="Avenir Roman" w:cs="Avenir Book"/>
          <w:color w:val="000000"/>
          <w:lang w:val="en-US"/>
        </w:rPr>
        <w:t>Erboul</w:t>
      </w:r>
      <w:proofErr w:type="spellEnd"/>
      <w:r w:rsidRPr="00D17A18">
        <w:rPr>
          <w:rFonts w:ascii="Avenir Roman" w:hAnsi="Avenir Roman" w:cs="Avenir Book"/>
          <w:color w:val="000000"/>
          <w:lang w:val="en-US"/>
        </w:rPr>
        <w:t xml:space="preserve">, A. and </w:t>
      </w:r>
      <w:proofErr w:type="spellStart"/>
      <w:r w:rsidRPr="00D17A18">
        <w:rPr>
          <w:rFonts w:ascii="Avenir Roman" w:hAnsi="Avenir Roman" w:cs="Avenir Book"/>
          <w:color w:val="000000"/>
          <w:lang w:val="en-US"/>
        </w:rPr>
        <w:t>Volckaert-Legrier</w:t>
      </w:r>
      <w:proofErr w:type="spellEnd"/>
      <w:r w:rsidRPr="00D17A18">
        <w:rPr>
          <w:rFonts w:ascii="Avenir Roman" w:hAnsi="Avenir Roman" w:cs="Avenir Book"/>
          <w:color w:val="000000"/>
          <w:lang w:val="en-US"/>
        </w:rPr>
        <w:t>, O. (2014). How do</w:t>
      </w:r>
      <w:r w:rsidR="00565DD7" w:rsidRPr="005D27AC">
        <w:rPr>
          <w:rFonts w:ascii="Avenir Roman" w:hAnsi="Avenir Roman" w:cs="Avenir Book"/>
          <w:color w:val="000000"/>
          <w:lang w:val="en-US"/>
        </w:rPr>
        <w:t xml:space="preserve"> </w:t>
      </w:r>
      <w:r w:rsidRPr="00D17A18">
        <w:rPr>
          <w:rFonts w:ascii="Avenir Roman" w:hAnsi="Avenir Roman" w:cs="Avenir Book"/>
          <w:color w:val="000000"/>
          <w:lang w:val="en-US"/>
        </w:rPr>
        <w:t>skilled and less-skilled spellers write text messages? A longitudinal study of sixth and</w:t>
      </w:r>
      <w:r w:rsidR="00565DD7" w:rsidRPr="005D27AC">
        <w:rPr>
          <w:rFonts w:ascii="Avenir Roman" w:hAnsi="Avenir Roman" w:cs="Avenir Book"/>
          <w:color w:val="000000"/>
          <w:lang w:val="en-US"/>
        </w:rPr>
        <w:t xml:space="preserve"> </w:t>
      </w:r>
      <w:r w:rsidRPr="00D17A18">
        <w:rPr>
          <w:rFonts w:ascii="Avenir Roman" w:hAnsi="Avenir Roman" w:cs="Avenir Book"/>
          <w:color w:val="000000"/>
          <w:lang w:val="en-US"/>
        </w:rPr>
        <w:t xml:space="preserve">seventh </w:t>
      </w:r>
      <w:proofErr w:type="spellStart"/>
      <w:r w:rsidRPr="00D17A18">
        <w:rPr>
          <w:rFonts w:ascii="Avenir Roman" w:hAnsi="Avenir Roman" w:cs="Avenir Book"/>
          <w:color w:val="000000"/>
          <w:lang w:val="en-US"/>
        </w:rPr>
        <w:t>graders.Journal</w:t>
      </w:r>
      <w:proofErr w:type="spellEnd"/>
      <w:r w:rsidRPr="00D17A18">
        <w:rPr>
          <w:rFonts w:ascii="Avenir Roman" w:hAnsi="Avenir Roman" w:cs="Avenir Book"/>
          <w:color w:val="000000"/>
          <w:lang w:val="en-US"/>
        </w:rPr>
        <w:t xml:space="preserve"> of Computer Assisted Learning</w:t>
      </w:r>
      <w:r w:rsidR="00565DD7" w:rsidRPr="00D17A18">
        <w:rPr>
          <w:rFonts w:ascii="Avenir Roman" w:hAnsi="Avenir Roman" w:cs="Avenir Book"/>
          <w:color w:val="000000"/>
          <w:lang w:val="en-US"/>
        </w:rPr>
        <w:t xml:space="preserve"> </w:t>
      </w:r>
      <w:r w:rsidRPr="00D17A18">
        <w:rPr>
          <w:rFonts w:ascii="Avenir Roman" w:hAnsi="Avenir Roman" w:cs="Avenir Book"/>
          <w:color w:val="000000"/>
          <w:lang w:val="en-US"/>
        </w:rPr>
        <w:t>30</w:t>
      </w:r>
      <w:r w:rsidR="00565DD7" w:rsidRPr="00D17A18">
        <w:rPr>
          <w:rFonts w:ascii="Avenir Roman" w:hAnsi="Avenir Roman" w:cs="Avenir Book"/>
          <w:color w:val="000000"/>
          <w:lang w:val="en-US"/>
        </w:rPr>
        <w:t xml:space="preserve"> </w:t>
      </w:r>
      <w:r w:rsidRPr="00D17A18">
        <w:rPr>
          <w:rFonts w:ascii="Avenir Roman" w:hAnsi="Avenir Roman" w:cs="Avenir Book"/>
          <w:color w:val="000000"/>
          <w:lang w:val="en-US"/>
        </w:rPr>
        <w:t>(6):559–576.</w:t>
      </w:r>
    </w:p>
    <w:p w14:paraId="2815AE48" w14:textId="788D1570" w:rsidR="00262123" w:rsidRPr="005D27AC" w:rsidRDefault="00262123" w:rsidP="00262123">
      <w:pPr>
        <w:ind w:left="567" w:hanging="567"/>
        <w:jc w:val="both"/>
        <w:rPr>
          <w:rFonts w:ascii="Avenir Roman" w:hAnsi="Avenir Roman" w:cs="Avenir Book"/>
          <w:color w:val="000000"/>
          <w:lang w:val="en-US"/>
        </w:rPr>
      </w:pPr>
      <w:r w:rsidRPr="005D27AC">
        <w:rPr>
          <w:rFonts w:ascii="Avenir Roman" w:hAnsi="Avenir Roman" w:cs="Avenir Book"/>
          <w:color w:val="000000"/>
        </w:rPr>
        <w:t xml:space="preserve">Cougnon, L.-A. (2015). </w:t>
      </w:r>
      <w:r w:rsidRPr="00D17A18">
        <w:rPr>
          <w:rFonts w:ascii="Avenir Roman" w:hAnsi="Avenir Roman" w:cs="Avenir Book"/>
          <w:i/>
          <w:color w:val="000000"/>
        </w:rPr>
        <w:t>Langage et sms</w:t>
      </w:r>
      <w:r w:rsidRPr="005D27AC">
        <w:rPr>
          <w:rFonts w:ascii="Avenir Roman" w:hAnsi="Avenir Roman" w:cs="Avenir Book"/>
          <w:color w:val="000000"/>
        </w:rPr>
        <w:t xml:space="preserve">. Presses universitaires de Louvain. </w:t>
      </w:r>
      <w:r w:rsidRPr="00D17A18">
        <w:rPr>
          <w:rFonts w:ascii="Avenir Roman" w:hAnsi="Avenir Roman" w:cs="Avenir Book"/>
          <w:color w:val="000000"/>
          <w:lang w:val="en-US"/>
        </w:rPr>
        <w:t>ISBN: 978-2-87463-371-0 [PhD thesis</w:t>
      </w:r>
      <w:r w:rsidR="00554E54" w:rsidRPr="00D17A18">
        <w:rPr>
          <w:rFonts w:ascii="Avenir Roman" w:hAnsi="Avenir Roman" w:cs="Avenir Book"/>
          <w:color w:val="000000"/>
          <w:lang w:val="en-US"/>
        </w:rPr>
        <w:t xml:space="preserve"> publication</w:t>
      </w:r>
      <w:r w:rsidRPr="00D17A18">
        <w:rPr>
          <w:rFonts w:ascii="Avenir Roman" w:hAnsi="Avenir Roman" w:cs="Avenir Book"/>
          <w:color w:val="000000"/>
          <w:lang w:val="en-US"/>
        </w:rPr>
        <w:t>].</w:t>
      </w:r>
    </w:p>
    <w:p w14:paraId="7BC3FE66" w14:textId="77777777" w:rsidR="00554E54" w:rsidRPr="005D27AC" w:rsidRDefault="00554E54" w:rsidP="00554E54">
      <w:pPr>
        <w:ind w:left="567" w:hanging="567"/>
        <w:jc w:val="both"/>
        <w:rPr>
          <w:rFonts w:ascii="Avenir Roman" w:hAnsi="Avenir Roman" w:cs="Avenir Book"/>
          <w:color w:val="000000"/>
          <w:lang w:val="en-GB"/>
        </w:rPr>
      </w:pPr>
      <w:r w:rsidRPr="005D27AC">
        <w:rPr>
          <w:rFonts w:ascii="Avenir Roman" w:hAnsi="Avenir Roman" w:cs="Avenir Book"/>
          <w:color w:val="000000"/>
          <w:lang w:val="en-US"/>
        </w:rPr>
        <w:t xml:space="preserve">Cougnon L.-A. (2016), </w:t>
      </w:r>
      <w:r w:rsidRPr="005D27AC">
        <w:rPr>
          <w:rFonts w:ascii="Avenir Roman" w:hAnsi="Avenir Roman" w:cs="Avenir Book"/>
          <w:color w:val="000000"/>
          <w:lang w:val="en-GB"/>
        </w:rPr>
        <w:t xml:space="preserve">“A peek into the classroom of tomorrow”, TEDx presentation </w:t>
      </w:r>
    </w:p>
    <w:p w14:paraId="29038EE2" w14:textId="77777777" w:rsidR="00554E54" w:rsidRPr="005D27AC" w:rsidRDefault="002D5B81" w:rsidP="00D17A18">
      <w:pPr>
        <w:ind w:left="567"/>
        <w:jc w:val="both"/>
        <w:rPr>
          <w:rFonts w:ascii="Avenir Roman" w:hAnsi="Avenir Roman" w:cs="Avenir Book"/>
          <w:color w:val="000000"/>
          <w:lang w:val="en-GB"/>
        </w:rPr>
      </w:pPr>
      <w:hyperlink r:id="rId19" w:history="1">
        <w:r w:rsidR="00554E54" w:rsidRPr="005D27AC">
          <w:rPr>
            <w:rStyle w:val="Hyperlink"/>
            <w:rFonts w:ascii="Avenir Roman" w:hAnsi="Avenir Roman" w:cs="Avenir Book"/>
            <w:lang w:val="en-GB"/>
          </w:rPr>
          <w:t>https://www.youtube.com/watch?v=3ite2Qw-U7g</w:t>
        </w:r>
      </w:hyperlink>
      <w:r w:rsidR="00554E54" w:rsidRPr="005D27AC">
        <w:rPr>
          <w:rFonts w:ascii="Avenir Roman" w:hAnsi="Avenir Roman" w:cs="Avenir Book"/>
          <w:color w:val="000000"/>
          <w:lang w:val="en-GB"/>
        </w:rPr>
        <w:t>.</w:t>
      </w:r>
    </w:p>
    <w:p w14:paraId="53EE65ED" w14:textId="714D21CF" w:rsidR="0034160E" w:rsidRPr="00D17A18" w:rsidRDefault="0034160E" w:rsidP="0034160E">
      <w:pPr>
        <w:ind w:left="567" w:hanging="567"/>
        <w:jc w:val="both"/>
        <w:rPr>
          <w:rFonts w:ascii="Avenir Roman" w:hAnsi="Avenir Roman" w:cs="Avenir Book"/>
          <w:color w:val="000000"/>
          <w:lang w:val="en-US"/>
        </w:rPr>
      </w:pPr>
      <w:r w:rsidRPr="00D17A18">
        <w:rPr>
          <w:rFonts w:ascii="Avenir Roman" w:hAnsi="Avenir Roman" w:cs="Avenir Book"/>
          <w:color w:val="000000"/>
          <w:lang w:val="en-US"/>
        </w:rPr>
        <w:t>Cougnon, L.-A.</w:t>
      </w:r>
      <w:r w:rsidRPr="00D17A18">
        <w:rPr>
          <w:lang w:val="en-US"/>
        </w:rPr>
        <w:t xml:space="preserve"> </w:t>
      </w:r>
      <w:r w:rsidRPr="00D17A18">
        <w:rPr>
          <w:rFonts w:ascii="Avenir Roman" w:hAnsi="Avenir Roman" w:cs="Avenir Book"/>
          <w:color w:val="000000"/>
          <w:lang w:val="en-US"/>
        </w:rPr>
        <w:t xml:space="preserve">and </w:t>
      </w:r>
      <w:proofErr w:type="spellStart"/>
      <w:r w:rsidRPr="00D17A18">
        <w:rPr>
          <w:rFonts w:ascii="Avenir Roman" w:hAnsi="Avenir Roman" w:cs="Avenir Book"/>
          <w:color w:val="000000"/>
          <w:lang w:val="en-US"/>
        </w:rPr>
        <w:t>Draelants</w:t>
      </w:r>
      <w:proofErr w:type="spellEnd"/>
      <w:r w:rsidRPr="00D17A18">
        <w:rPr>
          <w:rFonts w:ascii="Avenir Roman" w:hAnsi="Avenir Roman" w:cs="Avenir Book"/>
          <w:color w:val="000000"/>
          <w:lang w:val="en-US"/>
        </w:rPr>
        <w:t xml:space="preserve">, H. (2018). "Language Ideologies and Writing Systems in CMC: a Sociolinguistic Approach". In Louise-Amélie Cougnon, Barbara De Cock and </w:t>
      </w:r>
      <w:proofErr w:type="spellStart"/>
      <w:r w:rsidRPr="00D17A18">
        <w:rPr>
          <w:rFonts w:ascii="Avenir Roman" w:hAnsi="Avenir Roman" w:cs="Avenir Book"/>
          <w:color w:val="000000"/>
          <w:lang w:val="en-US"/>
        </w:rPr>
        <w:t>Cédrick</w:t>
      </w:r>
      <w:proofErr w:type="spellEnd"/>
      <w:r w:rsidRPr="00D17A18">
        <w:rPr>
          <w:rFonts w:ascii="Avenir Roman" w:hAnsi="Avenir Roman" w:cs="Avenir Book"/>
          <w:color w:val="000000"/>
          <w:lang w:val="en-US"/>
        </w:rPr>
        <w:t xml:space="preserve"> </w:t>
      </w:r>
      <w:proofErr w:type="spellStart"/>
      <w:r w:rsidRPr="00D17A18">
        <w:rPr>
          <w:rFonts w:ascii="Avenir Roman" w:hAnsi="Avenir Roman" w:cs="Avenir Book"/>
          <w:color w:val="000000"/>
          <w:lang w:val="en-US"/>
        </w:rPr>
        <w:t>Fairon</w:t>
      </w:r>
      <w:proofErr w:type="spellEnd"/>
      <w:r w:rsidRPr="00D17A18">
        <w:rPr>
          <w:rFonts w:ascii="Avenir Roman" w:hAnsi="Avenir Roman" w:cs="Avenir Book"/>
          <w:color w:val="000000"/>
          <w:lang w:val="en-US"/>
        </w:rPr>
        <w:t xml:space="preserve"> (</w:t>
      </w:r>
      <w:proofErr w:type="spellStart"/>
      <w:r w:rsidRPr="00D17A18">
        <w:rPr>
          <w:rFonts w:ascii="Avenir Roman" w:hAnsi="Avenir Roman" w:cs="Avenir Book"/>
          <w:color w:val="000000"/>
          <w:lang w:val="en-US"/>
        </w:rPr>
        <w:t>eds</w:t>
      </w:r>
      <w:proofErr w:type="spellEnd"/>
      <w:r w:rsidRPr="00D17A18">
        <w:rPr>
          <w:rFonts w:ascii="Avenir Roman" w:hAnsi="Avenir Roman" w:cs="Avenir Book"/>
          <w:color w:val="000000"/>
          <w:lang w:val="en-US"/>
        </w:rPr>
        <w:t xml:space="preserve">). Language and the new (instant) media, Cahiers du </w:t>
      </w:r>
      <w:proofErr w:type="spellStart"/>
      <w:r w:rsidRPr="00D17A18">
        <w:rPr>
          <w:rFonts w:ascii="Avenir Roman" w:hAnsi="Avenir Roman" w:cs="Avenir Book"/>
          <w:color w:val="000000"/>
          <w:lang w:val="en-US"/>
        </w:rPr>
        <w:t>Cental</w:t>
      </w:r>
      <w:proofErr w:type="spellEnd"/>
      <w:r w:rsidRPr="00D17A18">
        <w:rPr>
          <w:rFonts w:ascii="Avenir Roman" w:hAnsi="Avenir Roman" w:cs="Avenir Book"/>
          <w:color w:val="000000"/>
          <w:lang w:val="en-US"/>
        </w:rPr>
        <w:t xml:space="preserve"> 9, 88-99. </w:t>
      </w:r>
    </w:p>
    <w:p w14:paraId="35609A42" w14:textId="577C6458" w:rsidR="00093C2B" w:rsidRPr="00D17A18" w:rsidRDefault="00AB4320" w:rsidP="008819DD">
      <w:pPr>
        <w:ind w:left="567" w:hanging="567"/>
        <w:jc w:val="both"/>
        <w:rPr>
          <w:rFonts w:ascii="Avenir Roman" w:hAnsi="Avenir Roman" w:cs="Avenir Book"/>
          <w:color w:val="000000"/>
          <w:lang w:val="en-US"/>
        </w:rPr>
      </w:pPr>
      <w:r w:rsidRPr="00D17A18">
        <w:rPr>
          <w:rFonts w:ascii="Avenir Roman" w:hAnsi="Avenir Roman" w:cs="Avenir Book"/>
          <w:color w:val="000000"/>
          <w:lang w:val="en-US"/>
        </w:rPr>
        <w:t xml:space="preserve">Cougnon, L.-A., </w:t>
      </w:r>
      <w:proofErr w:type="spellStart"/>
      <w:r w:rsidRPr="00D17A18">
        <w:rPr>
          <w:rFonts w:ascii="Avenir Roman" w:hAnsi="Avenir Roman" w:cs="Avenir Book"/>
          <w:color w:val="000000"/>
          <w:lang w:val="en-US"/>
        </w:rPr>
        <w:t>Maskens</w:t>
      </w:r>
      <w:proofErr w:type="spellEnd"/>
      <w:r w:rsidRPr="00D17A18">
        <w:rPr>
          <w:rFonts w:ascii="Avenir Roman" w:hAnsi="Avenir Roman" w:cs="Avenir Book"/>
          <w:color w:val="000000"/>
          <w:lang w:val="en-US"/>
        </w:rPr>
        <w:t xml:space="preserve">, L., </w:t>
      </w:r>
      <w:proofErr w:type="spellStart"/>
      <w:r w:rsidRPr="00D17A18">
        <w:rPr>
          <w:rFonts w:ascii="Avenir Roman" w:hAnsi="Avenir Roman" w:cs="Avenir Book"/>
          <w:color w:val="000000"/>
          <w:lang w:val="en-US"/>
        </w:rPr>
        <w:t>Roekhaut</w:t>
      </w:r>
      <w:proofErr w:type="spellEnd"/>
      <w:r w:rsidRPr="00D17A18">
        <w:rPr>
          <w:rFonts w:ascii="Avenir Roman" w:hAnsi="Avenir Roman" w:cs="Avenir Book"/>
          <w:color w:val="000000"/>
          <w:lang w:val="en-US"/>
        </w:rPr>
        <w:t xml:space="preserve">, S. and </w:t>
      </w:r>
      <w:proofErr w:type="spellStart"/>
      <w:r w:rsidRPr="00D17A18">
        <w:rPr>
          <w:rFonts w:ascii="Avenir Roman" w:hAnsi="Avenir Roman" w:cs="Avenir Book"/>
          <w:color w:val="000000"/>
          <w:lang w:val="en-US"/>
        </w:rPr>
        <w:t>Fairon</w:t>
      </w:r>
      <w:proofErr w:type="spellEnd"/>
      <w:r w:rsidRPr="00D17A18">
        <w:rPr>
          <w:rFonts w:ascii="Avenir Roman" w:hAnsi="Avenir Roman" w:cs="Avenir Book"/>
          <w:color w:val="000000"/>
          <w:lang w:val="en-US"/>
        </w:rPr>
        <w:t xml:space="preserve">, C. (2017). "Social Media, Spontaneous Writing and Dictation. Spelling variation" in </w:t>
      </w:r>
      <w:r w:rsidRPr="00D17A18">
        <w:rPr>
          <w:rFonts w:ascii="Avenir Roman" w:hAnsi="Avenir Roman" w:cs="Avenir Book"/>
          <w:i/>
          <w:color w:val="000000"/>
          <w:lang w:val="en-US"/>
        </w:rPr>
        <w:t>Journal of French Language Studies</w:t>
      </w:r>
      <w:r w:rsidRPr="00D17A18">
        <w:rPr>
          <w:rFonts w:ascii="Avenir Roman" w:hAnsi="Avenir Roman" w:cs="Avenir Book"/>
          <w:color w:val="000000"/>
          <w:lang w:val="en-US"/>
        </w:rPr>
        <w:t xml:space="preserve"> 27, 309-327, Cambridge University Press</w:t>
      </w:r>
      <w:r w:rsidR="00093C2B" w:rsidRPr="005D27AC">
        <w:rPr>
          <w:rFonts w:ascii="Avenir Roman" w:hAnsi="Avenir Roman"/>
          <w:lang w:val="en-US"/>
        </w:rPr>
        <w:t>.</w:t>
      </w:r>
    </w:p>
    <w:p w14:paraId="57468D02" w14:textId="2F78A7F1" w:rsidR="00B64375" w:rsidRPr="00D17A18" w:rsidRDefault="00B64375" w:rsidP="00D17A18">
      <w:pPr>
        <w:ind w:left="567" w:hanging="567"/>
        <w:jc w:val="both"/>
        <w:rPr>
          <w:rFonts w:ascii="Avenir Roman" w:hAnsi="Avenir Roman" w:cs="Avenir Book"/>
          <w:color w:val="000000"/>
        </w:rPr>
      </w:pPr>
      <w:r w:rsidRPr="00D17A18">
        <w:rPr>
          <w:rFonts w:ascii="Avenir Roman" w:hAnsi="Avenir Roman"/>
          <w:lang w:val="en-US"/>
        </w:rPr>
        <w:t xml:space="preserve">David, J. and </w:t>
      </w:r>
      <w:proofErr w:type="spellStart"/>
      <w:r w:rsidRPr="00D17A18">
        <w:rPr>
          <w:rFonts w:ascii="Avenir Roman" w:hAnsi="Avenir Roman"/>
          <w:lang w:val="en-US"/>
        </w:rPr>
        <w:t>Goncalves</w:t>
      </w:r>
      <w:proofErr w:type="spellEnd"/>
      <w:r w:rsidRPr="00D17A18">
        <w:rPr>
          <w:rFonts w:ascii="Avenir Roman" w:hAnsi="Avenir Roman"/>
          <w:lang w:val="en-US"/>
        </w:rPr>
        <w:t xml:space="preserve">, H. (2007). </w:t>
      </w:r>
      <w:r w:rsidRPr="00D17A18">
        <w:rPr>
          <w:rFonts w:ascii="Avenir Roman" w:hAnsi="Avenir Roman"/>
        </w:rPr>
        <w:t>« </w:t>
      </w:r>
      <w:proofErr w:type="gramStart"/>
      <w:r w:rsidRPr="00D17A18">
        <w:rPr>
          <w:rFonts w:ascii="Avenir Roman" w:hAnsi="Avenir Roman"/>
        </w:rPr>
        <w:t>L’écriture  électronique</w:t>
      </w:r>
      <w:proofErr w:type="gramEnd"/>
      <w:r w:rsidRPr="00D17A18">
        <w:rPr>
          <w:rFonts w:ascii="Avenir Roman" w:hAnsi="Avenir Roman"/>
        </w:rPr>
        <w:t>, une menace pour la</w:t>
      </w:r>
      <w:r w:rsidR="00093C2B" w:rsidRPr="00D17A18">
        <w:rPr>
          <w:rFonts w:ascii="Avenir Roman" w:hAnsi="Avenir Roman"/>
        </w:rPr>
        <w:t xml:space="preserve"> </w:t>
      </w:r>
      <w:r w:rsidRPr="00D17A18">
        <w:rPr>
          <w:rFonts w:ascii="Avenir Roman" w:hAnsi="Avenir Roman"/>
        </w:rPr>
        <w:t>maitrise de la langue ?</w:t>
      </w:r>
      <w:r w:rsidR="00D2633B" w:rsidRPr="00D17A18">
        <w:rPr>
          <w:rFonts w:ascii="Avenir Roman" w:hAnsi="Avenir Roman"/>
        </w:rPr>
        <w:t xml:space="preserve"> » </w:t>
      </w:r>
      <w:r w:rsidRPr="00D17A18">
        <w:rPr>
          <w:rFonts w:ascii="Avenir Roman" w:hAnsi="Avenir Roman"/>
          <w:i/>
          <w:iCs/>
        </w:rPr>
        <w:t>Le Fran</w:t>
      </w:r>
      <w:r w:rsidR="00D2633B" w:rsidRPr="00D17A18">
        <w:rPr>
          <w:rFonts w:ascii="Avenir Roman" w:hAnsi="Avenir Roman"/>
          <w:i/>
          <w:iCs/>
        </w:rPr>
        <w:t>ç</w:t>
      </w:r>
      <w:r w:rsidRPr="00D17A18">
        <w:rPr>
          <w:rFonts w:ascii="Avenir Roman" w:hAnsi="Avenir Roman"/>
          <w:i/>
          <w:iCs/>
        </w:rPr>
        <w:t>ais Aujourd’hui</w:t>
      </w:r>
      <w:r w:rsidR="00D2633B" w:rsidRPr="00D17A18">
        <w:rPr>
          <w:rFonts w:ascii="Avenir Roman" w:hAnsi="Avenir Roman"/>
        </w:rPr>
        <w:t xml:space="preserve">, </w:t>
      </w:r>
      <w:r w:rsidRPr="00D17A18">
        <w:rPr>
          <w:rFonts w:ascii="Avenir Roman" w:hAnsi="Avenir Roman"/>
        </w:rPr>
        <w:t>156:39–47.</w:t>
      </w:r>
    </w:p>
    <w:p w14:paraId="2D8F8FC9" w14:textId="3CC22795" w:rsidR="00B64375" w:rsidRDefault="00B64375" w:rsidP="00D17A18">
      <w:pPr>
        <w:spacing w:line="276" w:lineRule="auto"/>
        <w:ind w:left="284" w:hanging="284"/>
        <w:jc w:val="both"/>
        <w:rPr>
          <w:rFonts w:ascii="Avenir Roman" w:hAnsi="Avenir Roman" w:cs="Avenir Book"/>
          <w:color w:val="000000"/>
          <w:lang w:val="en-GB"/>
        </w:rPr>
      </w:pPr>
      <w:r w:rsidRPr="00E96E9C">
        <w:rPr>
          <w:rFonts w:ascii="Avenir Roman" w:hAnsi="Avenir Roman" w:cs="Avenir Book"/>
          <w:color w:val="000000"/>
        </w:rPr>
        <w:t xml:space="preserve">Drouin, M. and Davis, C. (2009). "R u </w:t>
      </w:r>
      <w:proofErr w:type="spellStart"/>
      <w:proofErr w:type="gramStart"/>
      <w:r w:rsidRPr="00E96E9C">
        <w:rPr>
          <w:rFonts w:ascii="Avenir Roman" w:hAnsi="Avenir Roman" w:cs="Avenir Book"/>
          <w:color w:val="000000"/>
        </w:rPr>
        <w:t>txting</w:t>
      </w:r>
      <w:proofErr w:type="spellEnd"/>
      <w:r w:rsidRPr="00E96E9C">
        <w:rPr>
          <w:rFonts w:ascii="Avenir Roman" w:hAnsi="Avenir Roman" w:cs="Avenir Book"/>
          <w:color w:val="000000"/>
        </w:rPr>
        <w:t>?</w:t>
      </w:r>
      <w:proofErr w:type="gramEnd"/>
      <w:r w:rsidRPr="00E96E9C">
        <w:rPr>
          <w:rFonts w:ascii="Avenir Roman" w:hAnsi="Avenir Roman" w:cs="Avenir Book"/>
          <w:color w:val="000000"/>
        </w:rPr>
        <w:t xml:space="preserve"> </w:t>
      </w:r>
      <w:r w:rsidRPr="005D27AC">
        <w:rPr>
          <w:rFonts w:ascii="Avenir Roman" w:hAnsi="Avenir Roman" w:cs="Avenir Book"/>
          <w:color w:val="000000"/>
          <w:lang w:val="en-GB"/>
        </w:rPr>
        <w:t xml:space="preserve">Is the use of text speak hurting your literacy?", in </w:t>
      </w:r>
      <w:r w:rsidRPr="00D17A18">
        <w:rPr>
          <w:rFonts w:ascii="Avenir Roman" w:hAnsi="Avenir Roman" w:cs="Avenir Book"/>
          <w:i/>
          <w:color w:val="000000"/>
          <w:lang w:val="en-GB"/>
        </w:rPr>
        <w:t>Journal of Literacy Research</w:t>
      </w:r>
      <w:r w:rsidRPr="005D27AC">
        <w:rPr>
          <w:rFonts w:ascii="Avenir Roman" w:hAnsi="Avenir Roman" w:cs="Avenir Book"/>
          <w:color w:val="000000"/>
          <w:lang w:val="en-GB"/>
        </w:rPr>
        <w:t xml:space="preserve"> 41(1):46–67.</w:t>
      </w:r>
    </w:p>
    <w:p w14:paraId="13AE6527" w14:textId="77777777" w:rsidR="001E1260" w:rsidRPr="001E1260" w:rsidRDefault="001E1260" w:rsidP="001E1260">
      <w:pPr>
        <w:spacing w:line="276" w:lineRule="auto"/>
        <w:ind w:left="284" w:hanging="284"/>
        <w:jc w:val="both"/>
        <w:rPr>
          <w:rFonts w:ascii="Avenir Roman" w:hAnsi="Avenir Roman" w:cs="Avenir Book"/>
          <w:color w:val="000000"/>
          <w:lang w:val="en-US"/>
        </w:rPr>
      </w:pPr>
      <w:r w:rsidRPr="002579FA">
        <w:rPr>
          <w:rFonts w:ascii="Avenir Roman" w:hAnsi="Avenir Roman" w:cs="Avenir Book"/>
          <w:color w:val="000000"/>
          <w:lang w:val="en-US"/>
        </w:rPr>
        <w:t xml:space="preserve">Dykes G., Knight H.R. (2012), Mobile learning for teachers in Europe: exploring the potential of mobile technologies to support teachers and improve practice, </w:t>
      </w:r>
      <w:hyperlink r:id="rId20" w:tgtFrame="_blank" w:history="1">
        <w:r w:rsidRPr="002579FA">
          <w:rPr>
            <w:rStyle w:val="Hyperlink"/>
            <w:rFonts w:ascii="Avenir Roman" w:hAnsi="Avenir Roman" w:cs="Avenir Book"/>
            <w:lang w:val="en-US"/>
          </w:rPr>
          <w:t>UNESCO working paper series on mobile learning</w:t>
        </w:r>
      </w:hyperlink>
      <w:r w:rsidRPr="002579FA">
        <w:rPr>
          <w:rFonts w:ascii="Avenir Roman" w:hAnsi="Avenir Roman" w:cs="Avenir Book"/>
          <w:color w:val="000000"/>
          <w:lang w:val="en-US"/>
        </w:rPr>
        <w:t>, https://unesdoc.unesco.org/ark:/48223/pf0000216167</w:t>
      </w:r>
    </w:p>
    <w:p w14:paraId="29ADC050" w14:textId="51F0684B" w:rsidR="00665009" w:rsidRDefault="00E0401D" w:rsidP="008819DD">
      <w:pPr>
        <w:ind w:left="567" w:hanging="567"/>
        <w:jc w:val="both"/>
        <w:rPr>
          <w:rFonts w:ascii="Avenir Roman" w:hAnsi="Avenir Roman" w:cs="Avenir Book"/>
          <w:color w:val="000000"/>
          <w:lang w:val="en-US"/>
        </w:rPr>
      </w:pPr>
      <w:r>
        <w:rPr>
          <w:rFonts w:ascii="Avenir Roman" w:hAnsi="Avenir Roman" w:cs="Avenir Book"/>
          <w:color w:val="000000"/>
          <w:lang w:val="en-US"/>
        </w:rPr>
        <w:t xml:space="preserve">Eurostat (2016). </w:t>
      </w:r>
      <w:r w:rsidRPr="00D17A18">
        <w:rPr>
          <w:rFonts w:ascii="Avenir Roman" w:hAnsi="Avenir Roman" w:cs="Avenir Book"/>
          <w:i/>
          <w:color w:val="000000"/>
          <w:lang w:val="en-US"/>
        </w:rPr>
        <w:t>Being young in Europe today - digital world</w:t>
      </w:r>
      <w:r>
        <w:rPr>
          <w:rFonts w:ascii="Avenir Roman" w:hAnsi="Avenir Roman" w:cs="Avenir Book"/>
          <w:color w:val="000000"/>
          <w:lang w:val="en-US"/>
        </w:rPr>
        <w:t xml:space="preserve"> [online] </w:t>
      </w:r>
      <w:hyperlink r:id="rId21" w:history="1">
        <w:r w:rsidR="00665009" w:rsidRPr="00702A2C">
          <w:rPr>
            <w:rStyle w:val="Hyperlink"/>
            <w:rFonts w:ascii="Avenir Roman" w:hAnsi="Avenir Roman" w:cs="Avenir Book"/>
            <w:lang w:val="en-US"/>
          </w:rPr>
          <w:t>https://ec.europa.eu/eurostat/statistics-explained/index.php/Being_young_in_Europe_today_-_digital_world</w:t>
        </w:r>
      </w:hyperlink>
    </w:p>
    <w:p w14:paraId="5BC5C4A4" w14:textId="09B77F87" w:rsidR="004D7691" w:rsidRPr="005D27AC" w:rsidRDefault="004D7691" w:rsidP="008819DD">
      <w:pPr>
        <w:ind w:left="567" w:hanging="567"/>
        <w:jc w:val="both"/>
        <w:rPr>
          <w:rFonts w:ascii="Avenir Roman" w:hAnsi="Avenir Roman" w:cs="Avenir Book"/>
          <w:color w:val="000000"/>
        </w:rPr>
      </w:pPr>
      <w:proofErr w:type="spellStart"/>
      <w:r w:rsidRPr="00665009">
        <w:rPr>
          <w:rFonts w:ascii="Avenir Roman" w:hAnsi="Avenir Roman" w:cs="Avenir Book"/>
          <w:color w:val="000000"/>
        </w:rPr>
        <w:t>Fairon</w:t>
      </w:r>
      <w:proofErr w:type="spellEnd"/>
      <w:r w:rsidRPr="00665009">
        <w:rPr>
          <w:rFonts w:ascii="Avenir Roman" w:hAnsi="Avenir Roman" w:cs="Avenir Book"/>
          <w:color w:val="000000"/>
        </w:rPr>
        <w:t xml:space="preserve"> C., Klein J. R., Paumier S. (2006</w:t>
      </w:r>
      <w:r w:rsidR="001C23CB" w:rsidRPr="00665009">
        <w:rPr>
          <w:rFonts w:ascii="Avenir Roman" w:hAnsi="Avenir Roman" w:cs="Avenir Book"/>
          <w:color w:val="000000"/>
        </w:rPr>
        <w:t>a</w:t>
      </w:r>
      <w:r w:rsidRPr="00665009">
        <w:rPr>
          <w:rFonts w:ascii="Avenir Roman" w:hAnsi="Avenir Roman" w:cs="Avenir Book"/>
          <w:color w:val="000000"/>
        </w:rPr>
        <w:t xml:space="preserve">). </w:t>
      </w:r>
      <w:r w:rsidRPr="00D17A18">
        <w:rPr>
          <w:rFonts w:ascii="Avenir Roman" w:hAnsi="Avenir Roman" w:cs="Avenir Book"/>
          <w:i/>
          <w:color w:val="000000"/>
        </w:rPr>
        <w:t xml:space="preserve">Le langage SMS. Étude d’un corpus informatisé à partir de l’enquête </w:t>
      </w:r>
      <w:r w:rsidR="00480F30" w:rsidRPr="00D17A18">
        <w:rPr>
          <w:rFonts w:ascii="Avenir Roman" w:hAnsi="Avenir Roman" w:cs="Avenir Book"/>
          <w:i/>
          <w:color w:val="000000"/>
        </w:rPr>
        <w:t>'</w:t>
      </w:r>
      <w:r w:rsidRPr="00D17A18">
        <w:rPr>
          <w:rFonts w:ascii="Avenir Roman" w:hAnsi="Avenir Roman" w:cs="Avenir Book"/>
          <w:i/>
          <w:color w:val="000000"/>
        </w:rPr>
        <w:t>Faites don de vos SMS à la science</w:t>
      </w:r>
      <w:r w:rsidR="00480F30" w:rsidRPr="00D17A18">
        <w:rPr>
          <w:rFonts w:ascii="Avenir Roman" w:hAnsi="Avenir Roman" w:cs="Avenir Book"/>
          <w:i/>
          <w:color w:val="000000"/>
        </w:rPr>
        <w:t>'</w:t>
      </w:r>
      <w:r w:rsidRPr="005D27AC">
        <w:rPr>
          <w:rFonts w:ascii="Avenir Roman" w:hAnsi="Avenir Roman" w:cs="Avenir Book"/>
          <w:color w:val="000000"/>
        </w:rPr>
        <w:t xml:space="preserve">. Cahiers du </w:t>
      </w:r>
      <w:proofErr w:type="spellStart"/>
      <w:r w:rsidRPr="005D27AC">
        <w:rPr>
          <w:rFonts w:ascii="Avenir Roman" w:hAnsi="Avenir Roman" w:cs="Avenir Book"/>
          <w:color w:val="000000"/>
        </w:rPr>
        <w:t>Cental</w:t>
      </w:r>
      <w:proofErr w:type="spellEnd"/>
      <w:r w:rsidRPr="005D27AC">
        <w:rPr>
          <w:rFonts w:ascii="Avenir Roman" w:hAnsi="Avenir Roman" w:cs="Avenir Book"/>
          <w:color w:val="000000"/>
        </w:rPr>
        <w:t xml:space="preserve"> 1. Louvain-la-Neuve : Presses universitaires de Louvain. </w:t>
      </w:r>
      <w:proofErr w:type="gramStart"/>
      <w:r w:rsidRPr="005D27AC">
        <w:rPr>
          <w:rFonts w:ascii="Avenir Roman" w:hAnsi="Avenir Roman" w:cs="Avenir Book"/>
          <w:color w:val="000000"/>
        </w:rPr>
        <w:t>url</w:t>
      </w:r>
      <w:proofErr w:type="gramEnd"/>
      <w:r w:rsidRPr="005D27AC">
        <w:rPr>
          <w:rFonts w:ascii="Avenir Roman" w:hAnsi="Avenir Roman" w:cs="Avenir Book"/>
          <w:color w:val="000000"/>
        </w:rPr>
        <w:t xml:space="preserve"> : http://www.smspourlascience.be/ </w:t>
      </w:r>
    </w:p>
    <w:p w14:paraId="2EA99C19" w14:textId="3B35AAC0" w:rsidR="001C23CB" w:rsidRPr="00D17A18" w:rsidRDefault="001C23CB" w:rsidP="001C23CB">
      <w:pPr>
        <w:ind w:left="567" w:hanging="567"/>
        <w:jc w:val="both"/>
        <w:rPr>
          <w:rFonts w:ascii="Avenir Roman" w:hAnsi="Avenir Roman" w:cs="Avenir Book"/>
          <w:color w:val="000000"/>
        </w:rPr>
      </w:pPr>
      <w:proofErr w:type="spellStart"/>
      <w:r w:rsidRPr="005D27AC">
        <w:rPr>
          <w:rFonts w:ascii="Avenir Roman" w:hAnsi="Avenir Roman" w:cs="Avenir Book"/>
          <w:color w:val="000000"/>
        </w:rPr>
        <w:lastRenderedPageBreak/>
        <w:t>Fairon</w:t>
      </w:r>
      <w:proofErr w:type="spellEnd"/>
      <w:r w:rsidRPr="005D27AC">
        <w:rPr>
          <w:rFonts w:ascii="Avenir Roman" w:hAnsi="Avenir Roman" w:cs="Avenir Book"/>
          <w:color w:val="000000"/>
        </w:rPr>
        <w:t xml:space="preserve"> C., Klein J. et Paumier S. (2006b</w:t>
      </w:r>
      <w:r w:rsidR="00262123" w:rsidRPr="005D27AC">
        <w:rPr>
          <w:rFonts w:ascii="Avenir Roman" w:hAnsi="Avenir Roman" w:cs="Avenir Book"/>
          <w:color w:val="000000"/>
        </w:rPr>
        <w:t xml:space="preserve">), </w:t>
      </w:r>
      <w:r w:rsidRPr="00D17A18">
        <w:rPr>
          <w:rFonts w:ascii="Avenir Roman" w:hAnsi="Avenir Roman" w:cs="Avenir Book"/>
          <w:i/>
          <w:color w:val="000000"/>
        </w:rPr>
        <w:t>Le Corpus SMS pour la science. Base de données de 30.000 SM</w:t>
      </w:r>
      <w:r w:rsidR="00262123" w:rsidRPr="00D17A18">
        <w:rPr>
          <w:rFonts w:ascii="Avenir Roman" w:hAnsi="Avenir Roman" w:cs="Avenir Book"/>
          <w:i/>
          <w:color w:val="000000"/>
        </w:rPr>
        <w:t>S et logiciels de consultation</w:t>
      </w:r>
      <w:r w:rsidRPr="005D27AC">
        <w:rPr>
          <w:rFonts w:ascii="Avenir Roman" w:hAnsi="Avenir Roman" w:cs="Avenir Book"/>
          <w:color w:val="000000"/>
        </w:rPr>
        <w:t xml:space="preserve">, CD-Rom, Presses universitaires de Louvain, Louvain-la-Neuve. Cahiers du </w:t>
      </w:r>
      <w:proofErr w:type="spellStart"/>
      <w:r w:rsidRPr="005D27AC">
        <w:rPr>
          <w:rFonts w:ascii="Avenir Roman" w:hAnsi="Avenir Roman" w:cs="Avenir Book"/>
          <w:color w:val="000000"/>
        </w:rPr>
        <w:t>Cental</w:t>
      </w:r>
      <w:proofErr w:type="spellEnd"/>
      <w:r w:rsidRPr="005D27AC">
        <w:rPr>
          <w:rFonts w:ascii="Avenir Roman" w:hAnsi="Avenir Roman" w:cs="Avenir Book"/>
          <w:color w:val="000000"/>
        </w:rPr>
        <w:t>, 3.2.</w:t>
      </w:r>
    </w:p>
    <w:p w14:paraId="6CF30054" w14:textId="77777777" w:rsidR="003F7BEC" w:rsidRPr="002579FA" w:rsidRDefault="003F7BEC" w:rsidP="003F7BEC">
      <w:pPr>
        <w:ind w:left="567" w:hanging="567"/>
        <w:jc w:val="both"/>
        <w:rPr>
          <w:rFonts w:ascii="Avenir Roman" w:hAnsi="Avenir Roman" w:cs="Avenir Book"/>
          <w:color w:val="000000"/>
        </w:rPr>
      </w:pPr>
      <w:proofErr w:type="spellStart"/>
      <w:r w:rsidRPr="002579FA">
        <w:rPr>
          <w:rFonts w:ascii="Avenir Roman" w:hAnsi="Avenir Roman" w:cs="Avenir Book"/>
          <w:color w:val="000000"/>
        </w:rPr>
        <w:t>Heutte</w:t>
      </w:r>
      <w:proofErr w:type="spellEnd"/>
      <w:r w:rsidRPr="002579FA">
        <w:rPr>
          <w:rFonts w:ascii="Avenir Roman" w:hAnsi="Avenir Roman" w:cs="Avenir Book"/>
          <w:color w:val="000000"/>
        </w:rPr>
        <w:t xml:space="preserve"> J. (2008) "Influence de l’</w:t>
      </w:r>
      <w:proofErr w:type="spellStart"/>
      <w:r w:rsidRPr="002579FA">
        <w:rPr>
          <w:rFonts w:ascii="Avenir Roman" w:hAnsi="Avenir Roman" w:cs="Avenir Book"/>
          <w:color w:val="000000"/>
        </w:rPr>
        <w:t>habituation</w:t>
      </w:r>
      <w:proofErr w:type="spellEnd"/>
      <w:r w:rsidRPr="002579FA">
        <w:rPr>
          <w:rFonts w:ascii="Avenir Roman" w:hAnsi="Avenir Roman" w:cs="Avenir Book"/>
          <w:color w:val="000000"/>
        </w:rPr>
        <w:t xml:space="preserve"> à l’usage de l’outil informatique sur l’apprentissage et les résultats scolaires d’élèves du cycles 3 de l’école primaire" - </w:t>
      </w:r>
      <w:proofErr w:type="spellStart"/>
      <w:r w:rsidRPr="002579FA">
        <w:rPr>
          <w:rFonts w:ascii="Avenir Roman" w:hAnsi="Avenir Roman" w:cs="Avenir Book"/>
          <w:color w:val="000000"/>
        </w:rPr>
        <w:t>SPIRAL-e</w:t>
      </w:r>
      <w:proofErr w:type="spellEnd"/>
      <w:r w:rsidRPr="002579FA">
        <w:rPr>
          <w:rFonts w:ascii="Avenir Roman" w:hAnsi="Avenir Roman" w:cs="Avenir Book"/>
          <w:color w:val="000000"/>
        </w:rPr>
        <w:t xml:space="preserve"> 2008 (31-47) : </w:t>
      </w:r>
      <w:hyperlink r:id="rId22" w:history="1">
        <w:r w:rsidRPr="002579FA">
          <w:rPr>
            <w:rStyle w:val="Hyperlink"/>
            <w:rFonts w:ascii="Avenir Roman" w:hAnsi="Avenir Roman" w:cs="Avenir Book"/>
          </w:rPr>
          <w:t>http://spirale-edu-revue.fr/spip.php?article845</w:t>
        </w:r>
      </w:hyperlink>
      <w:r w:rsidRPr="002579FA">
        <w:rPr>
          <w:rFonts w:ascii="Avenir Roman" w:hAnsi="Avenir Roman" w:cs="Avenir Book"/>
          <w:color w:val="000000"/>
        </w:rPr>
        <w:t xml:space="preserve">   </w:t>
      </w:r>
    </w:p>
    <w:p w14:paraId="3DFD4372" w14:textId="77777777" w:rsidR="005906D6" w:rsidRPr="002579FA" w:rsidRDefault="008A52EF" w:rsidP="005906D6">
      <w:pPr>
        <w:ind w:left="567" w:hanging="567"/>
        <w:jc w:val="both"/>
        <w:rPr>
          <w:rFonts w:ascii="Avenir Roman" w:eastAsiaTheme="minorHAnsi" w:hAnsi="Avenir Roman" w:cs="Avenir Book"/>
          <w:color w:val="000000"/>
        </w:rPr>
      </w:pPr>
      <w:r w:rsidRPr="002579FA">
        <w:rPr>
          <w:rFonts w:ascii="Avenir Roman" w:hAnsi="Avenir Roman" w:cs="Avenir Book"/>
          <w:color w:val="000000"/>
        </w:rPr>
        <w:t>Institut Montaigne (2016) ‘</w:t>
      </w:r>
      <w:r w:rsidRPr="002579FA">
        <w:rPr>
          <w:rFonts w:ascii="Avenir Roman" w:eastAsiaTheme="minorHAnsi" w:hAnsi="Avenir Roman" w:cs="Avenir Book"/>
          <w:color w:val="000000"/>
        </w:rPr>
        <w:t>Le numérique pour réussir dès l’école primaire‘, 142p report, March 2016,</w:t>
      </w:r>
    </w:p>
    <w:p w14:paraId="563A2340" w14:textId="38115072" w:rsidR="008A52EF" w:rsidRPr="002579FA" w:rsidRDefault="002D5B81" w:rsidP="00D17A18">
      <w:pPr>
        <w:ind w:left="567"/>
        <w:jc w:val="both"/>
        <w:rPr>
          <w:rFonts w:ascii="Avenir Roman" w:eastAsiaTheme="minorHAnsi" w:hAnsi="Avenir Roman" w:cs="Avenir Book"/>
          <w:color w:val="000000"/>
        </w:rPr>
      </w:pPr>
      <w:hyperlink r:id="rId23" w:history="1">
        <w:r w:rsidR="008A52EF" w:rsidRPr="002579FA">
          <w:rPr>
            <w:rStyle w:val="Hyperlink"/>
            <w:rFonts w:ascii="Avenir Roman" w:eastAsiaTheme="minorHAnsi" w:hAnsi="Avenir Roman" w:cs="Avenir Book"/>
          </w:rPr>
          <w:t>https://www.institutmontaigne.org/ressources/pdfs/publications/institut_montaigne_le_numerique_pour_reussir_des_l_ecole_primaire.pdf</w:t>
        </w:r>
      </w:hyperlink>
      <w:r w:rsidR="008A52EF" w:rsidRPr="00665009">
        <w:rPr>
          <w:rFonts w:ascii="Avenir Roman" w:eastAsiaTheme="minorHAnsi" w:hAnsi="Avenir Roman" w:cs="Avenir Book"/>
          <w:color w:val="000000"/>
        </w:rPr>
        <w:t xml:space="preserve"> </w:t>
      </w:r>
    </w:p>
    <w:p w14:paraId="2FA4F255" w14:textId="235E65A5" w:rsidR="00B64375" w:rsidRPr="005D27AC" w:rsidRDefault="00B64375" w:rsidP="00D17A18">
      <w:pPr>
        <w:spacing w:line="276" w:lineRule="auto"/>
        <w:ind w:left="567" w:hanging="567"/>
        <w:jc w:val="both"/>
        <w:rPr>
          <w:rFonts w:ascii="Avenir Roman" w:hAnsi="Avenir Roman" w:cs="Avenir Book"/>
          <w:color w:val="000000"/>
          <w:lang w:val="en-GB"/>
        </w:rPr>
      </w:pPr>
      <w:r w:rsidRPr="005D27AC">
        <w:rPr>
          <w:rFonts w:ascii="Avenir Roman" w:hAnsi="Avenir Roman" w:cs="Avenir Book"/>
          <w:color w:val="000000"/>
          <w:lang w:val="en-GB"/>
        </w:rPr>
        <w:t xml:space="preserve">Kemp, N. and Bushnell, C. (2011). "Children’s text messaging: Abbreviations, input methods </w:t>
      </w:r>
      <w:proofErr w:type="gramStart"/>
      <w:r w:rsidRPr="005D27AC">
        <w:rPr>
          <w:rFonts w:ascii="Avenir Roman" w:hAnsi="Avenir Roman" w:cs="Avenir Book"/>
          <w:color w:val="000000"/>
          <w:lang w:val="en-GB"/>
        </w:rPr>
        <w:t>and  links</w:t>
      </w:r>
      <w:proofErr w:type="gramEnd"/>
      <w:r w:rsidRPr="005D27AC">
        <w:rPr>
          <w:rFonts w:ascii="Avenir Roman" w:hAnsi="Avenir Roman" w:cs="Avenir Book"/>
          <w:color w:val="000000"/>
          <w:lang w:val="en-GB"/>
        </w:rPr>
        <w:t xml:space="preserve">  with  literacy", in </w:t>
      </w:r>
      <w:r w:rsidRPr="00D17A18">
        <w:rPr>
          <w:rFonts w:ascii="Avenir Roman" w:hAnsi="Avenir Roman" w:cs="Avenir Book"/>
          <w:i/>
          <w:color w:val="000000"/>
          <w:lang w:val="en-GB"/>
        </w:rPr>
        <w:t>Journal  of  Computer  Assisted  Learning</w:t>
      </w:r>
      <w:r w:rsidRPr="005D27AC">
        <w:rPr>
          <w:rFonts w:ascii="Avenir Roman" w:hAnsi="Avenir Roman" w:cs="Avenir Book"/>
          <w:color w:val="000000"/>
          <w:lang w:val="en-GB"/>
        </w:rPr>
        <w:t xml:space="preserve"> 27(1):18–27.</w:t>
      </w:r>
    </w:p>
    <w:p w14:paraId="19A8FC95" w14:textId="605B5F5C" w:rsidR="00CD57F0" w:rsidRPr="00D17A18" w:rsidRDefault="00CD57F0" w:rsidP="008819DD">
      <w:pPr>
        <w:ind w:left="567" w:hanging="567"/>
        <w:jc w:val="both"/>
        <w:rPr>
          <w:rFonts w:ascii="Avenir Roman" w:hAnsi="Avenir Roman" w:cs="Avenir Book"/>
          <w:color w:val="000000"/>
          <w:lang w:val="en-US"/>
        </w:rPr>
      </w:pPr>
      <w:proofErr w:type="spellStart"/>
      <w:r w:rsidRPr="00D17A18">
        <w:rPr>
          <w:rFonts w:ascii="Avenir Roman" w:hAnsi="Avenir Roman" w:cs="Avenir Book"/>
          <w:color w:val="000000"/>
          <w:lang w:val="es-ES"/>
        </w:rPr>
        <w:t>Lopez-Fernandez</w:t>
      </w:r>
      <w:proofErr w:type="spellEnd"/>
      <w:r w:rsidRPr="00D17A18">
        <w:rPr>
          <w:rFonts w:ascii="Avenir Roman" w:hAnsi="Avenir Roman" w:cs="Avenir Book"/>
          <w:color w:val="000000"/>
          <w:lang w:val="es-ES"/>
        </w:rPr>
        <w:t xml:space="preserve"> O, </w:t>
      </w:r>
      <w:proofErr w:type="spellStart"/>
      <w:r w:rsidRPr="00D17A18">
        <w:rPr>
          <w:rFonts w:ascii="Avenir Roman" w:hAnsi="Avenir Roman" w:cs="Avenir Book"/>
          <w:color w:val="000000"/>
          <w:lang w:val="es-ES"/>
        </w:rPr>
        <w:t>Kuss</w:t>
      </w:r>
      <w:proofErr w:type="spellEnd"/>
      <w:r w:rsidRPr="00D17A18">
        <w:rPr>
          <w:rFonts w:ascii="Avenir Roman" w:hAnsi="Avenir Roman" w:cs="Avenir Book"/>
          <w:color w:val="000000"/>
          <w:lang w:val="es-ES"/>
        </w:rPr>
        <w:t xml:space="preserve"> DJ, Romo L, </w:t>
      </w:r>
      <w:r w:rsidRPr="00D17A18">
        <w:rPr>
          <w:rFonts w:ascii="Avenir Roman" w:hAnsi="Avenir Roman" w:cs="Avenir Book"/>
          <w:i/>
          <w:color w:val="000000"/>
          <w:lang w:val="es-ES"/>
        </w:rPr>
        <w:t>et al</w:t>
      </w:r>
      <w:r w:rsidRPr="00D17A18">
        <w:rPr>
          <w:rFonts w:ascii="Avenir Roman" w:hAnsi="Avenir Roman" w:cs="Avenir Book"/>
          <w:color w:val="000000"/>
          <w:lang w:val="es-ES"/>
        </w:rPr>
        <w:t xml:space="preserve">. </w:t>
      </w:r>
      <w:r w:rsidRPr="00D17A18">
        <w:rPr>
          <w:rFonts w:ascii="Avenir Roman" w:hAnsi="Avenir Roman" w:cs="Avenir Book"/>
          <w:color w:val="000000"/>
          <w:lang w:val="en-US"/>
        </w:rPr>
        <w:t>(2017). "Self-reported dependence on mobile phones in young adults: A European cross-cultural empirical survey"</w:t>
      </w:r>
      <w:r w:rsidR="004D79F4" w:rsidRPr="00D17A18">
        <w:rPr>
          <w:rFonts w:ascii="Avenir Roman" w:hAnsi="Avenir Roman" w:cs="Avenir Book"/>
          <w:color w:val="000000"/>
          <w:lang w:val="en-US"/>
        </w:rPr>
        <w:t>, in</w:t>
      </w:r>
      <w:r w:rsidRPr="00D17A18">
        <w:rPr>
          <w:rFonts w:ascii="Avenir Roman" w:hAnsi="Avenir Roman" w:cs="Avenir Book"/>
          <w:color w:val="000000"/>
          <w:lang w:val="en-US"/>
        </w:rPr>
        <w:t xml:space="preserve"> </w:t>
      </w:r>
      <w:r w:rsidRPr="00D17A18">
        <w:rPr>
          <w:rFonts w:ascii="Avenir Roman" w:hAnsi="Avenir Roman" w:cs="Avenir Book"/>
          <w:i/>
          <w:color w:val="000000"/>
          <w:lang w:val="en-US"/>
        </w:rPr>
        <w:t>Journal of Behavioral Addictions</w:t>
      </w:r>
      <w:r w:rsidRPr="00D17A18">
        <w:rPr>
          <w:rFonts w:ascii="Avenir Roman" w:hAnsi="Avenir Roman" w:cs="Avenir Book"/>
          <w:color w:val="000000"/>
          <w:lang w:val="en-US"/>
        </w:rPr>
        <w:t xml:space="preserve">, 6(2), 168–177. </w:t>
      </w:r>
    </w:p>
    <w:p w14:paraId="4A6A1A9A" w14:textId="02246443" w:rsidR="004D79F4" w:rsidRPr="005D27AC" w:rsidRDefault="004D79F4" w:rsidP="008819DD">
      <w:pPr>
        <w:ind w:left="567" w:hanging="567"/>
        <w:jc w:val="both"/>
        <w:rPr>
          <w:rFonts w:ascii="Avenir Roman" w:hAnsi="Avenir Roman" w:cs="Avenir Book"/>
          <w:color w:val="000000"/>
        </w:rPr>
      </w:pPr>
      <w:proofErr w:type="spellStart"/>
      <w:r w:rsidRPr="00D17A18">
        <w:rPr>
          <w:rFonts w:ascii="Avenir Roman" w:hAnsi="Avenir Roman" w:cs="Avenir Book"/>
          <w:color w:val="000000"/>
          <w:lang w:val="en-US"/>
        </w:rPr>
        <w:t>Maskens</w:t>
      </w:r>
      <w:proofErr w:type="spellEnd"/>
      <w:r w:rsidRPr="00D17A18">
        <w:rPr>
          <w:rFonts w:ascii="Avenir Roman" w:hAnsi="Avenir Roman" w:cs="Avenir Book"/>
          <w:color w:val="000000"/>
          <w:lang w:val="en-US"/>
        </w:rPr>
        <w:t xml:space="preserve">, L., Cougnon, L.-A., </w:t>
      </w:r>
      <w:proofErr w:type="spellStart"/>
      <w:r w:rsidRPr="00D17A18">
        <w:rPr>
          <w:rFonts w:ascii="Avenir Roman" w:hAnsi="Avenir Roman" w:cs="Avenir Book"/>
          <w:color w:val="000000"/>
          <w:lang w:val="en-US"/>
        </w:rPr>
        <w:t>Roekhaut</w:t>
      </w:r>
      <w:proofErr w:type="spellEnd"/>
      <w:r w:rsidRPr="00D17A18">
        <w:rPr>
          <w:rFonts w:ascii="Avenir Roman" w:hAnsi="Avenir Roman" w:cs="Avenir Book"/>
          <w:color w:val="000000"/>
          <w:lang w:val="en-US"/>
        </w:rPr>
        <w:t xml:space="preserve">, S. and </w:t>
      </w:r>
      <w:proofErr w:type="spellStart"/>
      <w:r w:rsidRPr="00D17A18">
        <w:rPr>
          <w:rFonts w:ascii="Avenir Roman" w:hAnsi="Avenir Roman" w:cs="Avenir Book"/>
          <w:color w:val="000000"/>
          <w:lang w:val="en-US"/>
        </w:rPr>
        <w:t>Fairon</w:t>
      </w:r>
      <w:proofErr w:type="spellEnd"/>
      <w:r w:rsidRPr="00D17A18">
        <w:rPr>
          <w:rFonts w:ascii="Avenir Roman" w:hAnsi="Avenir Roman" w:cs="Avenir Book"/>
          <w:color w:val="000000"/>
          <w:lang w:val="en-US"/>
        </w:rPr>
        <w:t xml:space="preserve">, C. (2015). </w:t>
      </w:r>
      <w:r w:rsidRPr="005D27AC">
        <w:rPr>
          <w:rFonts w:ascii="Avenir Roman" w:hAnsi="Avenir Roman" w:cs="Avenir Book"/>
          <w:color w:val="000000"/>
        </w:rPr>
        <w:t xml:space="preserve">"Nouveaux médias et orthographe. Incompétence ou pluri-compétence ?". In </w:t>
      </w:r>
      <w:r w:rsidRPr="00D17A18">
        <w:rPr>
          <w:rFonts w:ascii="Avenir Roman" w:hAnsi="Avenir Roman" w:cs="Avenir Book"/>
          <w:i/>
          <w:color w:val="000000"/>
        </w:rPr>
        <w:t>Discours</w:t>
      </w:r>
      <w:r w:rsidRPr="005D27AC">
        <w:rPr>
          <w:rFonts w:ascii="Avenir Roman" w:hAnsi="Avenir Roman" w:cs="Avenir Book"/>
          <w:color w:val="000000"/>
        </w:rPr>
        <w:t xml:space="preserve"> 16.</w:t>
      </w:r>
    </w:p>
    <w:p w14:paraId="4D15AD08" w14:textId="4F249B64" w:rsidR="004D7691" w:rsidRPr="005D27AC" w:rsidRDefault="004D7691" w:rsidP="008819DD">
      <w:pPr>
        <w:ind w:left="567" w:hanging="567"/>
        <w:jc w:val="both"/>
        <w:rPr>
          <w:rFonts w:ascii="Avenir Roman" w:hAnsi="Avenir Roman" w:cs="Avenir Book"/>
          <w:color w:val="000000"/>
        </w:rPr>
      </w:pPr>
      <w:proofErr w:type="spellStart"/>
      <w:r w:rsidRPr="005D27AC">
        <w:rPr>
          <w:rFonts w:ascii="Avenir Roman" w:hAnsi="Avenir Roman" w:cs="Avenir Book"/>
          <w:color w:val="000000"/>
        </w:rPr>
        <w:t>Mikolajczak</w:t>
      </w:r>
      <w:proofErr w:type="spellEnd"/>
      <w:r w:rsidRPr="005D27AC">
        <w:rPr>
          <w:rFonts w:ascii="Avenir Roman" w:hAnsi="Avenir Roman" w:cs="Avenir Book"/>
          <w:color w:val="000000"/>
        </w:rPr>
        <w:t xml:space="preserve"> M., </w:t>
      </w:r>
      <w:proofErr w:type="spellStart"/>
      <w:r w:rsidRPr="005D27AC">
        <w:rPr>
          <w:rFonts w:ascii="Avenir Roman" w:hAnsi="Avenir Roman" w:cs="Avenir Book"/>
          <w:color w:val="000000"/>
        </w:rPr>
        <w:t>Quoidbach</w:t>
      </w:r>
      <w:proofErr w:type="spellEnd"/>
      <w:r w:rsidRPr="005D27AC">
        <w:rPr>
          <w:rFonts w:ascii="Avenir Roman" w:hAnsi="Avenir Roman" w:cs="Avenir Book"/>
          <w:color w:val="000000"/>
        </w:rPr>
        <w:t xml:space="preserve"> J., </w:t>
      </w:r>
      <w:proofErr w:type="spellStart"/>
      <w:r w:rsidRPr="005D27AC">
        <w:rPr>
          <w:rFonts w:ascii="Avenir Roman" w:hAnsi="Avenir Roman" w:cs="Avenir Book"/>
          <w:color w:val="000000"/>
        </w:rPr>
        <w:t>Kotsou</w:t>
      </w:r>
      <w:proofErr w:type="spellEnd"/>
      <w:r w:rsidRPr="005D27AC">
        <w:rPr>
          <w:rFonts w:ascii="Avenir Roman" w:hAnsi="Avenir Roman" w:cs="Avenir Book"/>
          <w:color w:val="000000"/>
        </w:rPr>
        <w:t xml:space="preserve"> I., Nelis D. (2009)</w:t>
      </w:r>
      <w:r w:rsidR="00DC402F" w:rsidRPr="005D27AC">
        <w:rPr>
          <w:rFonts w:ascii="Avenir Roman" w:hAnsi="Avenir Roman" w:cs="Avenir Book"/>
          <w:color w:val="000000"/>
        </w:rPr>
        <w:t>.</w:t>
      </w:r>
      <w:r w:rsidRPr="005D27AC">
        <w:rPr>
          <w:rFonts w:ascii="Avenir Roman" w:hAnsi="Avenir Roman" w:cs="Avenir Book"/>
          <w:color w:val="000000"/>
        </w:rPr>
        <w:t xml:space="preserve"> </w:t>
      </w:r>
      <w:r w:rsidRPr="005D27AC">
        <w:rPr>
          <w:rFonts w:ascii="Avenir Roman" w:hAnsi="Avenir Roman" w:cs="Avenir Book"/>
          <w:i/>
          <w:iCs/>
          <w:color w:val="000000"/>
        </w:rPr>
        <w:t>Les compétences émotionnelles</w:t>
      </w:r>
      <w:r w:rsidRPr="005D27AC">
        <w:rPr>
          <w:rFonts w:ascii="Avenir Roman" w:hAnsi="Avenir Roman" w:cs="Avenir Book"/>
          <w:color w:val="000000"/>
        </w:rPr>
        <w:t xml:space="preserve">. </w:t>
      </w:r>
      <w:proofErr w:type="spellStart"/>
      <w:r w:rsidRPr="005D27AC">
        <w:rPr>
          <w:rFonts w:ascii="Avenir Roman" w:hAnsi="Avenir Roman" w:cs="Avenir Book"/>
          <w:color w:val="000000"/>
        </w:rPr>
        <w:t>Dunod</w:t>
      </w:r>
      <w:proofErr w:type="spellEnd"/>
      <w:r w:rsidRPr="005D27AC">
        <w:rPr>
          <w:rFonts w:ascii="Avenir Roman" w:hAnsi="Avenir Roman" w:cs="Avenir Book"/>
          <w:color w:val="000000"/>
        </w:rPr>
        <w:t>. 308 p.</w:t>
      </w:r>
    </w:p>
    <w:p w14:paraId="6A03250D" w14:textId="3CEDA562" w:rsidR="001C23CB" w:rsidRDefault="001C23CB" w:rsidP="00D17A18">
      <w:pPr>
        <w:spacing w:line="276" w:lineRule="auto"/>
        <w:ind w:left="567" w:hanging="567"/>
        <w:jc w:val="both"/>
        <w:rPr>
          <w:rFonts w:ascii="Avenir Roman" w:hAnsi="Avenir Roman" w:cs="Avenir Book"/>
          <w:color w:val="000000"/>
        </w:rPr>
      </w:pPr>
      <w:r w:rsidRPr="00D17A18">
        <w:rPr>
          <w:rFonts w:ascii="Avenir Roman" w:hAnsi="Avenir Roman" w:cs="Avenir Book"/>
          <w:color w:val="000000"/>
        </w:rPr>
        <w:t xml:space="preserve">Panckhurst R., </w:t>
      </w:r>
      <w:proofErr w:type="spellStart"/>
      <w:r w:rsidRPr="00D17A18">
        <w:rPr>
          <w:rFonts w:ascii="Avenir Roman" w:hAnsi="Avenir Roman" w:cs="Avenir Book"/>
          <w:color w:val="000000"/>
        </w:rPr>
        <w:t>Détrie</w:t>
      </w:r>
      <w:proofErr w:type="spellEnd"/>
      <w:r w:rsidRPr="00D17A18">
        <w:rPr>
          <w:rFonts w:ascii="Avenir Roman" w:hAnsi="Avenir Roman" w:cs="Avenir Book"/>
          <w:color w:val="000000"/>
        </w:rPr>
        <w:t xml:space="preserve"> C., Lopez C., Moïse C., </w:t>
      </w:r>
      <w:r w:rsidR="00262123" w:rsidRPr="00D17A18">
        <w:rPr>
          <w:rFonts w:ascii="Avenir Roman" w:hAnsi="Avenir Roman" w:cs="Avenir Book"/>
          <w:color w:val="000000"/>
        </w:rPr>
        <w:t xml:space="preserve">Roche M. et </w:t>
      </w:r>
      <w:proofErr w:type="spellStart"/>
      <w:r w:rsidR="00262123" w:rsidRPr="00D17A18">
        <w:rPr>
          <w:rFonts w:ascii="Avenir Roman" w:hAnsi="Avenir Roman" w:cs="Avenir Book"/>
          <w:color w:val="000000"/>
        </w:rPr>
        <w:t>Verine</w:t>
      </w:r>
      <w:proofErr w:type="spellEnd"/>
      <w:r w:rsidR="00262123" w:rsidRPr="00D17A18">
        <w:rPr>
          <w:rFonts w:ascii="Avenir Roman" w:hAnsi="Avenir Roman" w:cs="Avenir Book"/>
          <w:color w:val="000000"/>
        </w:rPr>
        <w:t xml:space="preserve"> B. (2013). "</w:t>
      </w:r>
      <w:r w:rsidRPr="00D17A18">
        <w:rPr>
          <w:rFonts w:ascii="Avenir Roman" w:hAnsi="Avenir Roman" w:cs="Avenir Book"/>
          <w:color w:val="000000"/>
        </w:rPr>
        <w:t>Sud4science, de l'acquisition d'un grand corpus de SMS en français à l'analyse de l'écriture SMS</w:t>
      </w:r>
      <w:r w:rsidR="00262123" w:rsidRPr="00D17A18">
        <w:rPr>
          <w:rFonts w:ascii="Avenir Roman" w:hAnsi="Avenir Roman" w:cs="Avenir Book"/>
          <w:color w:val="000000"/>
        </w:rPr>
        <w:t xml:space="preserve">", in </w:t>
      </w:r>
      <w:r w:rsidRPr="00D17A18">
        <w:rPr>
          <w:rFonts w:ascii="Avenir Roman" w:hAnsi="Avenir Roman" w:cs="Avenir Book"/>
          <w:i/>
          <w:color w:val="000000"/>
        </w:rPr>
        <w:t>Épistémè - revue internationale de sciences sociales appliquées</w:t>
      </w:r>
      <w:r w:rsidRPr="00D17A18">
        <w:rPr>
          <w:rFonts w:ascii="Avenir Roman" w:hAnsi="Avenir Roman" w:cs="Avenir Book"/>
          <w:color w:val="000000"/>
        </w:rPr>
        <w:t>, 9 : Des usages numériques aux pratiques scripturales électroniques, 107-138.</w:t>
      </w:r>
    </w:p>
    <w:p w14:paraId="22779887" w14:textId="77777777" w:rsidR="00750E2A" w:rsidRPr="00B8415C" w:rsidRDefault="00750E2A" w:rsidP="00750E2A">
      <w:pPr>
        <w:ind w:left="567" w:hanging="567"/>
        <w:jc w:val="both"/>
        <w:rPr>
          <w:rFonts w:ascii="Avenir Roman" w:hAnsi="Avenir Roman" w:cs="Avenir Book"/>
          <w:color w:val="000000"/>
        </w:rPr>
      </w:pPr>
      <w:r w:rsidRPr="00B8415C">
        <w:rPr>
          <w:rFonts w:ascii="Avenir Roman" w:hAnsi="Avenir Roman" w:cs="Avenir Book"/>
          <w:color w:val="000000"/>
        </w:rPr>
        <w:t xml:space="preserve">Panckhurst, R. (2017), « Entre linguistique et informatique. Des outils de traitement automatique du langage naturel écrit (TALNE) à l’analyse du discours numérique médié (DNM) ». French habilitation </w:t>
      </w:r>
      <w:proofErr w:type="spellStart"/>
      <w:r w:rsidRPr="00B8415C">
        <w:rPr>
          <w:rFonts w:ascii="Avenir Roman" w:hAnsi="Avenir Roman" w:cs="Avenir Book"/>
          <w:color w:val="000000"/>
        </w:rPr>
        <w:t>diploma</w:t>
      </w:r>
      <w:proofErr w:type="spellEnd"/>
      <w:r w:rsidRPr="00B8415C">
        <w:rPr>
          <w:rFonts w:ascii="Avenir Roman" w:hAnsi="Avenir Roman" w:cs="Avenir Book"/>
          <w:color w:val="000000"/>
        </w:rPr>
        <w:t xml:space="preserve">, </w:t>
      </w:r>
      <w:proofErr w:type="spellStart"/>
      <w:r w:rsidRPr="00B8415C">
        <w:rPr>
          <w:rFonts w:ascii="Avenir Roman" w:hAnsi="Avenir Roman" w:cs="Avenir Book"/>
          <w:color w:val="000000"/>
        </w:rPr>
        <w:t>Comue</w:t>
      </w:r>
      <w:proofErr w:type="spellEnd"/>
      <w:r w:rsidRPr="00B8415C">
        <w:rPr>
          <w:rFonts w:ascii="Avenir Roman" w:hAnsi="Avenir Roman" w:cs="Avenir Book"/>
          <w:color w:val="000000"/>
        </w:rPr>
        <w:t xml:space="preserve"> Université Paris-Est.</w:t>
      </w:r>
    </w:p>
    <w:p w14:paraId="612340E4" w14:textId="3D68F2D8" w:rsidR="00750E2A" w:rsidRPr="002579FA" w:rsidRDefault="00750E2A" w:rsidP="00750E2A">
      <w:pPr>
        <w:ind w:left="567" w:hanging="567"/>
        <w:jc w:val="both"/>
        <w:rPr>
          <w:rFonts w:ascii="Avenir Roman" w:hAnsi="Avenir Roman" w:cs="Avenir Book"/>
          <w:color w:val="000000"/>
        </w:rPr>
      </w:pPr>
      <w:r w:rsidRPr="002579FA">
        <w:rPr>
          <w:rFonts w:ascii="Avenir Roman" w:hAnsi="Avenir Roman" w:cs="Avenir Book"/>
          <w:color w:val="000000"/>
        </w:rPr>
        <w:t>Panckhurst R (2018</w:t>
      </w:r>
      <w:r w:rsidR="00213A92" w:rsidRPr="002579FA">
        <w:rPr>
          <w:rFonts w:ascii="Avenir Roman" w:hAnsi="Avenir Roman" w:cs="Avenir Book"/>
          <w:color w:val="000000"/>
        </w:rPr>
        <w:t>a</w:t>
      </w:r>
      <w:r w:rsidRPr="002579FA">
        <w:rPr>
          <w:rFonts w:ascii="Avenir Roman" w:hAnsi="Avenir Roman" w:cs="Avenir Book"/>
          <w:color w:val="000000"/>
        </w:rPr>
        <w:t xml:space="preserve">), « Le téléphone portable a toute sa place en classe », Tribune, </w:t>
      </w:r>
      <w:r w:rsidRPr="002579FA">
        <w:rPr>
          <w:rFonts w:ascii="Avenir Roman" w:hAnsi="Avenir Roman" w:cs="Avenir Book"/>
          <w:i/>
          <w:iCs/>
          <w:color w:val="000000"/>
        </w:rPr>
        <w:t>Le Monde</w:t>
      </w:r>
      <w:r w:rsidRPr="002579FA">
        <w:rPr>
          <w:rFonts w:ascii="Avenir Roman" w:hAnsi="Avenir Roman" w:cs="Avenir Book"/>
          <w:color w:val="000000"/>
        </w:rPr>
        <w:t xml:space="preserve">, 08/08/2018, </w:t>
      </w:r>
      <w:hyperlink r:id="rId24" w:history="1">
        <w:r w:rsidRPr="002579FA">
          <w:rPr>
            <w:rStyle w:val="Hyperlink"/>
            <w:rFonts w:ascii="Avenir Roman" w:hAnsi="Avenir Roman" w:cs="Avenir Book"/>
          </w:rPr>
          <w:t>https://www.lemonde.fr/series-d-ete-2018-long-format/article/2018/08/06/rachel-panckhurst-le-telephone-portable-a-toute-sa-place-en-classe_5339866_5325928.html</w:t>
        </w:r>
      </w:hyperlink>
      <w:r w:rsidRPr="002579FA">
        <w:rPr>
          <w:rFonts w:ascii="Avenir Roman" w:hAnsi="Avenir Roman" w:cs="Avenir Book"/>
          <w:color w:val="000000"/>
        </w:rPr>
        <w:t xml:space="preserve"> </w:t>
      </w:r>
    </w:p>
    <w:p w14:paraId="207D6078" w14:textId="0E77C1CE" w:rsidR="00750E2A" w:rsidRPr="00F1671B" w:rsidRDefault="00750E2A" w:rsidP="00750E2A">
      <w:pPr>
        <w:ind w:left="567" w:hanging="567"/>
        <w:jc w:val="both"/>
        <w:rPr>
          <w:rFonts w:ascii="Avenir Roman" w:hAnsi="Avenir Roman" w:cs="Avenir Book"/>
          <w:color w:val="000000"/>
        </w:rPr>
      </w:pPr>
      <w:r w:rsidRPr="002579FA">
        <w:rPr>
          <w:rFonts w:ascii="Avenir Roman" w:hAnsi="Avenir Roman" w:cs="Avenir Book"/>
          <w:color w:val="000000"/>
        </w:rPr>
        <w:t>Panckhurst R (2018</w:t>
      </w:r>
      <w:r w:rsidR="00213A92" w:rsidRPr="002579FA">
        <w:rPr>
          <w:rFonts w:ascii="Avenir Roman" w:hAnsi="Avenir Roman" w:cs="Avenir Book"/>
          <w:color w:val="000000"/>
        </w:rPr>
        <w:t>b</w:t>
      </w:r>
      <w:r w:rsidRPr="002579FA">
        <w:rPr>
          <w:rFonts w:ascii="Avenir Roman" w:hAnsi="Avenir Roman" w:cs="Avenir Book"/>
          <w:color w:val="000000"/>
        </w:rPr>
        <w:t xml:space="preserve">), « Il faut encourager le téléphone portable en classe », Opinion, </w:t>
      </w:r>
      <w:r w:rsidRPr="002579FA">
        <w:rPr>
          <w:rFonts w:ascii="Avenir Roman" w:hAnsi="Avenir Roman" w:cs="Avenir Book"/>
          <w:i/>
          <w:iCs/>
          <w:color w:val="000000"/>
        </w:rPr>
        <w:t>La Libre</w:t>
      </w:r>
      <w:r w:rsidRPr="002579FA">
        <w:rPr>
          <w:rFonts w:ascii="Avenir Roman" w:hAnsi="Avenir Roman" w:cs="Avenir Book"/>
          <w:color w:val="000000"/>
        </w:rPr>
        <w:t xml:space="preserve">, 04/09/2018, </w:t>
      </w:r>
      <w:hyperlink r:id="rId25" w:history="1">
        <w:r w:rsidRPr="002579FA">
          <w:rPr>
            <w:rStyle w:val="Hyperlink"/>
            <w:rFonts w:ascii="Avenir Roman" w:hAnsi="Avenir Roman" w:cs="Avenir Book"/>
          </w:rPr>
          <w:t>https://www.lalibre.be/debats/opinions/il-faut-encourager-le-telephone-portable-en-classe-5b8d5384cd70f5387bde4c22</w:t>
        </w:r>
      </w:hyperlink>
      <w:r w:rsidRPr="00F1671B">
        <w:rPr>
          <w:rFonts w:ascii="Avenir Roman" w:hAnsi="Avenir Roman" w:cs="Avenir Book"/>
          <w:color w:val="000000"/>
        </w:rPr>
        <w:t xml:space="preserve"> </w:t>
      </w:r>
    </w:p>
    <w:p w14:paraId="04EA95D1" w14:textId="77777777" w:rsidR="00750E2A" w:rsidRPr="005D27AC" w:rsidRDefault="00750E2A" w:rsidP="00750E2A">
      <w:pPr>
        <w:ind w:left="567" w:hanging="567"/>
        <w:jc w:val="both"/>
        <w:rPr>
          <w:rFonts w:ascii="Avenir Roman" w:hAnsi="Avenir Roman" w:cs="Avenir Book"/>
          <w:color w:val="000000"/>
        </w:rPr>
      </w:pPr>
      <w:r w:rsidRPr="005D27AC">
        <w:rPr>
          <w:rFonts w:ascii="Avenir Roman" w:hAnsi="Avenir Roman" w:cs="Avenir Book"/>
          <w:color w:val="000000"/>
        </w:rPr>
        <w:t xml:space="preserve">Panckhurst R., </w:t>
      </w:r>
      <w:proofErr w:type="spellStart"/>
      <w:r w:rsidRPr="005D27AC">
        <w:rPr>
          <w:rFonts w:ascii="Avenir Roman" w:hAnsi="Avenir Roman" w:cs="Avenir Book"/>
          <w:color w:val="000000"/>
        </w:rPr>
        <w:t>Détrie</w:t>
      </w:r>
      <w:proofErr w:type="spellEnd"/>
      <w:r w:rsidRPr="005D27AC">
        <w:rPr>
          <w:rFonts w:ascii="Avenir Roman" w:hAnsi="Avenir Roman" w:cs="Avenir Book"/>
          <w:color w:val="000000"/>
        </w:rPr>
        <w:t xml:space="preserve"> C., Lopez C., Moïse C., Roche M., </w:t>
      </w:r>
      <w:proofErr w:type="spellStart"/>
      <w:r w:rsidRPr="005D27AC">
        <w:rPr>
          <w:rFonts w:ascii="Avenir Roman" w:hAnsi="Avenir Roman" w:cs="Avenir Book"/>
          <w:color w:val="000000"/>
        </w:rPr>
        <w:t>Verine</w:t>
      </w:r>
      <w:proofErr w:type="spellEnd"/>
      <w:r w:rsidRPr="005D27AC">
        <w:rPr>
          <w:rFonts w:ascii="Avenir Roman" w:hAnsi="Avenir Roman" w:cs="Avenir Book"/>
          <w:color w:val="000000"/>
        </w:rPr>
        <w:t xml:space="preserve"> B. (2014), « 88milSMS. </w:t>
      </w:r>
      <w:r w:rsidRPr="005D27AC">
        <w:rPr>
          <w:rFonts w:ascii="Avenir Roman" w:hAnsi="Avenir Roman" w:cs="Avenir Book"/>
          <w:color w:val="000000"/>
          <w:lang w:val="en-GB"/>
        </w:rPr>
        <w:t xml:space="preserve">A corpus of authentic text messages in French », produced by the University Paul-Valéry Montpellier 3 and the CNRS, in collaboration with  the Catholic University of Louvain, funded with support from the MSH-M and the Ministry of Culture (General Delegation for the French language and the languages of </w:t>
      </w:r>
      <w:r w:rsidRPr="005D27AC">
        <w:rPr>
          <w:rFonts w:ascii="Avenir Roman" w:hAnsi="Avenir Roman" w:cs="Avenir Book"/>
          <w:color w:val="000000"/>
          <w:lang w:val="en-GB"/>
        </w:rPr>
        <w:lastRenderedPageBreak/>
        <w:t xml:space="preserve">France) and with the financial participation of </w:t>
      </w:r>
      <w:proofErr w:type="spellStart"/>
      <w:r w:rsidRPr="005D27AC">
        <w:rPr>
          <w:rFonts w:ascii="Avenir Roman" w:hAnsi="Avenir Roman" w:cs="Avenir Book"/>
          <w:color w:val="000000"/>
          <w:lang w:val="en-GB"/>
        </w:rPr>
        <w:t>Praxiling</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Lirmm</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Lidilem</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Tetis</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Viseo</w:t>
      </w:r>
      <w:proofErr w:type="spellEnd"/>
      <w:r w:rsidRPr="005D27AC">
        <w:rPr>
          <w:rFonts w:ascii="Avenir Roman" w:hAnsi="Avenir Roman" w:cs="Avenir Book"/>
          <w:color w:val="000000"/>
          <w:lang w:val="en-GB"/>
        </w:rPr>
        <w:t xml:space="preserve">. </w:t>
      </w:r>
      <w:r w:rsidRPr="005D27AC">
        <w:rPr>
          <w:rFonts w:ascii="Avenir Roman" w:hAnsi="Avenir Roman" w:cs="Avenir Book"/>
          <w:color w:val="000000"/>
        </w:rPr>
        <w:t>ISLRN : 024-713-187-947-8, http://88milsms.huma-num.fr</w:t>
      </w:r>
    </w:p>
    <w:p w14:paraId="36822B93" w14:textId="77777777" w:rsidR="00750E2A" w:rsidRPr="005D27AC" w:rsidRDefault="00750E2A" w:rsidP="00750E2A">
      <w:pPr>
        <w:ind w:left="567" w:hanging="567"/>
        <w:jc w:val="both"/>
        <w:rPr>
          <w:rFonts w:ascii="Avenir Roman" w:hAnsi="Avenir Roman" w:cs="Avenir Book"/>
          <w:color w:val="000000"/>
          <w:lang w:val="en-GB"/>
        </w:rPr>
      </w:pPr>
      <w:r w:rsidRPr="005D27AC">
        <w:rPr>
          <w:rFonts w:ascii="Avenir Roman" w:hAnsi="Avenir Roman" w:cs="Avenir Book"/>
          <w:color w:val="000000"/>
        </w:rPr>
        <w:t xml:space="preserve">Panckhurst R., </w:t>
      </w:r>
      <w:proofErr w:type="spellStart"/>
      <w:r w:rsidRPr="005D27AC">
        <w:rPr>
          <w:rFonts w:ascii="Avenir Roman" w:hAnsi="Avenir Roman" w:cs="Avenir Book"/>
          <w:color w:val="000000"/>
        </w:rPr>
        <w:t>Détrie</w:t>
      </w:r>
      <w:proofErr w:type="spellEnd"/>
      <w:r w:rsidRPr="005D27AC">
        <w:rPr>
          <w:rFonts w:ascii="Avenir Roman" w:hAnsi="Avenir Roman" w:cs="Avenir Book"/>
          <w:color w:val="000000"/>
        </w:rPr>
        <w:t xml:space="preserve"> C., Lopez C., Moïse C., Roche M., </w:t>
      </w:r>
      <w:proofErr w:type="spellStart"/>
      <w:r w:rsidRPr="005D27AC">
        <w:rPr>
          <w:rFonts w:ascii="Avenir Roman" w:hAnsi="Avenir Roman" w:cs="Avenir Book"/>
          <w:color w:val="000000"/>
        </w:rPr>
        <w:t>Verine</w:t>
      </w:r>
      <w:proofErr w:type="spellEnd"/>
      <w:r w:rsidRPr="005D27AC">
        <w:rPr>
          <w:rFonts w:ascii="Avenir Roman" w:hAnsi="Avenir Roman" w:cs="Avenir Book"/>
          <w:color w:val="000000"/>
        </w:rPr>
        <w:t xml:space="preserve"> B. (2016). </w:t>
      </w:r>
      <w:r w:rsidRPr="005D27AC">
        <w:rPr>
          <w:rFonts w:ascii="Avenir Roman" w:hAnsi="Avenir Roman" w:cs="Avenir Book"/>
          <w:color w:val="000000"/>
          <w:lang w:val="en-US"/>
        </w:rPr>
        <w:t>« </w:t>
      </w:r>
      <w:r w:rsidRPr="005D27AC">
        <w:rPr>
          <w:rFonts w:ascii="Avenir Roman" w:hAnsi="Avenir Roman" w:cs="Avenir Book"/>
          <w:color w:val="000000"/>
          <w:lang w:val="en-GB"/>
        </w:rPr>
        <w:t xml:space="preserve">88milSMS. A corpus of authentic text messages in French”. (Ed) Thierry </w:t>
      </w:r>
      <w:proofErr w:type="spellStart"/>
      <w:r w:rsidRPr="005D27AC">
        <w:rPr>
          <w:rFonts w:ascii="Avenir Roman" w:hAnsi="Avenir Roman" w:cs="Avenir Book"/>
          <w:color w:val="000000"/>
          <w:lang w:val="en-GB"/>
        </w:rPr>
        <w:t>Chanier</w:t>
      </w:r>
      <w:proofErr w:type="spellEnd"/>
      <w:r w:rsidRPr="005D27AC">
        <w:rPr>
          <w:rFonts w:ascii="Avenir Roman" w:hAnsi="Avenir Roman" w:cs="Avenir Book"/>
          <w:color w:val="000000"/>
          <w:lang w:val="en-GB"/>
        </w:rPr>
        <w:t xml:space="preserve"> Banque de corpus </w:t>
      </w:r>
      <w:proofErr w:type="spellStart"/>
      <w:r w:rsidRPr="005D27AC">
        <w:rPr>
          <w:rFonts w:ascii="Avenir Roman" w:hAnsi="Avenir Roman" w:cs="Avenir Book"/>
          <w:color w:val="000000"/>
          <w:lang w:val="en-GB"/>
        </w:rPr>
        <w:t>CoMeRe</w:t>
      </w:r>
      <w:proofErr w:type="spellEnd"/>
      <w:r w:rsidRPr="005D27AC">
        <w:rPr>
          <w:rFonts w:ascii="Avenir Roman" w:hAnsi="Avenir Roman" w:cs="Avenir Book"/>
          <w:color w:val="000000"/>
          <w:lang w:val="en-GB"/>
        </w:rPr>
        <w:t xml:space="preserve">. </w:t>
      </w:r>
      <w:proofErr w:type="spellStart"/>
      <w:proofErr w:type="gramStart"/>
      <w:r w:rsidRPr="005D27AC">
        <w:rPr>
          <w:rFonts w:ascii="Avenir Roman" w:hAnsi="Avenir Roman" w:cs="Avenir Book"/>
          <w:color w:val="000000"/>
          <w:lang w:val="en-GB"/>
        </w:rPr>
        <w:t>Ortolang</w:t>
      </w:r>
      <w:proofErr w:type="spellEnd"/>
      <w:r w:rsidRPr="005D27AC">
        <w:rPr>
          <w:rFonts w:ascii="Avenir Roman" w:hAnsi="Avenir Roman" w:cs="Avenir Book"/>
          <w:color w:val="000000"/>
          <w:lang w:val="en-GB"/>
        </w:rPr>
        <w:t xml:space="preserve"> :</w:t>
      </w:r>
      <w:proofErr w:type="gramEnd"/>
      <w:r w:rsidRPr="005D27AC">
        <w:rPr>
          <w:rFonts w:ascii="Avenir Roman" w:hAnsi="Avenir Roman" w:cs="Avenir Book"/>
          <w:color w:val="000000"/>
          <w:lang w:val="en-GB"/>
        </w:rPr>
        <w:t xml:space="preserve"> Nancy. https://hdl.handle.net/11403/comere/cmr-88milsms</w:t>
      </w:r>
    </w:p>
    <w:p w14:paraId="3ACE662B" w14:textId="7E99484E" w:rsidR="00750E2A" w:rsidRPr="005D27AC" w:rsidRDefault="00750E2A" w:rsidP="00750E2A">
      <w:pPr>
        <w:ind w:left="567" w:hanging="567"/>
        <w:jc w:val="both"/>
        <w:rPr>
          <w:rFonts w:ascii="Avenir Roman" w:hAnsi="Avenir Roman" w:cs="Avenir Book"/>
          <w:color w:val="000000"/>
          <w:lang w:val="en-GB"/>
        </w:rPr>
      </w:pPr>
      <w:r w:rsidRPr="005D27AC">
        <w:rPr>
          <w:rFonts w:ascii="Avenir Roman" w:hAnsi="Avenir Roman" w:cs="Avenir Book"/>
          <w:color w:val="000000"/>
          <w:lang w:val="en-GB"/>
        </w:rPr>
        <w:t xml:space="preserve">Panckhurst R. Marsh D. (2011). “Using Social Networks for Pedagogical Practice in French Higher Education: Educator and Learner Perspectives”. </w:t>
      </w:r>
      <w:proofErr w:type="gramStart"/>
      <w:r w:rsidRPr="005D27AC">
        <w:rPr>
          <w:rFonts w:ascii="Avenir Roman" w:hAnsi="Avenir Roman" w:cs="Avenir Book"/>
          <w:color w:val="000000"/>
          <w:lang w:val="en-GB"/>
        </w:rPr>
        <w:t>In :</w:t>
      </w:r>
      <w:proofErr w:type="gramEnd"/>
      <w:r w:rsidRPr="005D27AC">
        <w:rPr>
          <w:rFonts w:ascii="Avenir Roman" w:hAnsi="Avenir Roman" w:cs="Avenir Book"/>
          <w:color w:val="000000"/>
          <w:lang w:val="en-GB"/>
        </w:rPr>
        <w:t xml:space="preserve"> “Globalisation and Internationalisation of Higher Education” [online monograph]. </w:t>
      </w:r>
      <w:proofErr w:type="spellStart"/>
      <w:r w:rsidRPr="005D27AC">
        <w:rPr>
          <w:rFonts w:ascii="Avenir Roman" w:hAnsi="Avenir Roman" w:cs="Avenir Book"/>
          <w:color w:val="000000"/>
          <w:lang w:val="en-GB"/>
        </w:rPr>
        <w:t>Revista</w:t>
      </w:r>
      <w:proofErr w:type="spellEnd"/>
      <w:r w:rsidRPr="005D27AC">
        <w:rPr>
          <w:rFonts w:ascii="Avenir Roman" w:hAnsi="Avenir Roman" w:cs="Avenir Book"/>
          <w:color w:val="000000"/>
          <w:lang w:val="en-GB"/>
        </w:rPr>
        <w:t xml:space="preserve"> de Universidad y Sociedad del </w:t>
      </w:r>
      <w:proofErr w:type="spellStart"/>
      <w:r w:rsidRPr="005D27AC">
        <w:rPr>
          <w:rFonts w:ascii="Avenir Roman" w:hAnsi="Avenir Roman" w:cs="Avenir Book"/>
          <w:color w:val="000000"/>
          <w:lang w:val="en-GB"/>
        </w:rPr>
        <w:t>Conocimiento</w:t>
      </w:r>
      <w:proofErr w:type="spellEnd"/>
      <w:r w:rsidRPr="005D27AC">
        <w:rPr>
          <w:rFonts w:ascii="Avenir Roman" w:hAnsi="Avenir Roman" w:cs="Avenir Book"/>
          <w:color w:val="000000"/>
          <w:lang w:val="en-GB"/>
        </w:rPr>
        <w:t xml:space="preserve"> (RUSC). Vol. 8, No 1. UOC. http://rusc.uoc.edu/rusc/ca/index.php/rusc/article/view/v8n1-panckhurst-marsh.html DOI: </w:t>
      </w:r>
      <w:hyperlink r:id="rId26" w:history="1">
        <w:r w:rsidRPr="005D27AC">
          <w:rPr>
            <w:rStyle w:val="Hyperlink"/>
            <w:rFonts w:ascii="Avenir Roman" w:hAnsi="Avenir Roman" w:cs="Avenir Book"/>
            <w:lang w:val="en-GB"/>
          </w:rPr>
          <w:t>http://dx.doi.org/10.7238/rusc.v8i1.961</w:t>
        </w:r>
      </w:hyperlink>
    </w:p>
    <w:p w14:paraId="6F03DA5E" w14:textId="56B78C62" w:rsidR="00750E2A" w:rsidRPr="005D27AC" w:rsidRDefault="00750E2A" w:rsidP="00D17A18">
      <w:pPr>
        <w:ind w:left="567" w:hanging="567"/>
        <w:jc w:val="both"/>
        <w:rPr>
          <w:rFonts w:ascii="Avenir Roman" w:hAnsi="Avenir Roman" w:cs="Avenir Book"/>
          <w:color w:val="000000"/>
          <w:lang w:val="es-ES"/>
        </w:rPr>
      </w:pPr>
      <w:r w:rsidRPr="005D27AC">
        <w:rPr>
          <w:rFonts w:ascii="Avenir Roman" w:hAnsi="Avenir Roman" w:cs="Avenir Book"/>
          <w:color w:val="000000"/>
          <w:lang w:val="en-GB"/>
        </w:rPr>
        <w:t xml:space="preserve">Roche M., </w:t>
      </w:r>
      <w:proofErr w:type="spellStart"/>
      <w:r w:rsidRPr="005D27AC">
        <w:rPr>
          <w:rFonts w:ascii="Avenir Roman" w:hAnsi="Avenir Roman" w:cs="Avenir Book"/>
          <w:color w:val="000000"/>
          <w:lang w:val="en-GB"/>
        </w:rPr>
        <w:t>Verine</w:t>
      </w:r>
      <w:proofErr w:type="spellEnd"/>
      <w:r w:rsidRPr="005D27AC">
        <w:rPr>
          <w:rFonts w:ascii="Avenir Roman" w:hAnsi="Avenir Roman" w:cs="Avenir Book"/>
          <w:color w:val="000000"/>
          <w:lang w:val="en-GB"/>
        </w:rPr>
        <w:t xml:space="preserve"> B., Lopez C., Panckhurst R., (2016), « La </w:t>
      </w:r>
      <w:proofErr w:type="spellStart"/>
      <w:r w:rsidRPr="005D27AC">
        <w:rPr>
          <w:rFonts w:ascii="Avenir Roman" w:hAnsi="Avenir Roman" w:cs="Avenir Book"/>
          <w:color w:val="000000"/>
          <w:lang w:val="en-GB"/>
        </w:rPr>
        <w:t>néographie</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dans</w:t>
      </w:r>
      <w:proofErr w:type="spellEnd"/>
      <w:r w:rsidRPr="005D27AC">
        <w:rPr>
          <w:rFonts w:ascii="Avenir Roman" w:hAnsi="Avenir Roman" w:cs="Avenir Book"/>
          <w:color w:val="000000"/>
          <w:lang w:val="en-GB"/>
        </w:rPr>
        <w:t xml:space="preserve"> un grand corpus de SMS </w:t>
      </w:r>
      <w:proofErr w:type="spellStart"/>
      <w:r w:rsidRPr="005D27AC">
        <w:rPr>
          <w:rFonts w:ascii="Avenir Roman" w:hAnsi="Avenir Roman" w:cs="Avenir Book"/>
          <w:color w:val="000000"/>
          <w:lang w:val="en-GB"/>
        </w:rPr>
        <w:t>français</w:t>
      </w:r>
      <w:proofErr w:type="spellEnd"/>
      <w:r w:rsidRPr="005D27AC">
        <w:rPr>
          <w:rFonts w:ascii="Avenir Roman" w:hAnsi="Avenir Roman" w:cs="Avenir Book"/>
          <w:color w:val="000000"/>
          <w:lang w:val="en-GB"/>
        </w:rPr>
        <w:t xml:space="preserve"> : 88milSMS », </w:t>
      </w:r>
      <w:proofErr w:type="spellStart"/>
      <w:r w:rsidRPr="005D27AC">
        <w:rPr>
          <w:rFonts w:ascii="Avenir Roman" w:hAnsi="Avenir Roman" w:cs="Avenir Book"/>
          <w:color w:val="000000"/>
          <w:lang w:val="en-GB"/>
        </w:rPr>
        <w:t>dans</w:t>
      </w:r>
      <w:proofErr w:type="spellEnd"/>
      <w:r w:rsidRPr="005D27AC">
        <w:rPr>
          <w:rFonts w:ascii="Avenir Roman" w:hAnsi="Avenir Roman" w:cs="Avenir Book"/>
          <w:color w:val="000000"/>
          <w:lang w:val="en-GB"/>
        </w:rPr>
        <w:t xml:space="preserve"> García Palacios J., De </w:t>
      </w:r>
      <w:proofErr w:type="spellStart"/>
      <w:r w:rsidRPr="005D27AC">
        <w:rPr>
          <w:rFonts w:ascii="Avenir Roman" w:hAnsi="Avenir Roman" w:cs="Avenir Book"/>
          <w:color w:val="000000"/>
          <w:lang w:val="en-GB"/>
        </w:rPr>
        <w:t>Sterck</w:t>
      </w:r>
      <w:proofErr w:type="spellEnd"/>
      <w:r w:rsidRPr="005D27AC">
        <w:rPr>
          <w:rFonts w:ascii="Avenir Roman" w:hAnsi="Avenir Roman" w:cs="Avenir Book"/>
          <w:color w:val="000000"/>
          <w:lang w:val="en-GB"/>
        </w:rPr>
        <w:t xml:space="preserve"> G., Linder D., </w:t>
      </w:r>
      <w:proofErr w:type="spellStart"/>
      <w:r w:rsidRPr="005D27AC">
        <w:rPr>
          <w:rFonts w:ascii="Avenir Roman" w:hAnsi="Avenir Roman" w:cs="Avenir Book"/>
          <w:color w:val="000000"/>
          <w:lang w:val="en-GB"/>
        </w:rPr>
        <w:t>Maroto</w:t>
      </w:r>
      <w:proofErr w:type="spellEnd"/>
      <w:r w:rsidRPr="005D27AC">
        <w:rPr>
          <w:rFonts w:ascii="Avenir Roman" w:hAnsi="Avenir Roman" w:cs="Avenir Book"/>
          <w:color w:val="000000"/>
          <w:lang w:val="en-GB"/>
        </w:rPr>
        <w:t xml:space="preserve"> N., Sánchez Ibáñez M. &amp; Torres del Rey J. (</w:t>
      </w:r>
      <w:proofErr w:type="spellStart"/>
      <w:r w:rsidRPr="005D27AC">
        <w:rPr>
          <w:rFonts w:ascii="Avenir Roman" w:hAnsi="Avenir Roman" w:cs="Avenir Book"/>
          <w:color w:val="000000"/>
          <w:lang w:val="en-GB"/>
        </w:rPr>
        <w:t>éd</w:t>
      </w:r>
      <w:proofErr w:type="spellEnd"/>
      <w:r w:rsidRPr="005D27AC">
        <w:rPr>
          <w:rFonts w:ascii="Avenir Roman" w:hAnsi="Avenir Roman" w:cs="Avenir Book"/>
          <w:color w:val="000000"/>
          <w:lang w:val="en-GB"/>
        </w:rPr>
        <w:t xml:space="preserve">.), </w:t>
      </w:r>
      <w:r w:rsidRPr="005D27AC">
        <w:rPr>
          <w:rFonts w:ascii="Avenir Roman" w:hAnsi="Avenir Roman" w:cs="Avenir Book"/>
          <w:i/>
          <w:iCs/>
          <w:color w:val="000000"/>
          <w:lang w:val="en-GB"/>
        </w:rPr>
        <w:t xml:space="preserve">La </w:t>
      </w:r>
      <w:proofErr w:type="spellStart"/>
      <w:r w:rsidRPr="005D27AC">
        <w:rPr>
          <w:rFonts w:ascii="Avenir Roman" w:hAnsi="Avenir Roman" w:cs="Avenir Book"/>
          <w:i/>
          <w:iCs/>
          <w:color w:val="000000"/>
          <w:lang w:val="en-GB"/>
        </w:rPr>
        <w:t>Neología</w:t>
      </w:r>
      <w:proofErr w:type="spellEnd"/>
      <w:r w:rsidRPr="005D27AC">
        <w:rPr>
          <w:rFonts w:ascii="Avenir Roman" w:hAnsi="Avenir Roman" w:cs="Avenir Book"/>
          <w:i/>
          <w:iCs/>
          <w:color w:val="000000"/>
          <w:lang w:val="en-GB"/>
        </w:rPr>
        <w:t xml:space="preserve"> </w:t>
      </w:r>
      <w:proofErr w:type="spellStart"/>
      <w:r w:rsidRPr="005D27AC">
        <w:rPr>
          <w:rFonts w:ascii="Avenir Roman" w:hAnsi="Avenir Roman" w:cs="Avenir Book"/>
          <w:i/>
          <w:iCs/>
          <w:color w:val="000000"/>
          <w:lang w:val="en-GB"/>
        </w:rPr>
        <w:t>en</w:t>
      </w:r>
      <w:proofErr w:type="spellEnd"/>
      <w:r w:rsidRPr="005D27AC">
        <w:rPr>
          <w:rFonts w:ascii="Avenir Roman" w:hAnsi="Avenir Roman" w:cs="Avenir Book"/>
          <w:i/>
          <w:iCs/>
          <w:color w:val="000000"/>
          <w:lang w:val="en-GB"/>
        </w:rPr>
        <w:t xml:space="preserve"> las </w:t>
      </w:r>
      <w:proofErr w:type="spellStart"/>
      <w:r w:rsidRPr="005D27AC">
        <w:rPr>
          <w:rFonts w:ascii="Avenir Roman" w:hAnsi="Avenir Roman" w:cs="Avenir Book"/>
          <w:i/>
          <w:iCs/>
          <w:color w:val="000000"/>
          <w:lang w:val="en-GB"/>
        </w:rPr>
        <w:t>lenguas</w:t>
      </w:r>
      <w:proofErr w:type="spellEnd"/>
      <w:r w:rsidRPr="005D27AC">
        <w:rPr>
          <w:rFonts w:ascii="Avenir Roman" w:hAnsi="Avenir Roman" w:cs="Avenir Book"/>
          <w:i/>
          <w:iCs/>
          <w:color w:val="000000"/>
          <w:lang w:val="en-GB"/>
        </w:rPr>
        <w:t xml:space="preserve"> </w:t>
      </w:r>
      <w:proofErr w:type="spellStart"/>
      <w:r w:rsidRPr="005D27AC">
        <w:rPr>
          <w:rFonts w:ascii="Avenir Roman" w:hAnsi="Avenir Roman" w:cs="Avenir Book"/>
          <w:i/>
          <w:iCs/>
          <w:color w:val="000000"/>
          <w:lang w:val="en-GB"/>
        </w:rPr>
        <w:t>románicas</w:t>
      </w:r>
      <w:proofErr w:type="spellEnd"/>
      <w:r w:rsidRPr="005D27AC">
        <w:rPr>
          <w:rFonts w:ascii="Avenir Roman" w:hAnsi="Avenir Roman" w:cs="Avenir Book"/>
          <w:i/>
          <w:iCs/>
          <w:color w:val="000000"/>
          <w:lang w:val="en-GB"/>
        </w:rPr>
        <w:t xml:space="preserve">. </w:t>
      </w:r>
      <w:r w:rsidRPr="005D27AC">
        <w:rPr>
          <w:rFonts w:ascii="Avenir Roman" w:hAnsi="Avenir Roman" w:cs="Avenir Book"/>
          <w:i/>
          <w:iCs/>
          <w:color w:val="000000"/>
          <w:lang w:val="es-ES"/>
        </w:rPr>
        <w:t>Recursos, estrategias y nuevas orientaciones</w:t>
      </w:r>
      <w:r w:rsidRPr="005D27AC">
        <w:rPr>
          <w:rFonts w:ascii="Avenir Roman" w:hAnsi="Avenir Roman" w:cs="Avenir Book"/>
          <w:color w:val="000000"/>
          <w:lang w:val="es-ES"/>
        </w:rPr>
        <w:t>, Frankfort-sur-le-</w:t>
      </w:r>
      <w:proofErr w:type="spellStart"/>
      <w:proofErr w:type="gramStart"/>
      <w:r w:rsidRPr="005D27AC">
        <w:rPr>
          <w:rFonts w:ascii="Avenir Roman" w:hAnsi="Avenir Roman" w:cs="Avenir Book"/>
          <w:color w:val="000000"/>
          <w:lang w:val="es-ES"/>
        </w:rPr>
        <w:t>Main</w:t>
      </w:r>
      <w:proofErr w:type="spellEnd"/>
      <w:r w:rsidRPr="005D27AC">
        <w:rPr>
          <w:rFonts w:ascii="Avenir Roman" w:hAnsi="Avenir Roman" w:cs="Avenir Book"/>
          <w:color w:val="000000"/>
          <w:lang w:val="es-ES"/>
        </w:rPr>
        <w:t> :</w:t>
      </w:r>
      <w:proofErr w:type="gramEnd"/>
      <w:r w:rsidRPr="005D27AC">
        <w:rPr>
          <w:rFonts w:ascii="Avenir Roman" w:hAnsi="Avenir Roman" w:cs="Avenir Book"/>
          <w:color w:val="000000"/>
          <w:lang w:val="es-ES"/>
        </w:rPr>
        <w:t xml:space="preserve"> Peter </w:t>
      </w:r>
      <w:proofErr w:type="spellStart"/>
      <w:r w:rsidRPr="005D27AC">
        <w:rPr>
          <w:rFonts w:ascii="Avenir Roman" w:hAnsi="Avenir Roman" w:cs="Avenir Book"/>
          <w:color w:val="000000"/>
          <w:lang w:val="es-ES"/>
        </w:rPr>
        <w:t>Lang</w:t>
      </w:r>
      <w:proofErr w:type="spellEnd"/>
      <w:r w:rsidRPr="005D27AC">
        <w:rPr>
          <w:rFonts w:ascii="Avenir Roman" w:hAnsi="Avenir Roman" w:cs="Avenir Book"/>
          <w:color w:val="000000"/>
          <w:lang w:val="es-ES"/>
        </w:rPr>
        <w:t>, 279-302.</w:t>
      </w:r>
    </w:p>
    <w:p w14:paraId="1FB54FC3" w14:textId="04F5EFF4" w:rsidR="00377BBD" w:rsidRPr="00D17A18" w:rsidRDefault="00377BBD" w:rsidP="00935DCD">
      <w:pPr>
        <w:spacing w:line="276" w:lineRule="auto"/>
        <w:ind w:left="567" w:hanging="567"/>
        <w:jc w:val="both"/>
        <w:rPr>
          <w:rFonts w:ascii="Avenir Roman" w:hAnsi="Avenir Roman" w:cs="Avenir Book"/>
          <w:color w:val="000000"/>
          <w:lang w:val="en-US"/>
        </w:rPr>
      </w:pPr>
      <w:r w:rsidRPr="00D17A18">
        <w:rPr>
          <w:rFonts w:ascii="Avenir Roman" w:hAnsi="Avenir Roman" w:cs="Avenir Book"/>
          <w:color w:val="000000"/>
          <w:lang w:val="en-US"/>
        </w:rPr>
        <w:t xml:space="preserve">Romero, M., Ouellet, H. and Sawchuk, K. (2017). "Expanding the Game Design Play and Experience Framework for Game-Based Lifelong Learning (GD-LLL-PE)", in Game-Based Learning Across the Lifespan: Cross-Generational and Age-Oriented Topics, 1-11. </w:t>
      </w:r>
    </w:p>
    <w:p w14:paraId="6F9BA28A" w14:textId="3A7F26C4" w:rsidR="00B64375" w:rsidRDefault="00B64375" w:rsidP="00935DCD">
      <w:pPr>
        <w:spacing w:line="276" w:lineRule="auto"/>
        <w:ind w:left="284" w:hanging="284"/>
        <w:jc w:val="both"/>
        <w:rPr>
          <w:rFonts w:ascii="Avenir Roman" w:hAnsi="Avenir Roman" w:cs="Avenir Book"/>
          <w:color w:val="000000"/>
          <w:lang w:val="en-GB"/>
        </w:rPr>
      </w:pPr>
      <w:proofErr w:type="spellStart"/>
      <w:proofErr w:type="gramStart"/>
      <w:r w:rsidRPr="005D27AC">
        <w:rPr>
          <w:rFonts w:ascii="Avenir Roman" w:hAnsi="Avenir Roman" w:cs="Avenir Book"/>
          <w:color w:val="000000"/>
          <w:lang w:val="en-GB"/>
        </w:rPr>
        <w:t>Spooren,W</w:t>
      </w:r>
      <w:proofErr w:type="spellEnd"/>
      <w:r w:rsidRPr="005D27AC">
        <w:rPr>
          <w:rFonts w:ascii="Avenir Roman" w:hAnsi="Avenir Roman" w:cs="Avenir Book"/>
          <w:color w:val="000000"/>
          <w:lang w:val="en-GB"/>
        </w:rPr>
        <w:t>.</w:t>
      </w:r>
      <w:proofErr w:type="gramEnd"/>
      <w:r w:rsidRPr="005D27AC">
        <w:rPr>
          <w:rFonts w:ascii="Avenir Roman" w:hAnsi="Avenir Roman" w:cs="Avenir Book"/>
          <w:color w:val="000000"/>
          <w:lang w:val="en-GB"/>
        </w:rPr>
        <w:t xml:space="preserve"> (2009). "</w:t>
      </w:r>
      <w:proofErr w:type="spellStart"/>
      <w:r w:rsidRPr="005D27AC">
        <w:rPr>
          <w:rFonts w:ascii="Avenir Roman" w:hAnsi="Avenir Roman" w:cs="Avenir Book"/>
          <w:color w:val="000000"/>
          <w:lang w:val="en-GB"/>
        </w:rPr>
        <w:t>Bezorgde</w:t>
      </w:r>
      <w:proofErr w:type="spellEnd"/>
      <w:r w:rsidRPr="005D27AC">
        <w:rPr>
          <w:rFonts w:ascii="Avenir Roman" w:hAnsi="Avenir Roman" w:cs="Avenir Book"/>
          <w:color w:val="000000"/>
          <w:lang w:val="en-GB"/>
        </w:rPr>
        <w:t xml:space="preserve"> </w:t>
      </w:r>
      <w:proofErr w:type="spellStart"/>
      <w:proofErr w:type="gramStart"/>
      <w:r w:rsidRPr="005D27AC">
        <w:rPr>
          <w:rFonts w:ascii="Avenir Roman" w:hAnsi="Avenir Roman" w:cs="Avenir Book"/>
          <w:color w:val="000000"/>
          <w:lang w:val="en-GB"/>
        </w:rPr>
        <w:t>ouders</w:t>
      </w:r>
      <w:proofErr w:type="spellEnd"/>
      <w:r w:rsidRPr="005D27AC">
        <w:rPr>
          <w:rFonts w:ascii="Avenir Roman" w:hAnsi="Avenir Roman" w:cs="Avenir Book"/>
          <w:color w:val="000000"/>
          <w:lang w:val="en-GB"/>
        </w:rPr>
        <w:t xml:space="preserve"> ?</w:t>
      </w:r>
      <w:proofErr w:type="gramEnd"/>
      <w:r w:rsidRPr="005D27AC">
        <w:rPr>
          <w:rFonts w:ascii="Avenir Roman" w:hAnsi="Avenir Roman" w:cs="Avenir Book"/>
          <w:color w:val="000000"/>
          <w:lang w:val="en-GB"/>
        </w:rPr>
        <w:t xml:space="preserve"> De </w:t>
      </w:r>
      <w:proofErr w:type="spellStart"/>
      <w:r w:rsidRPr="005D27AC">
        <w:rPr>
          <w:rFonts w:ascii="Avenir Roman" w:hAnsi="Avenir Roman" w:cs="Avenir Book"/>
          <w:color w:val="000000"/>
          <w:lang w:val="en-GB"/>
        </w:rPr>
        <w:t>relatie</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tussen</w:t>
      </w:r>
      <w:proofErr w:type="spellEnd"/>
      <w:r w:rsidRPr="005D27AC">
        <w:rPr>
          <w:rFonts w:ascii="Avenir Roman" w:hAnsi="Avenir Roman" w:cs="Avenir Book"/>
          <w:color w:val="000000"/>
          <w:lang w:val="en-GB"/>
        </w:rPr>
        <w:t xml:space="preserve"> chat </w:t>
      </w:r>
      <w:proofErr w:type="spellStart"/>
      <w:r w:rsidRPr="005D27AC">
        <w:rPr>
          <w:rFonts w:ascii="Avenir Roman" w:hAnsi="Avenir Roman" w:cs="Avenir Book"/>
          <w:color w:val="000000"/>
          <w:lang w:val="en-GB"/>
        </w:rPr>
        <w:t>en</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schrijfkwaliteit</w:t>
      </w:r>
      <w:proofErr w:type="spellEnd"/>
      <w:r w:rsidRPr="005D27AC">
        <w:rPr>
          <w:rFonts w:ascii="Avenir Roman" w:hAnsi="Avenir Roman" w:cs="Avenir Book"/>
          <w:color w:val="000000"/>
          <w:lang w:val="en-GB"/>
        </w:rPr>
        <w:t xml:space="preserve">", in W. </w:t>
      </w:r>
      <w:proofErr w:type="spellStart"/>
      <w:r w:rsidRPr="005D27AC">
        <w:rPr>
          <w:rFonts w:ascii="Avenir Roman" w:hAnsi="Avenir Roman" w:cs="Avenir Book"/>
          <w:color w:val="000000"/>
          <w:lang w:val="en-GB"/>
        </w:rPr>
        <w:t>Spooren</w:t>
      </w:r>
      <w:proofErr w:type="spellEnd"/>
      <w:r w:rsidRPr="005D27AC">
        <w:rPr>
          <w:rFonts w:ascii="Avenir Roman" w:hAnsi="Avenir Roman" w:cs="Avenir Book"/>
          <w:color w:val="000000"/>
          <w:lang w:val="en-GB"/>
        </w:rPr>
        <w:t xml:space="preserve"> and M. S. </w:t>
      </w:r>
      <w:proofErr w:type="spellStart"/>
      <w:r w:rsidRPr="005D27AC">
        <w:rPr>
          <w:rFonts w:ascii="Avenir Roman" w:hAnsi="Avenir Roman" w:cs="Avenir Book"/>
          <w:color w:val="000000"/>
          <w:lang w:val="en-GB"/>
        </w:rPr>
        <w:t>Onrust</w:t>
      </w:r>
      <w:proofErr w:type="spellEnd"/>
      <w:r w:rsidRPr="005D27AC">
        <w:rPr>
          <w:rFonts w:ascii="Avenir Roman" w:hAnsi="Avenir Roman" w:cs="Avenir Book"/>
          <w:color w:val="000000"/>
          <w:lang w:val="en-GB"/>
        </w:rPr>
        <w:t xml:space="preserve"> (</w:t>
      </w:r>
      <w:proofErr w:type="spellStart"/>
      <w:r w:rsidRPr="005D27AC">
        <w:rPr>
          <w:rFonts w:ascii="Avenir Roman" w:hAnsi="Avenir Roman" w:cs="Avenir Book"/>
          <w:color w:val="000000"/>
          <w:lang w:val="en-GB"/>
        </w:rPr>
        <w:t>eds</w:t>
      </w:r>
      <w:proofErr w:type="spellEnd"/>
      <w:r w:rsidRPr="005D27AC">
        <w:rPr>
          <w:rFonts w:ascii="Avenir Roman" w:hAnsi="Avenir Roman" w:cs="Avenir Book"/>
          <w:color w:val="000000"/>
          <w:lang w:val="en-GB"/>
        </w:rPr>
        <w:t xml:space="preserve">), </w:t>
      </w:r>
      <w:r w:rsidRPr="00D17A18">
        <w:rPr>
          <w:rFonts w:ascii="Avenir Roman" w:hAnsi="Avenir Roman" w:cs="Avenir Book"/>
          <w:i/>
          <w:color w:val="000000"/>
          <w:lang w:val="en-GB"/>
        </w:rPr>
        <w:t xml:space="preserve">Studies in </w:t>
      </w:r>
      <w:proofErr w:type="spellStart"/>
      <w:r w:rsidRPr="00D17A18">
        <w:rPr>
          <w:rFonts w:ascii="Avenir Roman" w:hAnsi="Avenir Roman" w:cs="Avenir Book"/>
          <w:i/>
          <w:color w:val="000000"/>
          <w:lang w:val="en-GB"/>
        </w:rPr>
        <w:t>Taalbeheersing</w:t>
      </w:r>
      <w:proofErr w:type="spellEnd"/>
      <w:r w:rsidRPr="005D27AC">
        <w:rPr>
          <w:rFonts w:ascii="Avenir Roman" w:hAnsi="Avenir Roman" w:cs="Avenir Book"/>
          <w:color w:val="000000"/>
          <w:lang w:val="en-GB"/>
        </w:rPr>
        <w:t xml:space="preserve"> 3. Assen: Van </w:t>
      </w:r>
      <w:proofErr w:type="spellStart"/>
      <w:r w:rsidRPr="005D27AC">
        <w:rPr>
          <w:rFonts w:ascii="Avenir Roman" w:hAnsi="Avenir Roman" w:cs="Avenir Book"/>
          <w:color w:val="000000"/>
          <w:lang w:val="en-GB"/>
        </w:rPr>
        <w:t>Gorcum</w:t>
      </w:r>
      <w:proofErr w:type="spellEnd"/>
      <w:r w:rsidRPr="005D27AC">
        <w:rPr>
          <w:rFonts w:ascii="Avenir Roman" w:hAnsi="Avenir Roman" w:cs="Avenir Book"/>
          <w:color w:val="000000"/>
          <w:lang w:val="en-GB"/>
        </w:rPr>
        <w:t>,</w:t>
      </w:r>
      <w:r w:rsidR="00B73718" w:rsidRPr="00D17A18">
        <w:rPr>
          <w:rFonts w:ascii="Avenir Roman" w:hAnsi="Avenir Roman" w:cs="Avenir Book"/>
          <w:color w:val="000000"/>
          <w:lang w:val="en-GB"/>
        </w:rPr>
        <w:t xml:space="preserve"> </w:t>
      </w:r>
      <w:r w:rsidRPr="005D27AC">
        <w:rPr>
          <w:rFonts w:ascii="Avenir Roman" w:hAnsi="Avenir Roman" w:cs="Avenir Book"/>
          <w:color w:val="000000"/>
          <w:lang w:val="en-GB"/>
        </w:rPr>
        <w:t>pp.331–342.</w:t>
      </w:r>
    </w:p>
    <w:p w14:paraId="7D5DBA31" w14:textId="3ABE4EE1" w:rsidR="00614221" w:rsidRPr="00D17A18" w:rsidRDefault="00614221" w:rsidP="00935DCD">
      <w:pPr>
        <w:spacing w:line="276" w:lineRule="auto"/>
        <w:ind w:left="284" w:hanging="284"/>
        <w:jc w:val="both"/>
        <w:rPr>
          <w:rFonts w:ascii="Avenir Roman" w:hAnsi="Avenir Roman" w:cs="Avenir Book"/>
          <w:color w:val="000000" w:themeColor="text1"/>
          <w:lang w:val="en-GB"/>
        </w:rPr>
      </w:pPr>
      <w:proofErr w:type="spellStart"/>
      <w:r w:rsidRPr="002579FA">
        <w:rPr>
          <w:rFonts w:ascii="Avenir Roman" w:hAnsi="Avenir Roman" w:cs="Avenir Book"/>
          <w:color w:val="000000" w:themeColor="text1"/>
        </w:rPr>
        <w:t>Stiegler</w:t>
      </w:r>
      <w:proofErr w:type="spellEnd"/>
      <w:r w:rsidRPr="002579FA">
        <w:rPr>
          <w:rFonts w:ascii="Avenir Roman" w:hAnsi="Avenir Roman" w:cs="Avenir Book"/>
          <w:color w:val="000000" w:themeColor="text1"/>
        </w:rPr>
        <w:t xml:space="preserve"> B., </w:t>
      </w:r>
      <w:proofErr w:type="spellStart"/>
      <w:r w:rsidRPr="002579FA">
        <w:rPr>
          <w:rFonts w:ascii="Avenir Roman" w:hAnsi="Avenir Roman" w:cs="Avenir Book"/>
          <w:color w:val="000000" w:themeColor="text1"/>
        </w:rPr>
        <w:t>Tisseron</w:t>
      </w:r>
      <w:proofErr w:type="spellEnd"/>
      <w:r w:rsidRPr="002579FA">
        <w:rPr>
          <w:rFonts w:ascii="Avenir Roman" w:hAnsi="Avenir Roman" w:cs="Avenir Book"/>
          <w:color w:val="000000" w:themeColor="text1"/>
        </w:rPr>
        <w:t xml:space="preserve"> S. (209), </w:t>
      </w:r>
      <w:r w:rsidRPr="002579FA">
        <w:rPr>
          <w:rFonts w:ascii="Avenir Roman" w:hAnsi="Avenir Roman" w:cs="Avenir Book"/>
          <w:i/>
          <w:iCs/>
          <w:color w:val="000000" w:themeColor="text1"/>
        </w:rPr>
        <w:t>Faut-il interdire les écrans aux enfants ?</w:t>
      </w:r>
      <w:r w:rsidRPr="002579FA">
        <w:rPr>
          <w:rFonts w:ascii="Avenir Roman" w:hAnsi="Avenir Roman" w:cs="Avenir Book"/>
          <w:color w:val="000000" w:themeColor="text1"/>
        </w:rPr>
        <w:t xml:space="preserve"> </w:t>
      </w:r>
      <w:proofErr w:type="gramStart"/>
      <w:r w:rsidRPr="002579FA">
        <w:rPr>
          <w:rFonts w:ascii="Avenir Roman" w:hAnsi="Avenir Roman" w:cs="Avenir Book"/>
          <w:color w:val="000000" w:themeColor="text1"/>
          <w:lang w:val="en-GB"/>
        </w:rPr>
        <w:t>Paris :</w:t>
      </w:r>
      <w:proofErr w:type="gramEnd"/>
      <w:r w:rsidRPr="002579FA">
        <w:rPr>
          <w:rFonts w:ascii="Avenir Roman" w:hAnsi="Avenir Roman" w:cs="Avenir Book"/>
          <w:color w:val="000000" w:themeColor="text1"/>
          <w:lang w:val="en-GB"/>
        </w:rPr>
        <w:t xml:space="preserve"> </w:t>
      </w:r>
      <w:proofErr w:type="spellStart"/>
      <w:r w:rsidRPr="002579FA">
        <w:rPr>
          <w:rFonts w:ascii="Avenir Roman" w:hAnsi="Avenir Roman" w:cs="Avenir Book"/>
          <w:color w:val="000000" w:themeColor="text1"/>
          <w:lang w:val="en-GB"/>
        </w:rPr>
        <w:t>Mordicus</w:t>
      </w:r>
      <w:proofErr w:type="spellEnd"/>
      <w:r w:rsidRPr="002579FA">
        <w:rPr>
          <w:rFonts w:ascii="Avenir Roman" w:hAnsi="Avenir Roman" w:cs="Avenir Book"/>
          <w:color w:val="000000" w:themeColor="text1"/>
          <w:lang w:val="en-GB"/>
        </w:rPr>
        <w:t>.</w:t>
      </w:r>
    </w:p>
    <w:p w14:paraId="77AB0938" w14:textId="4F666D60" w:rsidR="00B64375" w:rsidRPr="00D17A18" w:rsidRDefault="00DC402F" w:rsidP="00D17A18">
      <w:pPr>
        <w:spacing w:line="276" w:lineRule="auto"/>
        <w:ind w:left="567" w:hanging="567"/>
        <w:jc w:val="both"/>
        <w:rPr>
          <w:rFonts w:ascii="Avenir Roman" w:hAnsi="Avenir Roman" w:cs="Avenir Book"/>
          <w:color w:val="000000"/>
          <w:lang w:val="en-US"/>
        </w:rPr>
      </w:pPr>
      <w:proofErr w:type="spellStart"/>
      <w:r w:rsidRPr="00D17A18">
        <w:rPr>
          <w:rFonts w:ascii="Avenir Roman" w:hAnsi="Avenir Roman" w:cs="Avenir Book"/>
          <w:color w:val="000000"/>
          <w:lang w:val="en-US"/>
        </w:rPr>
        <w:t>Zebroff</w:t>
      </w:r>
      <w:proofErr w:type="spellEnd"/>
      <w:r w:rsidRPr="00D17A18">
        <w:rPr>
          <w:rFonts w:ascii="Avenir Roman" w:hAnsi="Avenir Roman" w:cs="Avenir Book"/>
          <w:color w:val="000000"/>
          <w:lang w:val="en-US"/>
        </w:rPr>
        <w:t xml:space="preserve">, D. (2018). </w:t>
      </w:r>
      <w:r w:rsidR="00480F30" w:rsidRPr="00D17A18">
        <w:rPr>
          <w:rFonts w:ascii="Avenir Roman" w:hAnsi="Avenir Roman" w:cs="Avenir Book"/>
          <w:color w:val="000000"/>
          <w:lang w:val="en-US"/>
        </w:rPr>
        <w:t>"</w:t>
      </w:r>
      <w:r w:rsidRPr="00D17A18">
        <w:rPr>
          <w:rFonts w:ascii="Avenir Roman" w:hAnsi="Avenir Roman" w:cs="Avenir Book"/>
          <w:color w:val="000000"/>
          <w:lang w:val="en-US"/>
        </w:rPr>
        <w:t>Youth texting: Help or hindrance to literacy?</w:t>
      </w:r>
      <w:r w:rsidR="00480F30" w:rsidRPr="00D17A18">
        <w:rPr>
          <w:rFonts w:ascii="Avenir Roman" w:hAnsi="Avenir Roman" w:cs="Avenir Book"/>
          <w:color w:val="000000"/>
          <w:lang w:val="en-US"/>
        </w:rPr>
        <w:t xml:space="preserve">" in </w:t>
      </w:r>
      <w:r w:rsidR="00480F30" w:rsidRPr="00D17A18">
        <w:rPr>
          <w:rFonts w:ascii="Avenir Roman" w:hAnsi="Avenir Roman" w:cs="Avenir Book"/>
          <w:i/>
          <w:color w:val="000000"/>
          <w:lang w:val="en-US"/>
        </w:rPr>
        <w:t xml:space="preserve">Education and Information Technologies </w:t>
      </w:r>
      <w:r w:rsidR="00480F30" w:rsidRPr="00D17A18">
        <w:rPr>
          <w:rFonts w:ascii="Avenir Roman" w:hAnsi="Avenir Roman" w:cs="Avenir Book"/>
          <w:color w:val="000000"/>
          <w:lang w:val="en-US"/>
        </w:rPr>
        <w:t xml:space="preserve">23 (1), 341–356. </w:t>
      </w:r>
    </w:p>
    <w:sectPr w:rsidR="00B64375" w:rsidRPr="00D17A18" w:rsidSect="008C4CCF">
      <w:footerReference w:type="even" r:id="rId27"/>
      <w:footerReference w:type="default" r:id="rId2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B75C5" w14:textId="77777777" w:rsidR="002D5B81" w:rsidRDefault="002D5B81" w:rsidP="00C21B64">
      <w:r>
        <w:separator/>
      </w:r>
    </w:p>
  </w:endnote>
  <w:endnote w:type="continuationSeparator" w:id="0">
    <w:p w14:paraId="3D183874" w14:textId="77777777" w:rsidR="002D5B81" w:rsidRDefault="002D5B81" w:rsidP="00C2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venir Roman">
    <w:altName w:val="Corbel"/>
    <w:panose1 w:val="020B05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venir">
    <w:altName w:val="Calibri"/>
    <w:panose1 w:val="02000503020000020003"/>
    <w:charset w:val="00"/>
    <w:family w:val="auto"/>
    <w:pitch w:val="variable"/>
    <w:sig w:usb0="800000AF" w:usb1="5000204A" w:usb2="00000000" w:usb3="00000000" w:csb0="0000009B" w:csb1="00000000"/>
  </w:font>
  <w:font w:name="Avenir Heavy">
    <w:panose1 w:val="020B0703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4819895"/>
      <w:docPartObj>
        <w:docPartGallery w:val="Page Numbers (Bottom of Page)"/>
        <w:docPartUnique/>
      </w:docPartObj>
    </w:sdtPr>
    <w:sdtEndPr>
      <w:rPr>
        <w:rStyle w:val="PageNumber"/>
      </w:rPr>
    </w:sdtEndPr>
    <w:sdtContent>
      <w:p w14:paraId="42034F66" w14:textId="77777777" w:rsidR="00FA37F9" w:rsidRDefault="00FA37F9" w:rsidP="00E219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09E183" w14:textId="77777777" w:rsidR="00FA37F9" w:rsidRDefault="00FA37F9" w:rsidP="00C21B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90250609"/>
      <w:docPartObj>
        <w:docPartGallery w:val="Page Numbers (Bottom of Page)"/>
        <w:docPartUnique/>
      </w:docPartObj>
    </w:sdtPr>
    <w:sdtEndPr>
      <w:rPr>
        <w:rStyle w:val="PageNumber"/>
      </w:rPr>
    </w:sdtEndPr>
    <w:sdtContent>
      <w:p w14:paraId="2A1C92E6" w14:textId="4AE8946C" w:rsidR="00FA37F9" w:rsidRDefault="00FA37F9" w:rsidP="00E219D9">
        <w:pPr>
          <w:pStyle w:val="Footer"/>
          <w:framePr w:wrap="none" w:vAnchor="text" w:hAnchor="margin" w:xAlign="right" w:y="1"/>
          <w:rPr>
            <w:rStyle w:val="PageNumber"/>
          </w:rPr>
        </w:pPr>
        <w:r w:rsidRPr="00E219D9">
          <w:rPr>
            <w:rStyle w:val="PageNumber"/>
            <w:rFonts w:ascii="Avenir Roman" w:hAnsi="Avenir Roman"/>
          </w:rPr>
          <w:fldChar w:fldCharType="begin"/>
        </w:r>
        <w:r w:rsidRPr="00E219D9">
          <w:rPr>
            <w:rStyle w:val="PageNumber"/>
            <w:rFonts w:ascii="Avenir Roman" w:hAnsi="Avenir Roman"/>
          </w:rPr>
          <w:instrText xml:space="preserve"> PAGE </w:instrText>
        </w:r>
        <w:r w:rsidRPr="00E219D9">
          <w:rPr>
            <w:rStyle w:val="PageNumber"/>
            <w:rFonts w:ascii="Avenir Roman" w:hAnsi="Avenir Roman"/>
          </w:rPr>
          <w:fldChar w:fldCharType="separate"/>
        </w:r>
        <w:r w:rsidR="008F0697">
          <w:rPr>
            <w:rStyle w:val="PageNumber"/>
            <w:rFonts w:ascii="Avenir Roman" w:hAnsi="Avenir Roman"/>
            <w:noProof/>
          </w:rPr>
          <w:t>20</w:t>
        </w:r>
        <w:r w:rsidRPr="00E219D9">
          <w:rPr>
            <w:rStyle w:val="PageNumber"/>
            <w:rFonts w:ascii="Avenir Roman" w:hAnsi="Avenir Roman"/>
          </w:rPr>
          <w:fldChar w:fldCharType="end"/>
        </w:r>
      </w:p>
    </w:sdtContent>
  </w:sdt>
  <w:p w14:paraId="253C4B83" w14:textId="77777777" w:rsidR="00FA37F9" w:rsidRDefault="00FA37F9" w:rsidP="00C21B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99FAE" w14:textId="77777777" w:rsidR="002D5B81" w:rsidRDefault="002D5B81" w:rsidP="00C21B64">
      <w:r>
        <w:separator/>
      </w:r>
    </w:p>
  </w:footnote>
  <w:footnote w:type="continuationSeparator" w:id="0">
    <w:p w14:paraId="541BF067" w14:textId="77777777" w:rsidR="002D5B81" w:rsidRDefault="002D5B81" w:rsidP="00C21B64">
      <w:r>
        <w:continuationSeparator/>
      </w:r>
    </w:p>
  </w:footnote>
  <w:footnote w:id="1">
    <w:p w14:paraId="4CEEE3BF" w14:textId="77777777" w:rsidR="00FA37F9" w:rsidRPr="00077E35" w:rsidRDefault="00FA37F9" w:rsidP="00D46758">
      <w:pPr>
        <w:pStyle w:val="FootnoteText"/>
        <w:rPr>
          <w:lang w:val="fr-BE"/>
        </w:rPr>
      </w:pPr>
      <w:r>
        <w:rPr>
          <w:rStyle w:val="FootnoteReference"/>
        </w:rPr>
        <w:footnoteRef/>
      </w:r>
      <w:r>
        <w:t xml:space="preserve"> </w:t>
      </w:r>
      <w:r w:rsidRPr="00077E35">
        <w:rPr>
          <w:rStyle w:val="Hyperlink"/>
          <w:rFonts w:ascii="Avenir Roman" w:hAnsi="Avenir Roman" w:cs="Avenir"/>
          <w:lang w:val="en-GB"/>
        </w:rPr>
        <w:t>http://www.sms4science.org</w:t>
      </w:r>
      <w:r>
        <w:rPr>
          <w:rStyle w:val="Hyperlink"/>
          <w:rFonts w:ascii="Avenir Roman" w:hAnsi="Avenir Roman" w:cs="Avenir"/>
          <w:lang w:val="en-GB"/>
        </w:rPr>
        <w:t xml:space="preserve">, </w:t>
      </w:r>
      <w:r w:rsidRPr="00077E35">
        <w:rPr>
          <w:rStyle w:val="Hyperlink"/>
          <w:rFonts w:ascii="Avenir Roman" w:hAnsi="Avenir Roman" w:cs="Avenir Heavy"/>
          <w:lang w:val="en-GB"/>
        </w:rPr>
        <w:t>http://www.sud4science.org</w:t>
      </w:r>
    </w:p>
  </w:footnote>
  <w:footnote w:id="2">
    <w:p w14:paraId="03A403F0" w14:textId="2DAB4D28" w:rsidR="00FA37F9" w:rsidRPr="00656EA5" w:rsidRDefault="00FA37F9" w:rsidP="00D46758">
      <w:pPr>
        <w:pStyle w:val="FootnoteText"/>
      </w:pPr>
      <w:r>
        <w:rPr>
          <w:rStyle w:val="FootnoteReference"/>
        </w:rPr>
        <w:footnoteRef/>
      </w:r>
      <w:r w:rsidRPr="00656EA5">
        <w:t xml:space="preserve"> </w:t>
      </w:r>
      <w:r w:rsidRPr="000D693E">
        <w:rPr>
          <w:rStyle w:val="Hyperlink"/>
          <w:rFonts w:ascii="Avenir Roman" w:hAnsi="Avenir Roman" w:cs="Avenir"/>
          <w:lang w:val="fr-BE"/>
        </w:rPr>
        <w:t>https://acougnon.wixsite.com/thumbs4science</w:t>
      </w:r>
      <w:r w:rsidRPr="00656EA5" w:rsidDel="004C5AF9">
        <w:rPr>
          <w:rStyle w:val="Hyperlink"/>
          <w:rFonts w:ascii="Avenir Roman" w:hAnsi="Avenir Roman" w:cs="Avenir"/>
        </w:rPr>
        <w:t xml:space="preserve"> </w:t>
      </w:r>
    </w:p>
  </w:footnote>
  <w:footnote w:id="3">
    <w:p w14:paraId="1A997D94" w14:textId="2C72D1C2" w:rsidR="00FA37F9" w:rsidRPr="000D693E" w:rsidRDefault="00FA37F9" w:rsidP="00377248">
      <w:pPr>
        <w:pStyle w:val="FootnoteText"/>
        <w:jc w:val="both"/>
        <w:rPr>
          <w:rFonts w:ascii="Avenir Roman" w:hAnsi="Avenir Roman"/>
        </w:rPr>
      </w:pPr>
      <w:r w:rsidRPr="00EF2A08">
        <w:rPr>
          <w:rStyle w:val="FootnoteReference"/>
          <w:rFonts w:ascii="Avenir Roman" w:hAnsi="Avenir Roman"/>
        </w:rPr>
        <w:footnoteRef/>
      </w:r>
      <w:r w:rsidRPr="00D17A18">
        <w:rPr>
          <w:rFonts w:ascii="Avenir Roman" w:hAnsi="Avenir Roman"/>
        </w:rPr>
        <w:t xml:space="preserve"> </w:t>
      </w:r>
      <w:proofErr w:type="spellStart"/>
      <w:r w:rsidRPr="00D17A18">
        <w:rPr>
          <w:rFonts w:ascii="Avenir Roman" w:hAnsi="Avenir Roman"/>
        </w:rPr>
        <w:t>Authors</w:t>
      </w:r>
      <w:proofErr w:type="spellEnd"/>
      <w:r w:rsidRPr="00D17A18">
        <w:rPr>
          <w:rFonts w:ascii="Avenir Roman" w:hAnsi="Avenir Roman"/>
        </w:rPr>
        <w:t xml:space="preserve">’ translation: « </w:t>
      </w:r>
      <w:r w:rsidRPr="00B36B00">
        <w:rPr>
          <w:rFonts w:ascii="Avenir Roman" w:hAnsi="Avenir Roman"/>
        </w:rPr>
        <w:t xml:space="preserve">L’interdiction générale des téléphones portables dans les écoles et les collèges a été définitivement adoptée par l’Assemblée nationale aujourd’hui. </w:t>
      </w:r>
      <w:r w:rsidRPr="000D693E">
        <w:rPr>
          <w:rFonts w:ascii="Avenir Roman" w:hAnsi="Avenir Roman"/>
        </w:rPr>
        <w:t>Engagement tenu</w:t>
      </w:r>
      <w:r w:rsidRPr="00D17A18">
        <w:rPr>
          <w:rFonts w:ascii="Avenir Roman" w:hAnsi="Avenir Roman"/>
        </w:rPr>
        <w:t xml:space="preserve"> ».</w:t>
      </w:r>
    </w:p>
  </w:footnote>
  <w:footnote w:id="4">
    <w:p w14:paraId="336E29AB" w14:textId="77777777" w:rsidR="00FA37F9" w:rsidRPr="00D17A18" w:rsidRDefault="00FA37F9" w:rsidP="00853FFF">
      <w:pPr>
        <w:pStyle w:val="FootnoteText"/>
        <w:rPr>
          <w:rFonts w:ascii="Avenir Roman" w:hAnsi="Avenir Roman"/>
          <w:lang w:val="en-US"/>
        </w:rPr>
      </w:pPr>
      <w:r w:rsidRPr="00D17A18">
        <w:rPr>
          <w:rStyle w:val="FootnoteReference"/>
          <w:rFonts w:ascii="Avenir Roman" w:hAnsi="Avenir Roman"/>
        </w:rPr>
        <w:footnoteRef/>
      </w:r>
      <w:r w:rsidRPr="00D17A18">
        <w:rPr>
          <w:rFonts w:ascii="Avenir Roman" w:hAnsi="Avenir Roman"/>
        </w:rPr>
        <w:t xml:space="preserve"> « Dans les écoles maternelles, les écoles élémentaires et les collèges, l'utilisation durant toute activité d'enseignement et dans les lieux prévus par le règlement intérieur, par un élève, d'un téléphone mobile est interdite. » </w:t>
      </w:r>
      <w:r w:rsidRPr="00D17A18">
        <w:rPr>
          <w:rFonts w:ascii="Avenir Roman" w:hAnsi="Avenir Roman"/>
          <w:lang w:val="en-US"/>
        </w:rPr>
        <w:t>(In nursery schools, primary schools and lower secondary schools, the use of a mobile telephone by a pupil during any teaching activity and in areas indicated in the school’s internal regulations is prohibited). https://www.legifrance.gouv.fr</w:t>
      </w:r>
    </w:p>
  </w:footnote>
  <w:footnote w:id="5">
    <w:p w14:paraId="7822D57F" w14:textId="77777777" w:rsidR="00FA37F9" w:rsidRPr="00D17A18" w:rsidRDefault="00FA37F9" w:rsidP="005A5785">
      <w:pPr>
        <w:pStyle w:val="FootnoteText"/>
        <w:rPr>
          <w:rFonts w:ascii="Avenir Roman" w:hAnsi="Avenir Roman"/>
          <w:lang w:val="en-US"/>
        </w:rPr>
      </w:pPr>
      <w:r w:rsidRPr="00D17A18">
        <w:rPr>
          <w:rStyle w:val="FootnoteReference"/>
          <w:rFonts w:ascii="Avenir Roman" w:hAnsi="Avenir Roman"/>
        </w:rPr>
        <w:footnoteRef/>
      </w:r>
      <w:r w:rsidRPr="00D17A18">
        <w:rPr>
          <w:rFonts w:ascii="Avenir Roman" w:hAnsi="Avenir Roman"/>
          <w:lang w:val="en-US"/>
        </w:rPr>
        <w:t xml:space="preserve"> </w:t>
      </w:r>
      <w:hyperlink r:id="rId1" w:history="1">
        <w:r w:rsidRPr="00D17A18">
          <w:rPr>
            <w:rStyle w:val="Hyperlink"/>
            <w:rFonts w:ascii="Avenir Roman" w:hAnsi="Avenir Roman"/>
            <w:lang w:val="en-US"/>
          </w:rPr>
          <w:t>https://www.senat.fr/questions/base/2011/qSEQ11031235S.html</w:t>
        </w:r>
      </w:hyperlink>
      <w:r w:rsidRPr="00D17A18">
        <w:rPr>
          <w:rFonts w:ascii="Avenir Roman" w:hAnsi="Avenir Roman"/>
          <w:lang w:val="en-US"/>
        </w:rPr>
        <w:t xml:space="preserve"> (accessed 11/07/2019).</w:t>
      </w:r>
    </w:p>
  </w:footnote>
  <w:footnote w:id="6">
    <w:p w14:paraId="03DAA2FB" w14:textId="4605F9CE" w:rsidR="00FA37F9" w:rsidRPr="00D17A18" w:rsidRDefault="00FA37F9">
      <w:pPr>
        <w:pStyle w:val="FootnoteText"/>
        <w:rPr>
          <w:lang w:val="en-US"/>
        </w:rPr>
      </w:pPr>
      <w:r w:rsidRPr="00D17A18">
        <w:rPr>
          <w:rStyle w:val="FootnoteReference"/>
          <w:rFonts w:ascii="Avenir Roman" w:hAnsi="Avenir Roman"/>
        </w:rPr>
        <w:footnoteRef/>
      </w:r>
      <w:r w:rsidRPr="00D17A18">
        <w:rPr>
          <w:rFonts w:ascii="Avenir Roman" w:hAnsi="Avenir Roman"/>
          <w:lang w:val="en-US"/>
        </w:rPr>
        <w:t xml:space="preserve"> </w:t>
      </w:r>
      <w:hyperlink r:id="rId2" w:history="1">
        <w:r w:rsidRPr="00D17A18">
          <w:rPr>
            <w:rStyle w:val="Hyperlink"/>
            <w:rFonts w:ascii="Avenir Roman" w:hAnsi="Avenir Roman"/>
            <w:lang w:val="en-US"/>
          </w:rPr>
          <w:t>https://eduscol.education.fr/pid26435/enseigner-avec-le-numerique.html</w:t>
        </w:r>
      </w:hyperlink>
      <w:r w:rsidRPr="00D17A18">
        <w:rPr>
          <w:rFonts w:ascii="Avenir Roman" w:hAnsi="Avenir Roman"/>
          <w:lang w:val="en-US"/>
        </w:rPr>
        <w:t xml:space="preserve"> (accessed 11/07/2019)</w:t>
      </w:r>
    </w:p>
  </w:footnote>
  <w:footnote w:id="7">
    <w:p w14:paraId="268E1D80" w14:textId="144BADC4" w:rsidR="00FA37F9" w:rsidRPr="004C5AF9" w:rsidRDefault="00FA37F9" w:rsidP="00D71FC2">
      <w:pPr>
        <w:pStyle w:val="FootnoteText"/>
        <w:jc w:val="both"/>
        <w:rPr>
          <w:rFonts w:ascii="Avenir Roman" w:hAnsi="Avenir Roman"/>
          <w:lang w:val="en-US"/>
        </w:rPr>
      </w:pPr>
      <w:r w:rsidRPr="00EF2A08">
        <w:rPr>
          <w:rStyle w:val="FootnoteReference"/>
          <w:rFonts w:ascii="Avenir Roman" w:hAnsi="Avenir Roman"/>
        </w:rPr>
        <w:footnoteRef/>
      </w:r>
      <w:r w:rsidRPr="00EF2A08">
        <w:rPr>
          <w:rFonts w:ascii="Avenir Roman" w:hAnsi="Avenir Roman"/>
          <w:lang w:val="en-US"/>
        </w:rPr>
        <w:t xml:space="preserve"> </w:t>
      </w:r>
      <w:r w:rsidRPr="00EF2A08">
        <w:rPr>
          <w:rFonts w:ascii="Avenir Roman" w:hAnsi="Avenir Roman"/>
          <w:lang w:val="en-GB"/>
        </w:rPr>
        <w:t xml:space="preserve">On October 18th, a 15-year old high-school student in the Paris region pointed a fake gun at his teacher so that she would mark him present instead of absent. </w:t>
      </w:r>
    </w:p>
  </w:footnote>
  <w:footnote w:id="8">
    <w:p w14:paraId="2EC19E8D" w14:textId="12187418" w:rsidR="00FA37F9" w:rsidRPr="00D17A18" w:rsidRDefault="00FA37F9">
      <w:pPr>
        <w:pStyle w:val="FootnoteText"/>
        <w:rPr>
          <w:lang w:val="en-US"/>
        </w:rPr>
      </w:pPr>
      <w:r w:rsidRPr="00D17A18">
        <w:rPr>
          <w:rStyle w:val="FootnoteReference"/>
          <w:rFonts w:ascii="Avenir Roman" w:hAnsi="Avenir Roman"/>
        </w:rPr>
        <w:footnoteRef/>
      </w:r>
      <w:r w:rsidRPr="00D17A18">
        <w:rPr>
          <w:rFonts w:ascii="Avenir Roman" w:hAnsi="Avenir Roman"/>
          <w:lang w:val="en-US"/>
        </w:rPr>
        <w:t xml:space="preserve"> </w:t>
      </w:r>
      <w:hyperlink r:id="rId3" w:anchor="Enseigner_au_XXIe_siecle_avec_le_numerique" w:history="1">
        <w:r w:rsidRPr="00D17A18">
          <w:rPr>
            <w:rStyle w:val="Hyperlink"/>
            <w:rFonts w:ascii="Avenir Roman" w:hAnsi="Avenir Roman"/>
            <w:lang w:val="en-US"/>
          </w:rPr>
          <w:t>https://www.education.gouv.fr/cid133192/le-numerique-service-ecole-confiance.html#Enseigner_au_XXIe_siecle_avec_le_numerique</w:t>
        </w:r>
      </w:hyperlink>
      <w:r w:rsidRPr="00D17A18">
        <w:rPr>
          <w:rFonts w:ascii="Avenir Roman" w:hAnsi="Avenir Roman"/>
          <w:lang w:val="en-US"/>
        </w:rPr>
        <w:t xml:space="preserve"> (accessed 11/07/2019)</w:t>
      </w:r>
    </w:p>
  </w:footnote>
  <w:footnote w:id="9">
    <w:p w14:paraId="0895233E" w14:textId="7D98C8C0" w:rsidR="00FA37F9" w:rsidRPr="003E0BE0" w:rsidRDefault="00FA37F9">
      <w:pPr>
        <w:pStyle w:val="FootnoteText"/>
        <w:rPr>
          <w:lang w:val="en-GB"/>
        </w:rPr>
      </w:pPr>
      <w:r>
        <w:rPr>
          <w:rStyle w:val="FootnoteReference"/>
        </w:rPr>
        <w:footnoteRef/>
      </w:r>
      <w:r w:rsidRPr="003E0BE0">
        <w:rPr>
          <w:lang w:val="en-GB"/>
        </w:rPr>
        <w:t xml:space="preserve"> </w:t>
      </w:r>
      <w:hyperlink r:id="rId4" w:history="1">
        <w:r w:rsidRPr="0061223D">
          <w:rPr>
            <w:rStyle w:val="Hyperlink"/>
            <w:rFonts w:ascii="Avenir Roman" w:hAnsi="Avenir Roman" w:cs="Avenir"/>
            <w:lang w:val="en-GB"/>
          </w:rPr>
          <w:t>https://www.twictee.org/</w:t>
        </w:r>
      </w:hyperlink>
    </w:p>
  </w:footnote>
  <w:footnote w:id="10">
    <w:p w14:paraId="5A8456A0" w14:textId="674B6DBB" w:rsidR="00FA37F9" w:rsidRPr="003E0BE0" w:rsidRDefault="00FA37F9">
      <w:pPr>
        <w:pStyle w:val="FootnoteText"/>
        <w:rPr>
          <w:lang w:val="en-GB"/>
        </w:rPr>
      </w:pPr>
      <w:r>
        <w:rPr>
          <w:rStyle w:val="FootnoteReference"/>
        </w:rPr>
        <w:footnoteRef/>
      </w:r>
      <w:r w:rsidRPr="003E0BE0">
        <w:rPr>
          <w:lang w:val="en-GB"/>
        </w:rPr>
        <w:t xml:space="preserve"> </w:t>
      </w:r>
      <w:hyperlink r:id="rId5" w:history="1">
        <w:r w:rsidRPr="0061223D">
          <w:rPr>
            <w:rStyle w:val="Hyperlink"/>
            <w:rFonts w:ascii="Avenir Roman" w:hAnsi="Avenir Roman" w:cs="Avenir"/>
            <w:lang w:val="en-GB"/>
          </w:rPr>
          <w:t>https://www.classcraft.com</w:t>
        </w:r>
      </w:hyperlink>
      <w:r>
        <w:rPr>
          <w:rFonts w:ascii="Avenir Roman" w:hAnsi="Avenir Roman" w:cs="Avenir"/>
          <w:color w:val="000000"/>
          <w:lang w:val="en-GB"/>
        </w:rPr>
        <w:t>/</w:t>
      </w:r>
    </w:p>
  </w:footnote>
  <w:footnote w:id="11">
    <w:p w14:paraId="61AFF0FD" w14:textId="288DB016" w:rsidR="00FA37F9" w:rsidRPr="00EF2A08" w:rsidRDefault="00FA37F9" w:rsidP="0061223D">
      <w:pPr>
        <w:pStyle w:val="FootnoteText"/>
        <w:jc w:val="both"/>
        <w:rPr>
          <w:rFonts w:ascii="Avenir Roman" w:hAnsi="Avenir Roman"/>
          <w:lang w:val="en-US"/>
        </w:rPr>
      </w:pPr>
      <w:r w:rsidRPr="00EF2A08">
        <w:rPr>
          <w:rStyle w:val="FootnoteReference"/>
          <w:rFonts w:ascii="Avenir Roman" w:hAnsi="Avenir Roman"/>
        </w:rPr>
        <w:footnoteRef/>
      </w:r>
      <w:r w:rsidRPr="00EF2A08">
        <w:rPr>
          <w:rFonts w:ascii="Avenir Roman" w:hAnsi="Avenir Roman"/>
          <w:lang w:val="en-US"/>
        </w:rPr>
        <w:t xml:space="preserve"> </w:t>
      </w:r>
      <w:r w:rsidRPr="00EF2A08">
        <w:rPr>
          <w:rFonts w:ascii="Avenir Roman" w:hAnsi="Avenir Roman"/>
          <w:lang w:val="en-GB"/>
        </w:rPr>
        <w:t xml:space="preserve">The </w:t>
      </w:r>
      <w:proofErr w:type="spellStart"/>
      <w:r w:rsidRPr="00EF2A08">
        <w:rPr>
          <w:rFonts w:ascii="Avenir Roman" w:hAnsi="Avenir Roman"/>
          <w:i/>
          <w:iCs/>
          <w:lang w:val="en-GB"/>
        </w:rPr>
        <w:t>Wooclap</w:t>
      </w:r>
      <w:proofErr w:type="spellEnd"/>
      <w:r w:rsidRPr="00EF2A08">
        <w:rPr>
          <w:rFonts w:ascii="Avenir Roman" w:hAnsi="Avenir Roman"/>
          <w:lang w:val="en-GB"/>
        </w:rPr>
        <w:t xml:space="preserve"> platform </w:t>
      </w:r>
      <w:r>
        <w:rPr>
          <w:rFonts w:ascii="Avenir Roman" w:hAnsi="Avenir Roman"/>
          <w:lang w:val="en-GB"/>
        </w:rPr>
        <w:t>(http://</w:t>
      </w:r>
      <w:hyperlink r:id="rId6" w:history="1">
        <w:r w:rsidRPr="00702A2C">
          <w:rPr>
            <w:rStyle w:val="Hyperlink"/>
            <w:rFonts w:ascii="Avenir Roman" w:hAnsi="Avenir Roman"/>
            <w:lang w:val="en-GB"/>
          </w:rPr>
          <w:t>www.wooclap.com</w:t>
        </w:r>
      </w:hyperlink>
      <w:r>
        <w:rPr>
          <w:rFonts w:ascii="Avenir Roman" w:hAnsi="Avenir Roman"/>
          <w:lang w:val="en-GB"/>
        </w:rPr>
        <w:t xml:space="preserve">) </w:t>
      </w:r>
      <w:r w:rsidRPr="00EF2A08">
        <w:rPr>
          <w:rFonts w:ascii="Avenir Roman" w:hAnsi="Avenir Roman"/>
          <w:lang w:val="en-GB"/>
        </w:rPr>
        <w:t xml:space="preserve">is developed with learning designers, digital pedagogy </w:t>
      </w:r>
      <w:r>
        <w:rPr>
          <w:rFonts w:ascii="Avenir Roman" w:hAnsi="Avenir Roman"/>
          <w:lang w:val="en-GB"/>
        </w:rPr>
        <w:t>and</w:t>
      </w:r>
      <w:r w:rsidRPr="00EF2A08">
        <w:rPr>
          <w:rFonts w:ascii="Avenir Roman" w:hAnsi="Avenir Roman"/>
          <w:lang w:val="en-GB"/>
        </w:rPr>
        <w:t xml:space="preserve"> neuroscience specialists and teachers around the world. </w:t>
      </w:r>
      <w:r>
        <w:rPr>
          <w:rFonts w:ascii="Avenir Roman" w:hAnsi="Avenir Roman"/>
          <w:lang w:val="en-GB"/>
        </w:rPr>
        <w:t>One major advantage is that it is very s</w:t>
      </w:r>
      <w:r w:rsidRPr="00EF2A08">
        <w:rPr>
          <w:rFonts w:ascii="Avenir Roman" w:hAnsi="Avenir Roman"/>
          <w:lang w:val="en-GB"/>
        </w:rPr>
        <w:t xml:space="preserve">imple to use. </w:t>
      </w:r>
      <w:r>
        <w:rPr>
          <w:rFonts w:ascii="Avenir Roman" w:hAnsi="Avenir Roman"/>
          <w:lang w:val="en-GB"/>
        </w:rPr>
        <w:t xml:space="preserve">It can also </w:t>
      </w:r>
      <w:r w:rsidRPr="00EF2A08">
        <w:rPr>
          <w:rFonts w:ascii="Avenir Roman" w:hAnsi="Avenir Roman"/>
          <w:lang w:val="en-GB"/>
        </w:rPr>
        <w:t xml:space="preserve">be directly integrated into tools such as </w:t>
      </w:r>
      <w:proofErr w:type="spellStart"/>
      <w:r w:rsidRPr="00EF2A08">
        <w:rPr>
          <w:rFonts w:ascii="Avenir Roman" w:hAnsi="Avenir Roman"/>
          <w:i/>
          <w:iCs/>
          <w:lang w:val="en-GB"/>
        </w:rPr>
        <w:t>Powerpoint</w:t>
      </w:r>
      <w:proofErr w:type="spellEnd"/>
      <w:r w:rsidRPr="00EF2A08">
        <w:rPr>
          <w:rFonts w:ascii="Avenir Roman" w:hAnsi="Avenir Roman"/>
          <w:i/>
          <w:iCs/>
          <w:lang w:val="en-GB"/>
        </w:rPr>
        <w:t>, Keynote, Google slides</w:t>
      </w:r>
      <w:r>
        <w:rPr>
          <w:rFonts w:ascii="Avenir Roman" w:hAnsi="Avenir Roman"/>
          <w:lang w:val="en-GB"/>
        </w:rPr>
        <w:t>, and</w:t>
      </w:r>
      <w:r w:rsidRPr="00EF2A08">
        <w:rPr>
          <w:rFonts w:ascii="Avenir Roman" w:hAnsi="Avenir Roman"/>
          <w:lang w:val="en-GB"/>
        </w:rPr>
        <w:t xml:space="preserve"> also LMS like Moodle, etc</w:t>
      </w:r>
      <w:r>
        <w:rPr>
          <w:rFonts w:ascii="Avenir Roman" w:hAnsi="Avenir Roman"/>
          <w:lang w:val="en-GB"/>
        </w:rPr>
        <w:t xml:space="preserve">. </w:t>
      </w:r>
    </w:p>
  </w:footnote>
  <w:footnote w:id="12">
    <w:p w14:paraId="40895D44" w14:textId="3F5AFA9A" w:rsidR="00FA37F9" w:rsidRPr="00E45866" w:rsidRDefault="00FA37F9">
      <w:pPr>
        <w:pStyle w:val="FootnoteText"/>
        <w:rPr>
          <w:lang w:val="en-US"/>
        </w:rPr>
      </w:pPr>
      <w:r>
        <w:rPr>
          <w:rStyle w:val="FootnoteReference"/>
        </w:rPr>
        <w:footnoteRef/>
      </w:r>
      <w:r w:rsidRPr="00E45866">
        <w:rPr>
          <w:lang w:val="en-US"/>
        </w:rPr>
        <w:t xml:space="preserve"> </w:t>
      </w:r>
      <w:hyperlink r:id="rId7" w:history="1">
        <w:r w:rsidRPr="009C6AED">
          <w:rPr>
            <w:rStyle w:val="Hyperlink"/>
            <w:rFonts w:ascii="Avenir Roman" w:hAnsi="Avenir Roman" w:cs="Avenir"/>
            <w:lang w:val="en-GB"/>
          </w:rPr>
          <w:t>https://emotional-competence.co/en</w:t>
        </w:r>
      </w:hyperlink>
    </w:p>
  </w:footnote>
  <w:footnote w:id="13">
    <w:p w14:paraId="6BE8B877" w14:textId="77777777" w:rsidR="00FA37F9" w:rsidRPr="00AD7071" w:rsidRDefault="00FA37F9" w:rsidP="00B821C8">
      <w:pPr>
        <w:pStyle w:val="FootnoteText"/>
        <w:jc w:val="both"/>
        <w:rPr>
          <w:lang w:val="en-US"/>
        </w:rPr>
      </w:pPr>
      <w:r>
        <w:rPr>
          <w:rStyle w:val="FootnoteReference"/>
        </w:rPr>
        <w:footnoteRef/>
      </w:r>
      <w:r w:rsidRPr="002921D4">
        <w:rPr>
          <w:lang w:val="en-US"/>
        </w:rPr>
        <w:t xml:space="preserve"> </w:t>
      </w:r>
      <w:r w:rsidRPr="00AD7071">
        <w:rPr>
          <w:rFonts w:ascii="Avenir Roman" w:hAnsi="Avenir Roman"/>
          <w:lang w:val="en-US"/>
        </w:rPr>
        <w:t xml:space="preserve">Although there were 1,100 participants, there were many interlocutors, whether for </w:t>
      </w:r>
      <w:r w:rsidRPr="00077E35">
        <w:rPr>
          <w:rFonts w:ascii="Avenir Roman" w:hAnsi="Avenir Roman"/>
          <w:i/>
          <w:iCs/>
          <w:lang w:val="en-US"/>
        </w:rPr>
        <w:t>Facebook Messenger, Viber, WhatsApp</w:t>
      </w:r>
      <w:r w:rsidRPr="00AD7071">
        <w:rPr>
          <w:rFonts w:ascii="Avenir Roman" w:hAnsi="Avenir Roman"/>
          <w:lang w:val="en-US"/>
        </w:rPr>
        <w:t>. This explains the high number (in millions) of words. The donors were to inform their interlocutors that their messages would also be sent in with their own, but for privacy reasons, Belgian law will not allow those messages to be publicly consulted. However, the participants’ ones can, which also includes their Facebook posts on their own walls. The corpus/data can be disseminated via the scientific network to: Belgium, France, Québec, Canada. Differences in numbers can be explained by the fact that donors were allowed to participate in one or more activities. There were less than 20 people who in fact participated in all activities.</w:t>
      </w:r>
    </w:p>
  </w:footnote>
  <w:footnote w:id="14">
    <w:p w14:paraId="7CFC2F47" w14:textId="13E8E9E5" w:rsidR="00FA37F9" w:rsidRPr="00D17A18" w:rsidRDefault="00FA37F9">
      <w:pPr>
        <w:pStyle w:val="FootnoteText"/>
        <w:rPr>
          <w:lang w:val="en-US"/>
        </w:rPr>
      </w:pPr>
      <w:r>
        <w:rPr>
          <w:rStyle w:val="FootnoteReference"/>
        </w:rPr>
        <w:footnoteRef/>
      </w:r>
      <w:r w:rsidRPr="00D17A18">
        <w:rPr>
          <w:lang w:val="en-US"/>
        </w:rPr>
        <w:t xml:space="preserve"> </w:t>
      </w:r>
      <w:r w:rsidRPr="00D17A18">
        <w:rPr>
          <w:rFonts w:ascii="Avenir Roman" w:hAnsi="Avenir Roman"/>
          <w:lang w:val="en-US"/>
        </w:rPr>
        <w:t>“</w:t>
      </w:r>
      <w:r w:rsidRPr="003A6FF0">
        <w:rPr>
          <w:rFonts w:ascii="Avenir Roman" w:hAnsi="Avenir Roman" w:cs="Avenir Book"/>
          <w:color w:val="000000"/>
          <w:lang w:val="en-US"/>
        </w:rPr>
        <w:t>the apps aren’t up to date”</w:t>
      </w:r>
    </w:p>
  </w:footnote>
  <w:footnote w:id="15">
    <w:p w14:paraId="62E301DE" w14:textId="6509DC05" w:rsidR="00FA37F9" w:rsidRPr="00D17A18" w:rsidRDefault="00FA37F9">
      <w:pPr>
        <w:pStyle w:val="FootnoteText"/>
        <w:rPr>
          <w:lang w:val="en-US"/>
        </w:rPr>
      </w:pPr>
      <w:r>
        <w:rPr>
          <w:rStyle w:val="FootnoteReference"/>
        </w:rPr>
        <w:footnoteRef/>
      </w:r>
      <w:r w:rsidRPr="00D17A18">
        <w:rPr>
          <w:lang w:val="en-US"/>
        </w:rPr>
        <w:t xml:space="preserve"> </w:t>
      </w:r>
      <w:r>
        <w:rPr>
          <w:rFonts w:ascii="Avenir Roman" w:hAnsi="Avenir Roman" w:cs="Avenir Book"/>
          <w:color w:val="000000"/>
          <w:lang w:val="en-US"/>
        </w:rPr>
        <w:t>“</w:t>
      </w:r>
      <w:r w:rsidRPr="00633BE7">
        <w:rPr>
          <w:rFonts w:ascii="Avenir Roman" w:hAnsi="Avenir Roman" w:cs="Avenir Book"/>
          <w:color w:val="000000"/>
          <w:lang w:val="en-US"/>
        </w:rPr>
        <w:t xml:space="preserve">Well I hope your laziness has settled </w:t>
      </w:r>
      <w:proofErr w:type="spellStart"/>
      <w:proofErr w:type="gramStart"/>
      <w:r w:rsidRPr="00633BE7">
        <w:rPr>
          <w:rFonts w:ascii="Avenir Roman" w:hAnsi="Avenir Roman" w:cs="Avenir Book"/>
          <w:color w:val="000000"/>
          <w:lang w:val="en-US"/>
        </w:rPr>
        <w:t>abit</w:t>
      </w:r>
      <w:proofErr w:type="spellEnd"/>
      <w:r w:rsidRPr="00633BE7">
        <w:rPr>
          <w:rFonts w:ascii="Avenir Roman" w:hAnsi="Avenir Roman" w:cs="Avenir Book"/>
          <w:color w:val="000000"/>
          <w:lang w:val="en-US"/>
        </w:rPr>
        <w:t>..</w:t>
      </w:r>
      <w:proofErr w:type="gramEnd"/>
      <w:r w:rsidRPr="00633BE7">
        <w:rPr>
          <w:rFonts w:ascii="Avenir Roman" w:hAnsi="Avenir Roman" w:cs="Avenir Book"/>
          <w:color w:val="000000"/>
          <w:lang w:val="en-US"/>
        </w:rPr>
        <w:t xml:space="preserve"> A kiss</w:t>
      </w:r>
      <w:r>
        <w:rPr>
          <w:rFonts w:ascii="Avenir Roman" w:hAnsi="Avenir Roman" w:cs="Avenir Book"/>
          <w:iCs/>
          <w:color w:val="000000"/>
          <w:lang w:val="en-US"/>
        </w:rPr>
        <w:t>”</w:t>
      </w:r>
    </w:p>
  </w:footnote>
  <w:footnote w:id="16">
    <w:p w14:paraId="37DBBC4B" w14:textId="6341C5AF" w:rsidR="00FA37F9" w:rsidRPr="00D17A18" w:rsidRDefault="00FA37F9">
      <w:pPr>
        <w:pStyle w:val="FootnoteText"/>
        <w:rPr>
          <w:lang w:val="en-US"/>
        </w:rPr>
      </w:pPr>
      <w:r>
        <w:rPr>
          <w:rStyle w:val="FootnoteReference"/>
        </w:rPr>
        <w:footnoteRef/>
      </w:r>
      <w:r w:rsidRPr="00D17A18">
        <w:rPr>
          <w:lang w:val="en-US"/>
        </w:rPr>
        <w:t xml:space="preserve"> </w:t>
      </w:r>
      <w:r>
        <w:rPr>
          <w:rFonts w:ascii="Avenir Roman" w:hAnsi="Avenir Roman" w:cs="Avenir Book"/>
          <w:color w:val="000000"/>
          <w:lang w:val="en-US"/>
        </w:rPr>
        <w:t>“</w:t>
      </w:r>
      <w:r w:rsidRPr="00633BE7">
        <w:rPr>
          <w:rFonts w:ascii="Avenir Roman" w:hAnsi="Avenir Roman" w:cs="Avenir Book"/>
          <w:color w:val="000000"/>
          <w:lang w:val="en-US"/>
        </w:rPr>
        <w:t>you are/will be/were doing what?</w:t>
      </w:r>
      <w:r>
        <w:rPr>
          <w:rFonts w:ascii="Avenir Roman" w:hAnsi="Avenir Roman" w:cs="Avenir Book"/>
          <w:color w:val="000000"/>
          <w:lang w:val="en-US"/>
        </w:rPr>
        <w:t>”</w:t>
      </w:r>
    </w:p>
  </w:footnote>
  <w:footnote w:id="17">
    <w:p w14:paraId="60B617BA" w14:textId="6D49B5F2" w:rsidR="00FA37F9" w:rsidRPr="00AE04C6" w:rsidRDefault="00FA37F9">
      <w:pPr>
        <w:pStyle w:val="FootnoteText"/>
        <w:rPr>
          <w:lang w:val="en-US"/>
        </w:rPr>
      </w:pPr>
      <w:r>
        <w:rPr>
          <w:rStyle w:val="FootnoteReference"/>
        </w:rPr>
        <w:footnoteRef/>
      </w:r>
      <w:r w:rsidRPr="00AE04C6">
        <w:rPr>
          <w:lang w:val="en-US"/>
        </w:rPr>
        <w:t xml:space="preserve"> </w:t>
      </w:r>
      <w:r w:rsidRPr="00D17A18">
        <w:rPr>
          <w:rFonts w:ascii="Avenir Roman" w:hAnsi="Avenir Roman"/>
          <w:lang w:val="en-US"/>
        </w:rPr>
        <w:t xml:space="preserve">Some examples: </w:t>
      </w:r>
      <w:hyperlink r:id="rId8" w:history="1">
        <w:r w:rsidRPr="00D17A18">
          <w:rPr>
            <w:rStyle w:val="Hyperlink"/>
            <w:rFonts w:ascii="Avenir Roman" w:hAnsi="Avenir Roman"/>
            <w:lang w:val="en-US"/>
          </w:rPr>
          <w:t>https://www.thedenverchannel.com/news/360/as-studies-suggest-excess-screen-time-can-damage-kids-brains-colorado-talks-how-much-is-too-much</w:t>
        </w:r>
      </w:hyperlink>
      <w:r>
        <w:rPr>
          <w:rStyle w:val="Hyperlink"/>
          <w:rFonts w:ascii="Avenir Roman" w:hAnsi="Avenir Roman"/>
          <w:lang w:val="en-US"/>
        </w:rPr>
        <w:t xml:space="preserve">, </w:t>
      </w:r>
      <w:hyperlink r:id="rId9" w:history="1">
        <w:r w:rsidRPr="00D17A18">
          <w:rPr>
            <w:rStyle w:val="Hyperlink"/>
            <w:rFonts w:ascii="Avenir Roman" w:hAnsi="Avenir Roman"/>
            <w:lang w:val="en-US"/>
          </w:rPr>
          <w:t>https://www.washingtonpost.com/news/answer-sheet/wp/2015/04/29/why-kids-lose-interest-in-reading-as-they-get-older/?noredirect=on&amp;utm_term=.95308062bdc3</w:t>
        </w:r>
      </w:hyperlink>
      <w:r>
        <w:rPr>
          <w:lang w:val="en-US"/>
        </w:rPr>
        <w:t xml:space="preserve"> </w:t>
      </w:r>
      <w:r>
        <w:rPr>
          <w:rFonts w:ascii="Avenir Roman" w:hAnsi="Avenir Roman"/>
          <w:lang w:val="en-US"/>
        </w:rPr>
        <w:t>(accessed 15 July 2019).</w:t>
      </w:r>
    </w:p>
  </w:footnote>
  <w:footnote w:id="18">
    <w:p w14:paraId="2A2AD8EC" w14:textId="1D082246" w:rsidR="00FA37F9" w:rsidRPr="006329F8" w:rsidRDefault="00FA37F9">
      <w:pPr>
        <w:pStyle w:val="FootnoteText"/>
        <w:rPr>
          <w:lang w:val="en-US"/>
        </w:rPr>
      </w:pPr>
      <w:r>
        <w:rPr>
          <w:rStyle w:val="FootnoteReference"/>
        </w:rPr>
        <w:footnoteRef/>
      </w:r>
      <w:r w:rsidRPr="00DD7827">
        <w:rPr>
          <w:lang w:val="en-US"/>
        </w:rPr>
        <w:t xml:space="preserve"> </w:t>
      </w:r>
      <w:r w:rsidRPr="00DD7827">
        <w:rPr>
          <w:rFonts w:ascii="Avenir Roman" w:hAnsi="Avenir Roman"/>
          <w:lang w:val="en-US"/>
        </w:rPr>
        <w:t xml:space="preserve">Examples in Figure </w:t>
      </w:r>
      <w:r>
        <w:rPr>
          <w:rFonts w:ascii="Avenir Roman" w:hAnsi="Avenir Roman"/>
          <w:lang w:val="en-US"/>
        </w:rPr>
        <w:t>9</w:t>
      </w:r>
      <w:r w:rsidRPr="00DD7827">
        <w:rPr>
          <w:rFonts w:ascii="Avenir Roman" w:hAnsi="Avenir Roman"/>
          <w:lang w:val="en-US"/>
        </w:rPr>
        <w:t xml:space="preserve"> are translated from their original French version.</w:t>
      </w:r>
    </w:p>
  </w:footnote>
  <w:footnote w:id="19">
    <w:p w14:paraId="1C23C19E" w14:textId="02B1732D" w:rsidR="00FA37F9" w:rsidRPr="00077E35" w:rsidRDefault="00FA37F9" w:rsidP="00E46169">
      <w:pPr>
        <w:pStyle w:val="FootnoteText"/>
        <w:rPr>
          <w:lang w:val="en-US"/>
        </w:rPr>
      </w:pPr>
      <w:r>
        <w:rPr>
          <w:rStyle w:val="FootnoteReference"/>
        </w:rPr>
        <w:footnoteRef/>
      </w:r>
      <w:r w:rsidRPr="00E46169">
        <w:rPr>
          <w:lang w:val="en-US"/>
        </w:rPr>
        <w:t xml:space="preserve"> </w:t>
      </w:r>
      <w:r w:rsidRPr="00E46169">
        <w:rPr>
          <w:rFonts w:ascii="Avenir Roman" w:hAnsi="Avenir Roman"/>
          <w:lang w:val="en-GB"/>
        </w:rPr>
        <w:t>One needs to bear in mind that the collection finished in October 2017 and the anonymi</w:t>
      </w:r>
      <w:r>
        <w:rPr>
          <w:rFonts w:ascii="Avenir Roman" w:hAnsi="Avenir Roman"/>
          <w:lang w:val="en-GB"/>
        </w:rPr>
        <w:t>z</w:t>
      </w:r>
      <w:r w:rsidRPr="00E46169">
        <w:rPr>
          <w:rFonts w:ascii="Avenir Roman" w:hAnsi="Avenir Roman"/>
          <w:lang w:val="en-GB"/>
        </w:rPr>
        <w:t xml:space="preserve">ation process continued into 2018. </w:t>
      </w:r>
      <w:proofErr w:type="gramStart"/>
      <w:r w:rsidRPr="00E46169">
        <w:rPr>
          <w:rFonts w:ascii="Avenir Roman" w:hAnsi="Avenir Roman"/>
          <w:lang w:val="en-GB"/>
        </w:rPr>
        <w:t>So</w:t>
      </w:r>
      <w:proofErr w:type="gramEnd"/>
      <w:r w:rsidRPr="00E46169">
        <w:rPr>
          <w:rFonts w:ascii="Avenir Roman" w:hAnsi="Avenir Roman"/>
          <w:lang w:val="en-GB"/>
        </w:rPr>
        <w:t xml:space="preserve"> the data is very recent.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568D99C"/>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464B23"/>
    <w:multiLevelType w:val="hybridMultilevel"/>
    <w:tmpl w:val="7FE868D4"/>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FA7E16"/>
    <w:multiLevelType w:val="multilevel"/>
    <w:tmpl w:val="A7F867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6E75211"/>
    <w:multiLevelType w:val="multilevel"/>
    <w:tmpl w:val="A7F867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184E01"/>
    <w:multiLevelType w:val="hybridMultilevel"/>
    <w:tmpl w:val="832E2438"/>
    <w:lvl w:ilvl="0" w:tplc="080C0001">
      <w:start w:val="1"/>
      <w:numFmt w:val="bullet"/>
      <w:lvlText w:val=""/>
      <w:lvlJc w:val="left"/>
      <w:pPr>
        <w:ind w:left="771" w:hanging="360"/>
      </w:pPr>
      <w:rPr>
        <w:rFonts w:ascii="Symbol" w:hAnsi="Symbol" w:hint="default"/>
      </w:rPr>
    </w:lvl>
    <w:lvl w:ilvl="1" w:tplc="080C0003" w:tentative="1">
      <w:start w:val="1"/>
      <w:numFmt w:val="bullet"/>
      <w:lvlText w:val="o"/>
      <w:lvlJc w:val="left"/>
      <w:pPr>
        <w:ind w:left="1491" w:hanging="360"/>
      </w:pPr>
      <w:rPr>
        <w:rFonts w:ascii="Courier New" w:hAnsi="Courier New" w:cs="Courier New" w:hint="default"/>
      </w:rPr>
    </w:lvl>
    <w:lvl w:ilvl="2" w:tplc="080C0005" w:tentative="1">
      <w:start w:val="1"/>
      <w:numFmt w:val="bullet"/>
      <w:lvlText w:val=""/>
      <w:lvlJc w:val="left"/>
      <w:pPr>
        <w:ind w:left="2211" w:hanging="360"/>
      </w:pPr>
      <w:rPr>
        <w:rFonts w:ascii="Wingdings" w:hAnsi="Wingdings" w:hint="default"/>
      </w:rPr>
    </w:lvl>
    <w:lvl w:ilvl="3" w:tplc="080C0001" w:tentative="1">
      <w:start w:val="1"/>
      <w:numFmt w:val="bullet"/>
      <w:lvlText w:val=""/>
      <w:lvlJc w:val="left"/>
      <w:pPr>
        <w:ind w:left="2931" w:hanging="360"/>
      </w:pPr>
      <w:rPr>
        <w:rFonts w:ascii="Symbol" w:hAnsi="Symbol" w:hint="default"/>
      </w:rPr>
    </w:lvl>
    <w:lvl w:ilvl="4" w:tplc="080C0003" w:tentative="1">
      <w:start w:val="1"/>
      <w:numFmt w:val="bullet"/>
      <w:lvlText w:val="o"/>
      <w:lvlJc w:val="left"/>
      <w:pPr>
        <w:ind w:left="3651" w:hanging="360"/>
      </w:pPr>
      <w:rPr>
        <w:rFonts w:ascii="Courier New" w:hAnsi="Courier New" w:cs="Courier New" w:hint="default"/>
      </w:rPr>
    </w:lvl>
    <w:lvl w:ilvl="5" w:tplc="080C0005" w:tentative="1">
      <w:start w:val="1"/>
      <w:numFmt w:val="bullet"/>
      <w:lvlText w:val=""/>
      <w:lvlJc w:val="left"/>
      <w:pPr>
        <w:ind w:left="4371" w:hanging="360"/>
      </w:pPr>
      <w:rPr>
        <w:rFonts w:ascii="Wingdings" w:hAnsi="Wingdings" w:hint="default"/>
      </w:rPr>
    </w:lvl>
    <w:lvl w:ilvl="6" w:tplc="080C0001" w:tentative="1">
      <w:start w:val="1"/>
      <w:numFmt w:val="bullet"/>
      <w:lvlText w:val=""/>
      <w:lvlJc w:val="left"/>
      <w:pPr>
        <w:ind w:left="5091" w:hanging="360"/>
      </w:pPr>
      <w:rPr>
        <w:rFonts w:ascii="Symbol" w:hAnsi="Symbol" w:hint="default"/>
      </w:rPr>
    </w:lvl>
    <w:lvl w:ilvl="7" w:tplc="080C0003" w:tentative="1">
      <w:start w:val="1"/>
      <w:numFmt w:val="bullet"/>
      <w:lvlText w:val="o"/>
      <w:lvlJc w:val="left"/>
      <w:pPr>
        <w:ind w:left="5811" w:hanging="360"/>
      </w:pPr>
      <w:rPr>
        <w:rFonts w:ascii="Courier New" w:hAnsi="Courier New" w:cs="Courier New" w:hint="default"/>
      </w:rPr>
    </w:lvl>
    <w:lvl w:ilvl="8" w:tplc="080C0005" w:tentative="1">
      <w:start w:val="1"/>
      <w:numFmt w:val="bullet"/>
      <w:lvlText w:val=""/>
      <w:lvlJc w:val="left"/>
      <w:pPr>
        <w:ind w:left="6531" w:hanging="360"/>
      </w:pPr>
      <w:rPr>
        <w:rFonts w:ascii="Wingdings" w:hAnsi="Wingdings" w:hint="default"/>
      </w:rPr>
    </w:lvl>
  </w:abstractNum>
  <w:abstractNum w:abstractNumId="5" w15:restartNumberingAfterBreak="0">
    <w:nsid w:val="35E37644"/>
    <w:multiLevelType w:val="multilevel"/>
    <w:tmpl w:val="A7F867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02930C4"/>
    <w:multiLevelType w:val="multilevel"/>
    <w:tmpl w:val="A7F867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82706AF"/>
    <w:multiLevelType w:val="hybridMultilevel"/>
    <w:tmpl w:val="110C728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586F5C1B"/>
    <w:multiLevelType w:val="multilevel"/>
    <w:tmpl w:val="A7F867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8"/>
  </w:num>
  <w:num w:numId="3">
    <w:abstractNumId w:val="0"/>
  </w:num>
  <w:num w:numId="4">
    <w:abstractNumId w:val="3"/>
  </w:num>
  <w:num w:numId="5">
    <w:abstractNumId w:val="1"/>
  </w:num>
  <w:num w:numId="6">
    <w:abstractNumId w:val="6"/>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500"/>
    <w:rsid w:val="0000159C"/>
    <w:rsid w:val="00005829"/>
    <w:rsid w:val="0000652E"/>
    <w:rsid w:val="00015DA9"/>
    <w:rsid w:val="0002379A"/>
    <w:rsid w:val="00040DAE"/>
    <w:rsid w:val="00040DE3"/>
    <w:rsid w:val="00052AA3"/>
    <w:rsid w:val="00066796"/>
    <w:rsid w:val="00066C2D"/>
    <w:rsid w:val="000755DD"/>
    <w:rsid w:val="00077E35"/>
    <w:rsid w:val="000832A8"/>
    <w:rsid w:val="000872D1"/>
    <w:rsid w:val="00090205"/>
    <w:rsid w:val="00093C2B"/>
    <w:rsid w:val="00095FF7"/>
    <w:rsid w:val="000A0416"/>
    <w:rsid w:val="000A105E"/>
    <w:rsid w:val="000A4E38"/>
    <w:rsid w:val="000A6192"/>
    <w:rsid w:val="000B1828"/>
    <w:rsid w:val="000B338A"/>
    <w:rsid w:val="000B681A"/>
    <w:rsid w:val="000C271C"/>
    <w:rsid w:val="000C3BCC"/>
    <w:rsid w:val="000C7484"/>
    <w:rsid w:val="000D3FB9"/>
    <w:rsid w:val="000D4B28"/>
    <w:rsid w:val="000D693E"/>
    <w:rsid w:val="000E0536"/>
    <w:rsid w:val="000E1F5D"/>
    <w:rsid w:val="000E24E9"/>
    <w:rsid w:val="000E3BC7"/>
    <w:rsid w:val="000E6503"/>
    <w:rsid w:val="000F3037"/>
    <w:rsid w:val="00112F82"/>
    <w:rsid w:val="00116674"/>
    <w:rsid w:val="001176AA"/>
    <w:rsid w:val="00141EAC"/>
    <w:rsid w:val="001468AF"/>
    <w:rsid w:val="00151644"/>
    <w:rsid w:val="00155012"/>
    <w:rsid w:val="001554E1"/>
    <w:rsid w:val="0016056B"/>
    <w:rsid w:val="001606E4"/>
    <w:rsid w:val="001607C6"/>
    <w:rsid w:val="001740A4"/>
    <w:rsid w:val="00177A35"/>
    <w:rsid w:val="00185D11"/>
    <w:rsid w:val="00192490"/>
    <w:rsid w:val="00193001"/>
    <w:rsid w:val="001A4268"/>
    <w:rsid w:val="001B1E13"/>
    <w:rsid w:val="001B5508"/>
    <w:rsid w:val="001B56F0"/>
    <w:rsid w:val="001C23CB"/>
    <w:rsid w:val="001C2B1F"/>
    <w:rsid w:val="001C544A"/>
    <w:rsid w:val="001C6D2D"/>
    <w:rsid w:val="001D129B"/>
    <w:rsid w:val="001D6427"/>
    <w:rsid w:val="001E1260"/>
    <w:rsid w:val="001E6C0D"/>
    <w:rsid w:val="001F0208"/>
    <w:rsid w:val="001F10D7"/>
    <w:rsid w:val="001F7631"/>
    <w:rsid w:val="00203132"/>
    <w:rsid w:val="0020497E"/>
    <w:rsid w:val="00206B09"/>
    <w:rsid w:val="0020795F"/>
    <w:rsid w:val="00212F33"/>
    <w:rsid w:val="00213A92"/>
    <w:rsid w:val="00216777"/>
    <w:rsid w:val="0022367F"/>
    <w:rsid w:val="00230C86"/>
    <w:rsid w:val="00240CD4"/>
    <w:rsid w:val="00240FD4"/>
    <w:rsid w:val="002433E0"/>
    <w:rsid w:val="002579FA"/>
    <w:rsid w:val="00261222"/>
    <w:rsid w:val="00262123"/>
    <w:rsid w:val="002670A4"/>
    <w:rsid w:val="00267F5F"/>
    <w:rsid w:val="00271180"/>
    <w:rsid w:val="002761AC"/>
    <w:rsid w:val="002819AE"/>
    <w:rsid w:val="00282D6B"/>
    <w:rsid w:val="002838C7"/>
    <w:rsid w:val="002921D4"/>
    <w:rsid w:val="0029566F"/>
    <w:rsid w:val="002A39B9"/>
    <w:rsid w:val="002B2514"/>
    <w:rsid w:val="002C3685"/>
    <w:rsid w:val="002C7C67"/>
    <w:rsid w:val="002D33AE"/>
    <w:rsid w:val="002D5B81"/>
    <w:rsid w:val="002D7761"/>
    <w:rsid w:val="002E20CF"/>
    <w:rsid w:val="002E3D31"/>
    <w:rsid w:val="002E78A4"/>
    <w:rsid w:val="002F0472"/>
    <w:rsid w:val="002F550B"/>
    <w:rsid w:val="0030082C"/>
    <w:rsid w:val="00305C34"/>
    <w:rsid w:val="00306904"/>
    <w:rsid w:val="00320DA6"/>
    <w:rsid w:val="003251BE"/>
    <w:rsid w:val="003270E3"/>
    <w:rsid w:val="003335E2"/>
    <w:rsid w:val="003366B3"/>
    <w:rsid w:val="00340F8D"/>
    <w:rsid w:val="0034160E"/>
    <w:rsid w:val="0034296C"/>
    <w:rsid w:val="00344708"/>
    <w:rsid w:val="003462B5"/>
    <w:rsid w:val="00346400"/>
    <w:rsid w:val="0034705E"/>
    <w:rsid w:val="00350713"/>
    <w:rsid w:val="00352212"/>
    <w:rsid w:val="003532C9"/>
    <w:rsid w:val="00356273"/>
    <w:rsid w:val="00377248"/>
    <w:rsid w:val="00377BBD"/>
    <w:rsid w:val="00383AEB"/>
    <w:rsid w:val="00386231"/>
    <w:rsid w:val="003949AC"/>
    <w:rsid w:val="00397189"/>
    <w:rsid w:val="003A6FF0"/>
    <w:rsid w:val="003A77CD"/>
    <w:rsid w:val="003A7B59"/>
    <w:rsid w:val="003C2997"/>
    <w:rsid w:val="003D0382"/>
    <w:rsid w:val="003D35E3"/>
    <w:rsid w:val="003E04E7"/>
    <w:rsid w:val="003E0AE2"/>
    <w:rsid w:val="003E0BE0"/>
    <w:rsid w:val="003E1DFA"/>
    <w:rsid w:val="003E25DF"/>
    <w:rsid w:val="003E3906"/>
    <w:rsid w:val="003E55DD"/>
    <w:rsid w:val="003F2E02"/>
    <w:rsid w:val="003F7ADE"/>
    <w:rsid w:val="003F7BEC"/>
    <w:rsid w:val="00400D63"/>
    <w:rsid w:val="00401D58"/>
    <w:rsid w:val="00413201"/>
    <w:rsid w:val="00413F7F"/>
    <w:rsid w:val="00414578"/>
    <w:rsid w:val="00442C71"/>
    <w:rsid w:val="00451E18"/>
    <w:rsid w:val="00456949"/>
    <w:rsid w:val="0046230F"/>
    <w:rsid w:val="00463E1A"/>
    <w:rsid w:val="00463ED7"/>
    <w:rsid w:val="0047309C"/>
    <w:rsid w:val="00480F30"/>
    <w:rsid w:val="004829E5"/>
    <w:rsid w:val="00487E5E"/>
    <w:rsid w:val="0049051E"/>
    <w:rsid w:val="00494592"/>
    <w:rsid w:val="00495A62"/>
    <w:rsid w:val="00496677"/>
    <w:rsid w:val="004A08F3"/>
    <w:rsid w:val="004B1CF5"/>
    <w:rsid w:val="004B59AF"/>
    <w:rsid w:val="004B5FFB"/>
    <w:rsid w:val="004C5AF9"/>
    <w:rsid w:val="004C7CCF"/>
    <w:rsid w:val="004C7F1C"/>
    <w:rsid w:val="004D18D2"/>
    <w:rsid w:val="004D29EF"/>
    <w:rsid w:val="004D425E"/>
    <w:rsid w:val="004D7691"/>
    <w:rsid w:val="004D79F4"/>
    <w:rsid w:val="004E49FF"/>
    <w:rsid w:val="004F2B2A"/>
    <w:rsid w:val="004F5877"/>
    <w:rsid w:val="005112CF"/>
    <w:rsid w:val="005228BA"/>
    <w:rsid w:val="00522C17"/>
    <w:rsid w:val="005320AF"/>
    <w:rsid w:val="005374DB"/>
    <w:rsid w:val="00542252"/>
    <w:rsid w:val="00554E54"/>
    <w:rsid w:val="0055575D"/>
    <w:rsid w:val="00562F57"/>
    <w:rsid w:val="00565DD7"/>
    <w:rsid w:val="00581966"/>
    <w:rsid w:val="0058256B"/>
    <w:rsid w:val="0058322D"/>
    <w:rsid w:val="005852F8"/>
    <w:rsid w:val="00586F1D"/>
    <w:rsid w:val="005906D6"/>
    <w:rsid w:val="005926F7"/>
    <w:rsid w:val="00594C72"/>
    <w:rsid w:val="005955EA"/>
    <w:rsid w:val="005A23B8"/>
    <w:rsid w:val="005A27A2"/>
    <w:rsid w:val="005A4153"/>
    <w:rsid w:val="005A5785"/>
    <w:rsid w:val="005A6680"/>
    <w:rsid w:val="005A6CD5"/>
    <w:rsid w:val="005A71F3"/>
    <w:rsid w:val="005B1BB4"/>
    <w:rsid w:val="005B3204"/>
    <w:rsid w:val="005B5F93"/>
    <w:rsid w:val="005B7034"/>
    <w:rsid w:val="005B7E6B"/>
    <w:rsid w:val="005C0589"/>
    <w:rsid w:val="005C1EC4"/>
    <w:rsid w:val="005C3012"/>
    <w:rsid w:val="005C5BC7"/>
    <w:rsid w:val="005C7D50"/>
    <w:rsid w:val="005D201C"/>
    <w:rsid w:val="005D27AC"/>
    <w:rsid w:val="005D3160"/>
    <w:rsid w:val="005D3409"/>
    <w:rsid w:val="005E0670"/>
    <w:rsid w:val="005F4515"/>
    <w:rsid w:val="006104FF"/>
    <w:rsid w:val="006114DB"/>
    <w:rsid w:val="0061223D"/>
    <w:rsid w:val="00612601"/>
    <w:rsid w:val="00613970"/>
    <w:rsid w:val="00614221"/>
    <w:rsid w:val="00622FC3"/>
    <w:rsid w:val="0063064D"/>
    <w:rsid w:val="006329F8"/>
    <w:rsid w:val="00636F34"/>
    <w:rsid w:val="00646C7E"/>
    <w:rsid w:val="0065161A"/>
    <w:rsid w:val="0065304B"/>
    <w:rsid w:val="006538D3"/>
    <w:rsid w:val="00656EA5"/>
    <w:rsid w:val="006615EB"/>
    <w:rsid w:val="00665009"/>
    <w:rsid w:val="00676CA7"/>
    <w:rsid w:val="00682739"/>
    <w:rsid w:val="006832C0"/>
    <w:rsid w:val="00685690"/>
    <w:rsid w:val="006A1721"/>
    <w:rsid w:val="006A511D"/>
    <w:rsid w:val="006A52FF"/>
    <w:rsid w:val="006B01CA"/>
    <w:rsid w:val="006B25BD"/>
    <w:rsid w:val="006B3A96"/>
    <w:rsid w:val="006B3EF8"/>
    <w:rsid w:val="006D43DA"/>
    <w:rsid w:val="006D6097"/>
    <w:rsid w:val="006E003D"/>
    <w:rsid w:val="006E0363"/>
    <w:rsid w:val="006E0D8C"/>
    <w:rsid w:val="006F299C"/>
    <w:rsid w:val="006F5B12"/>
    <w:rsid w:val="006F5BB5"/>
    <w:rsid w:val="00702E2B"/>
    <w:rsid w:val="0070401D"/>
    <w:rsid w:val="00704699"/>
    <w:rsid w:val="00711524"/>
    <w:rsid w:val="0071745A"/>
    <w:rsid w:val="0073334D"/>
    <w:rsid w:val="00733459"/>
    <w:rsid w:val="00735BC0"/>
    <w:rsid w:val="00736A5D"/>
    <w:rsid w:val="00736C95"/>
    <w:rsid w:val="00747BFA"/>
    <w:rsid w:val="00750E2A"/>
    <w:rsid w:val="007562D9"/>
    <w:rsid w:val="007575FD"/>
    <w:rsid w:val="00757D6B"/>
    <w:rsid w:val="0076336D"/>
    <w:rsid w:val="00766906"/>
    <w:rsid w:val="00770F23"/>
    <w:rsid w:val="00784F94"/>
    <w:rsid w:val="00794AF3"/>
    <w:rsid w:val="007A53F1"/>
    <w:rsid w:val="007B5187"/>
    <w:rsid w:val="007C20B3"/>
    <w:rsid w:val="007C23F9"/>
    <w:rsid w:val="007C39F7"/>
    <w:rsid w:val="007C475C"/>
    <w:rsid w:val="007D0B69"/>
    <w:rsid w:val="007D1F31"/>
    <w:rsid w:val="007E222D"/>
    <w:rsid w:val="007E61C9"/>
    <w:rsid w:val="007F1785"/>
    <w:rsid w:val="007F7F17"/>
    <w:rsid w:val="008036D1"/>
    <w:rsid w:val="00806D26"/>
    <w:rsid w:val="0082205D"/>
    <w:rsid w:val="0082213F"/>
    <w:rsid w:val="008225DA"/>
    <w:rsid w:val="00824EB7"/>
    <w:rsid w:val="0082665F"/>
    <w:rsid w:val="0082786A"/>
    <w:rsid w:val="0084452B"/>
    <w:rsid w:val="00844EE4"/>
    <w:rsid w:val="00853FFF"/>
    <w:rsid w:val="008607D0"/>
    <w:rsid w:val="00860B03"/>
    <w:rsid w:val="008617B3"/>
    <w:rsid w:val="0086543F"/>
    <w:rsid w:val="00880E38"/>
    <w:rsid w:val="008819DD"/>
    <w:rsid w:val="008829D1"/>
    <w:rsid w:val="00895638"/>
    <w:rsid w:val="008A52EF"/>
    <w:rsid w:val="008A574B"/>
    <w:rsid w:val="008A59E3"/>
    <w:rsid w:val="008C0A67"/>
    <w:rsid w:val="008C0AFC"/>
    <w:rsid w:val="008C0DFD"/>
    <w:rsid w:val="008C2329"/>
    <w:rsid w:val="008C4CCF"/>
    <w:rsid w:val="008C53EA"/>
    <w:rsid w:val="008C66A4"/>
    <w:rsid w:val="008C7AF6"/>
    <w:rsid w:val="008D6A25"/>
    <w:rsid w:val="008E26AE"/>
    <w:rsid w:val="008E4B9A"/>
    <w:rsid w:val="008F0697"/>
    <w:rsid w:val="008F290C"/>
    <w:rsid w:val="008F4BEC"/>
    <w:rsid w:val="009071DF"/>
    <w:rsid w:val="0091486A"/>
    <w:rsid w:val="00916343"/>
    <w:rsid w:val="009249DF"/>
    <w:rsid w:val="0092609D"/>
    <w:rsid w:val="00927015"/>
    <w:rsid w:val="009315CC"/>
    <w:rsid w:val="00932C3E"/>
    <w:rsid w:val="0093419A"/>
    <w:rsid w:val="00935DCD"/>
    <w:rsid w:val="00940230"/>
    <w:rsid w:val="00941AEF"/>
    <w:rsid w:val="00946AD4"/>
    <w:rsid w:val="00952A57"/>
    <w:rsid w:val="00955384"/>
    <w:rsid w:val="0096343B"/>
    <w:rsid w:val="00964E04"/>
    <w:rsid w:val="009675F6"/>
    <w:rsid w:val="00980111"/>
    <w:rsid w:val="0098402C"/>
    <w:rsid w:val="00987555"/>
    <w:rsid w:val="00991E0D"/>
    <w:rsid w:val="009954C3"/>
    <w:rsid w:val="009A5EFD"/>
    <w:rsid w:val="009B1D77"/>
    <w:rsid w:val="009B27D9"/>
    <w:rsid w:val="009B494F"/>
    <w:rsid w:val="009B6C86"/>
    <w:rsid w:val="009D6E50"/>
    <w:rsid w:val="009E3DED"/>
    <w:rsid w:val="009F0A87"/>
    <w:rsid w:val="009F3CA3"/>
    <w:rsid w:val="009F4A01"/>
    <w:rsid w:val="009F6711"/>
    <w:rsid w:val="00A03B27"/>
    <w:rsid w:val="00A0576E"/>
    <w:rsid w:val="00A10217"/>
    <w:rsid w:val="00A113F3"/>
    <w:rsid w:val="00A210EC"/>
    <w:rsid w:val="00A24BCA"/>
    <w:rsid w:val="00A333FF"/>
    <w:rsid w:val="00A365AA"/>
    <w:rsid w:val="00A37456"/>
    <w:rsid w:val="00A442AC"/>
    <w:rsid w:val="00A45F91"/>
    <w:rsid w:val="00A47BEF"/>
    <w:rsid w:val="00A533EC"/>
    <w:rsid w:val="00A613A4"/>
    <w:rsid w:val="00A7050B"/>
    <w:rsid w:val="00A70917"/>
    <w:rsid w:val="00A7096E"/>
    <w:rsid w:val="00A72E23"/>
    <w:rsid w:val="00A83569"/>
    <w:rsid w:val="00A84018"/>
    <w:rsid w:val="00A85ED3"/>
    <w:rsid w:val="00AA153B"/>
    <w:rsid w:val="00AA5F4D"/>
    <w:rsid w:val="00AB238C"/>
    <w:rsid w:val="00AB4320"/>
    <w:rsid w:val="00AB5B5E"/>
    <w:rsid w:val="00AC407A"/>
    <w:rsid w:val="00AD016F"/>
    <w:rsid w:val="00AD461A"/>
    <w:rsid w:val="00AD6B93"/>
    <w:rsid w:val="00AD7071"/>
    <w:rsid w:val="00AE04C6"/>
    <w:rsid w:val="00AF00CA"/>
    <w:rsid w:val="00AF33B1"/>
    <w:rsid w:val="00B01997"/>
    <w:rsid w:val="00B0425E"/>
    <w:rsid w:val="00B04512"/>
    <w:rsid w:val="00B11972"/>
    <w:rsid w:val="00B1764E"/>
    <w:rsid w:val="00B32CAB"/>
    <w:rsid w:val="00B36B00"/>
    <w:rsid w:val="00B46872"/>
    <w:rsid w:val="00B61CB7"/>
    <w:rsid w:val="00B64375"/>
    <w:rsid w:val="00B66AB8"/>
    <w:rsid w:val="00B71A31"/>
    <w:rsid w:val="00B73718"/>
    <w:rsid w:val="00B821C8"/>
    <w:rsid w:val="00B8415C"/>
    <w:rsid w:val="00B93068"/>
    <w:rsid w:val="00BA34A8"/>
    <w:rsid w:val="00BA5D45"/>
    <w:rsid w:val="00BA7C83"/>
    <w:rsid w:val="00BB2D9E"/>
    <w:rsid w:val="00BB6C92"/>
    <w:rsid w:val="00BC37F9"/>
    <w:rsid w:val="00BC47DC"/>
    <w:rsid w:val="00BC57D5"/>
    <w:rsid w:val="00BC74C3"/>
    <w:rsid w:val="00BD0056"/>
    <w:rsid w:val="00BD2710"/>
    <w:rsid w:val="00BD6716"/>
    <w:rsid w:val="00BE2810"/>
    <w:rsid w:val="00BE2F5F"/>
    <w:rsid w:val="00BF2FD8"/>
    <w:rsid w:val="00BF3C8D"/>
    <w:rsid w:val="00BF6669"/>
    <w:rsid w:val="00C04861"/>
    <w:rsid w:val="00C10B6F"/>
    <w:rsid w:val="00C10FA2"/>
    <w:rsid w:val="00C14C64"/>
    <w:rsid w:val="00C15A86"/>
    <w:rsid w:val="00C1613D"/>
    <w:rsid w:val="00C1688C"/>
    <w:rsid w:val="00C20E7D"/>
    <w:rsid w:val="00C21527"/>
    <w:rsid w:val="00C21B64"/>
    <w:rsid w:val="00C266C0"/>
    <w:rsid w:val="00C307C4"/>
    <w:rsid w:val="00C31A5D"/>
    <w:rsid w:val="00C369F2"/>
    <w:rsid w:val="00C3783A"/>
    <w:rsid w:val="00C408A5"/>
    <w:rsid w:val="00C50CE9"/>
    <w:rsid w:val="00C52A4F"/>
    <w:rsid w:val="00C53CB7"/>
    <w:rsid w:val="00C54AC6"/>
    <w:rsid w:val="00C556C5"/>
    <w:rsid w:val="00C605F3"/>
    <w:rsid w:val="00C65DBE"/>
    <w:rsid w:val="00C66A92"/>
    <w:rsid w:val="00C6774A"/>
    <w:rsid w:val="00C730A5"/>
    <w:rsid w:val="00C7641D"/>
    <w:rsid w:val="00C76D4A"/>
    <w:rsid w:val="00C80042"/>
    <w:rsid w:val="00C86A7F"/>
    <w:rsid w:val="00C87657"/>
    <w:rsid w:val="00C91A3E"/>
    <w:rsid w:val="00CA2AA1"/>
    <w:rsid w:val="00CA3F81"/>
    <w:rsid w:val="00CB3D96"/>
    <w:rsid w:val="00CB4177"/>
    <w:rsid w:val="00CB704D"/>
    <w:rsid w:val="00CC25F1"/>
    <w:rsid w:val="00CC7C20"/>
    <w:rsid w:val="00CD0B81"/>
    <w:rsid w:val="00CD2BBA"/>
    <w:rsid w:val="00CD4619"/>
    <w:rsid w:val="00CD57F0"/>
    <w:rsid w:val="00CE17CD"/>
    <w:rsid w:val="00CF6934"/>
    <w:rsid w:val="00D00D12"/>
    <w:rsid w:val="00D02BC9"/>
    <w:rsid w:val="00D02FE5"/>
    <w:rsid w:val="00D05E2C"/>
    <w:rsid w:val="00D145A2"/>
    <w:rsid w:val="00D147B8"/>
    <w:rsid w:val="00D17A18"/>
    <w:rsid w:val="00D202BE"/>
    <w:rsid w:val="00D2381F"/>
    <w:rsid w:val="00D2633B"/>
    <w:rsid w:val="00D30F9F"/>
    <w:rsid w:val="00D331E9"/>
    <w:rsid w:val="00D34D10"/>
    <w:rsid w:val="00D43BBA"/>
    <w:rsid w:val="00D4442F"/>
    <w:rsid w:val="00D46758"/>
    <w:rsid w:val="00D53D78"/>
    <w:rsid w:val="00D57062"/>
    <w:rsid w:val="00D609D7"/>
    <w:rsid w:val="00D634E0"/>
    <w:rsid w:val="00D67C3D"/>
    <w:rsid w:val="00D71FC2"/>
    <w:rsid w:val="00D72A5F"/>
    <w:rsid w:val="00D94344"/>
    <w:rsid w:val="00D9485F"/>
    <w:rsid w:val="00D97E9F"/>
    <w:rsid w:val="00DA0E35"/>
    <w:rsid w:val="00DB44F0"/>
    <w:rsid w:val="00DC402F"/>
    <w:rsid w:val="00DC4B81"/>
    <w:rsid w:val="00DD4F5D"/>
    <w:rsid w:val="00DD7324"/>
    <w:rsid w:val="00DD7827"/>
    <w:rsid w:val="00DE0A89"/>
    <w:rsid w:val="00DE140D"/>
    <w:rsid w:val="00DE164B"/>
    <w:rsid w:val="00DE1AAF"/>
    <w:rsid w:val="00DF09CE"/>
    <w:rsid w:val="00DF1500"/>
    <w:rsid w:val="00E0401D"/>
    <w:rsid w:val="00E15E96"/>
    <w:rsid w:val="00E175CE"/>
    <w:rsid w:val="00E17BED"/>
    <w:rsid w:val="00E204C6"/>
    <w:rsid w:val="00E219D9"/>
    <w:rsid w:val="00E27240"/>
    <w:rsid w:val="00E34680"/>
    <w:rsid w:val="00E44A0D"/>
    <w:rsid w:val="00E45866"/>
    <w:rsid w:val="00E46169"/>
    <w:rsid w:val="00E52699"/>
    <w:rsid w:val="00E56E90"/>
    <w:rsid w:val="00E65712"/>
    <w:rsid w:val="00E65B21"/>
    <w:rsid w:val="00E745CB"/>
    <w:rsid w:val="00E7625E"/>
    <w:rsid w:val="00E77489"/>
    <w:rsid w:val="00E84FAC"/>
    <w:rsid w:val="00E87D3C"/>
    <w:rsid w:val="00E933B9"/>
    <w:rsid w:val="00E937F4"/>
    <w:rsid w:val="00E949C2"/>
    <w:rsid w:val="00E96E9C"/>
    <w:rsid w:val="00EA1F2D"/>
    <w:rsid w:val="00EA25C5"/>
    <w:rsid w:val="00EB1A54"/>
    <w:rsid w:val="00EB2D11"/>
    <w:rsid w:val="00EC5F7B"/>
    <w:rsid w:val="00EC63F0"/>
    <w:rsid w:val="00EE3912"/>
    <w:rsid w:val="00EF2A08"/>
    <w:rsid w:val="00EF78FA"/>
    <w:rsid w:val="00F004DA"/>
    <w:rsid w:val="00F00951"/>
    <w:rsid w:val="00F02420"/>
    <w:rsid w:val="00F07385"/>
    <w:rsid w:val="00F07EB2"/>
    <w:rsid w:val="00F14B37"/>
    <w:rsid w:val="00F1671B"/>
    <w:rsid w:val="00F21B11"/>
    <w:rsid w:val="00F300DB"/>
    <w:rsid w:val="00F305BA"/>
    <w:rsid w:val="00F326AA"/>
    <w:rsid w:val="00F539CD"/>
    <w:rsid w:val="00F6190D"/>
    <w:rsid w:val="00F63A00"/>
    <w:rsid w:val="00F75DC3"/>
    <w:rsid w:val="00F76419"/>
    <w:rsid w:val="00F76B13"/>
    <w:rsid w:val="00F76F37"/>
    <w:rsid w:val="00F861CA"/>
    <w:rsid w:val="00F93347"/>
    <w:rsid w:val="00FA033B"/>
    <w:rsid w:val="00FA37F9"/>
    <w:rsid w:val="00FA49C1"/>
    <w:rsid w:val="00FA7692"/>
    <w:rsid w:val="00FC6029"/>
    <w:rsid w:val="00FC6E85"/>
    <w:rsid w:val="00FD0772"/>
    <w:rsid w:val="00FD1CDE"/>
    <w:rsid w:val="00FE65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34ED"/>
  <w15:chartTrackingRefBased/>
  <w15:docId w15:val="{3119647B-0CEF-564E-B772-4BADCD8F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52E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1B64"/>
    <w:rPr>
      <w:color w:val="0563C1" w:themeColor="hyperlink"/>
      <w:u w:val="single"/>
    </w:rPr>
  </w:style>
  <w:style w:type="character" w:customStyle="1" w:styleId="Mentionnonrsolue1">
    <w:name w:val="Mention non résolue1"/>
    <w:basedOn w:val="DefaultParagraphFont"/>
    <w:uiPriority w:val="99"/>
    <w:rsid w:val="00C21B64"/>
    <w:rPr>
      <w:color w:val="605E5C"/>
      <w:shd w:val="clear" w:color="auto" w:fill="E1DFDD"/>
    </w:rPr>
  </w:style>
  <w:style w:type="paragraph" w:styleId="Footer">
    <w:name w:val="footer"/>
    <w:basedOn w:val="Normal"/>
    <w:link w:val="FooterChar"/>
    <w:uiPriority w:val="99"/>
    <w:unhideWhenUsed/>
    <w:rsid w:val="00C21B64"/>
    <w:pPr>
      <w:tabs>
        <w:tab w:val="center" w:pos="4536"/>
        <w:tab w:val="right" w:pos="9072"/>
      </w:tabs>
    </w:pPr>
  </w:style>
  <w:style w:type="character" w:customStyle="1" w:styleId="FooterChar">
    <w:name w:val="Footer Char"/>
    <w:basedOn w:val="DefaultParagraphFont"/>
    <w:link w:val="Footer"/>
    <w:uiPriority w:val="99"/>
    <w:rsid w:val="00C21B64"/>
  </w:style>
  <w:style w:type="character" w:styleId="PageNumber">
    <w:name w:val="page number"/>
    <w:basedOn w:val="DefaultParagraphFont"/>
    <w:uiPriority w:val="99"/>
    <w:semiHidden/>
    <w:unhideWhenUsed/>
    <w:rsid w:val="00C21B64"/>
  </w:style>
  <w:style w:type="paragraph" w:styleId="BalloonText">
    <w:name w:val="Balloon Text"/>
    <w:basedOn w:val="Normal"/>
    <w:link w:val="BalloonTextChar"/>
    <w:uiPriority w:val="99"/>
    <w:semiHidden/>
    <w:unhideWhenUsed/>
    <w:rsid w:val="00C21B64"/>
    <w:rPr>
      <w:sz w:val="18"/>
      <w:szCs w:val="18"/>
    </w:rPr>
  </w:style>
  <w:style w:type="character" w:customStyle="1" w:styleId="BalloonTextChar">
    <w:name w:val="Balloon Text Char"/>
    <w:basedOn w:val="DefaultParagraphFont"/>
    <w:link w:val="BalloonText"/>
    <w:uiPriority w:val="99"/>
    <w:semiHidden/>
    <w:rsid w:val="00C21B64"/>
    <w:rPr>
      <w:rFonts w:ascii="Times New Roman" w:hAnsi="Times New Roman" w:cs="Times New Roman"/>
      <w:sz w:val="18"/>
      <w:szCs w:val="18"/>
    </w:rPr>
  </w:style>
  <w:style w:type="paragraph" w:styleId="Revision">
    <w:name w:val="Revision"/>
    <w:hidden/>
    <w:uiPriority w:val="99"/>
    <w:semiHidden/>
    <w:rsid w:val="00C21B64"/>
  </w:style>
  <w:style w:type="paragraph" w:styleId="Header">
    <w:name w:val="header"/>
    <w:basedOn w:val="Normal"/>
    <w:link w:val="HeaderChar"/>
    <w:uiPriority w:val="99"/>
    <w:unhideWhenUsed/>
    <w:rsid w:val="00E219D9"/>
    <w:pPr>
      <w:tabs>
        <w:tab w:val="center" w:pos="4536"/>
        <w:tab w:val="right" w:pos="9072"/>
      </w:tabs>
    </w:pPr>
  </w:style>
  <w:style w:type="character" w:customStyle="1" w:styleId="HeaderChar">
    <w:name w:val="Header Char"/>
    <w:basedOn w:val="DefaultParagraphFont"/>
    <w:link w:val="Header"/>
    <w:uiPriority w:val="99"/>
    <w:rsid w:val="00E219D9"/>
  </w:style>
  <w:style w:type="character" w:styleId="FollowedHyperlink">
    <w:name w:val="FollowedHyperlink"/>
    <w:basedOn w:val="DefaultParagraphFont"/>
    <w:uiPriority w:val="99"/>
    <w:semiHidden/>
    <w:unhideWhenUsed/>
    <w:rsid w:val="00BF6669"/>
    <w:rPr>
      <w:color w:val="954F72" w:themeColor="followedHyperlink"/>
      <w:u w:val="single"/>
    </w:rPr>
  </w:style>
  <w:style w:type="character" w:styleId="CommentReference">
    <w:name w:val="annotation reference"/>
    <w:basedOn w:val="DefaultParagraphFont"/>
    <w:uiPriority w:val="99"/>
    <w:semiHidden/>
    <w:unhideWhenUsed/>
    <w:rsid w:val="002838C7"/>
    <w:rPr>
      <w:sz w:val="16"/>
      <w:szCs w:val="16"/>
    </w:rPr>
  </w:style>
  <w:style w:type="paragraph" w:styleId="CommentText">
    <w:name w:val="annotation text"/>
    <w:basedOn w:val="Normal"/>
    <w:link w:val="CommentTextChar"/>
    <w:uiPriority w:val="99"/>
    <w:semiHidden/>
    <w:unhideWhenUsed/>
    <w:rsid w:val="002838C7"/>
    <w:rPr>
      <w:sz w:val="20"/>
      <w:szCs w:val="20"/>
    </w:rPr>
  </w:style>
  <w:style w:type="character" w:customStyle="1" w:styleId="CommentTextChar">
    <w:name w:val="Comment Text Char"/>
    <w:basedOn w:val="DefaultParagraphFont"/>
    <w:link w:val="CommentText"/>
    <w:uiPriority w:val="99"/>
    <w:semiHidden/>
    <w:rsid w:val="002838C7"/>
    <w:rPr>
      <w:sz w:val="20"/>
      <w:szCs w:val="20"/>
    </w:rPr>
  </w:style>
  <w:style w:type="paragraph" w:styleId="CommentSubject">
    <w:name w:val="annotation subject"/>
    <w:basedOn w:val="CommentText"/>
    <w:next w:val="CommentText"/>
    <w:link w:val="CommentSubjectChar"/>
    <w:uiPriority w:val="99"/>
    <w:semiHidden/>
    <w:unhideWhenUsed/>
    <w:rsid w:val="002838C7"/>
    <w:rPr>
      <w:b/>
      <w:bCs/>
    </w:rPr>
  </w:style>
  <w:style w:type="character" w:customStyle="1" w:styleId="CommentSubjectChar">
    <w:name w:val="Comment Subject Char"/>
    <w:basedOn w:val="CommentTextChar"/>
    <w:link w:val="CommentSubject"/>
    <w:uiPriority w:val="99"/>
    <w:semiHidden/>
    <w:rsid w:val="002838C7"/>
    <w:rPr>
      <w:b/>
      <w:bCs/>
      <w:sz w:val="20"/>
      <w:szCs w:val="20"/>
    </w:rPr>
  </w:style>
  <w:style w:type="paragraph" w:styleId="ListParagraph">
    <w:name w:val="List Paragraph"/>
    <w:basedOn w:val="Normal"/>
    <w:uiPriority w:val="34"/>
    <w:qFormat/>
    <w:rsid w:val="002838C7"/>
    <w:pPr>
      <w:ind w:left="720"/>
      <w:contextualSpacing/>
    </w:pPr>
  </w:style>
  <w:style w:type="character" w:customStyle="1" w:styleId="Mentionnonrsolue2">
    <w:name w:val="Mention non résolue2"/>
    <w:basedOn w:val="DefaultParagraphFont"/>
    <w:uiPriority w:val="99"/>
    <w:semiHidden/>
    <w:unhideWhenUsed/>
    <w:rsid w:val="002E20CF"/>
    <w:rPr>
      <w:color w:val="605E5C"/>
      <w:shd w:val="clear" w:color="auto" w:fill="E1DFDD"/>
    </w:rPr>
  </w:style>
  <w:style w:type="paragraph" w:styleId="FootnoteText">
    <w:name w:val="footnote text"/>
    <w:basedOn w:val="Normal"/>
    <w:link w:val="FootnoteTextChar"/>
    <w:uiPriority w:val="99"/>
    <w:unhideWhenUsed/>
    <w:rsid w:val="00BB2D9E"/>
    <w:rPr>
      <w:sz w:val="20"/>
      <w:szCs w:val="20"/>
    </w:rPr>
  </w:style>
  <w:style w:type="character" w:customStyle="1" w:styleId="FootnoteTextChar">
    <w:name w:val="Footnote Text Char"/>
    <w:basedOn w:val="DefaultParagraphFont"/>
    <w:link w:val="FootnoteText"/>
    <w:uiPriority w:val="99"/>
    <w:rsid w:val="00BB2D9E"/>
    <w:rPr>
      <w:sz w:val="20"/>
      <w:szCs w:val="20"/>
    </w:rPr>
  </w:style>
  <w:style w:type="character" w:styleId="FootnoteReference">
    <w:name w:val="footnote reference"/>
    <w:basedOn w:val="DefaultParagraphFont"/>
    <w:uiPriority w:val="99"/>
    <w:semiHidden/>
    <w:unhideWhenUsed/>
    <w:rsid w:val="00BB2D9E"/>
    <w:rPr>
      <w:vertAlign w:val="superscript"/>
    </w:rPr>
  </w:style>
  <w:style w:type="character" w:customStyle="1" w:styleId="Mentionnonrsolue3">
    <w:name w:val="Mention non résolue3"/>
    <w:basedOn w:val="DefaultParagraphFont"/>
    <w:uiPriority w:val="99"/>
    <w:semiHidden/>
    <w:unhideWhenUsed/>
    <w:rsid w:val="006E0D8C"/>
    <w:rPr>
      <w:color w:val="605E5C"/>
      <w:shd w:val="clear" w:color="auto" w:fill="E1DFDD"/>
    </w:rPr>
  </w:style>
  <w:style w:type="character" w:customStyle="1" w:styleId="Mentionnonrsolue4">
    <w:name w:val="Mention non résolue4"/>
    <w:basedOn w:val="DefaultParagraphFont"/>
    <w:uiPriority w:val="99"/>
    <w:semiHidden/>
    <w:unhideWhenUsed/>
    <w:rsid w:val="00806D26"/>
    <w:rPr>
      <w:color w:val="605E5C"/>
      <w:shd w:val="clear" w:color="auto" w:fill="E1DFDD"/>
    </w:rPr>
  </w:style>
  <w:style w:type="character" w:customStyle="1" w:styleId="Mentionnonrsolue5">
    <w:name w:val="Mention non résolue5"/>
    <w:basedOn w:val="DefaultParagraphFont"/>
    <w:uiPriority w:val="99"/>
    <w:semiHidden/>
    <w:unhideWhenUsed/>
    <w:rsid w:val="0061223D"/>
    <w:rPr>
      <w:color w:val="605E5C"/>
      <w:shd w:val="clear" w:color="auto" w:fill="E1DFDD"/>
    </w:rPr>
  </w:style>
  <w:style w:type="character" w:customStyle="1" w:styleId="UnresolvedMention1">
    <w:name w:val="Unresolved Mention1"/>
    <w:basedOn w:val="DefaultParagraphFont"/>
    <w:uiPriority w:val="99"/>
    <w:semiHidden/>
    <w:unhideWhenUsed/>
    <w:rsid w:val="00C66A92"/>
    <w:rPr>
      <w:color w:val="605E5C"/>
      <w:shd w:val="clear" w:color="auto" w:fill="E1DFDD"/>
    </w:rPr>
  </w:style>
  <w:style w:type="character" w:customStyle="1" w:styleId="booktitle">
    <w:name w:val="booktitle"/>
    <w:basedOn w:val="DefaultParagraphFont"/>
    <w:rsid w:val="00C10FA2"/>
  </w:style>
  <w:style w:type="character" w:customStyle="1" w:styleId="UnresolvedMention2">
    <w:name w:val="Unresolved Mention2"/>
    <w:basedOn w:val="DefaultParagraphFont"/>
    <w:uiPriority w:val="99"/>
    <w:semiHidden/>
    <w:unhideWhenUsed/>
    <w:rsid w:val="00BD0056"/>
    <w:rPr>
      <w:color w:val="605E5C"/>
      <w:shd w:val="clear" w:color="auto" w:fill="E1DFDD"/>
    </w:rPr>
  </w:style>
  <w:style w:type="character" w:customStyle="1" w:styleId="UnresolvedMention3">
    <w:name w:val="Unresolved Mention3"/>
    <w:basedOn w:val="DefaultParagraphFont"/>
    <w:uiPriority w:val="99"/>
    <w:semiHidden/>
    <w:unhideWhenUsed/>
    <w:rsid w:val="00665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498226">
      <w:bodyDiv w:val="1"/>
      <w:marLeft w:val="0"/>
      <w:marRight w:val="0"/>
      <w:marTop w:val="0"/>
      <w:marBottom w:val="0"/>
      <w:divBdr>
        <w:top w:val="none" w:sz="0" w:space="0" w:color="auto"/>
        <w:left w:val="none" w:sz="0" w:space="0" w:color="auto"/>
        <w:bottom w:val="none" w:sz="0" w:space="0" w:color="auto"/>
        <w:right w:val="none" w:sz="0" w:space="0" w:color="auto"/>
      </w:divBdr>
    </w:div>
    <w:div w:id="632098807">
      <w:bodyDiv w:val="1"/>
      <w:marLeft w:val="0"/>
      <w:marRight w:val="0"/>
      <w:marTop w:val="0"/>
      <w:marBottom w:val="0"/>
      <w:divBdr>
        <w:top w:val="none" w:sz="0" w:space="0" w:color="auto"/>
        <w:left w:val="none" w:sz="0" w:space="0" w:color="auto"/>
        <w:bottom w:val="none" w:sz="0" w:space="0" w:color="auto"/>
        <w:right w:val="none" w:sz="0" w:space="0" w:color="auto"/>
      </w:divBdr>
    </w:div>
    <w:div w:id="694500267">
      <w:bodyDiv w:val="1"/>
      <w:marLeft w:val="0"/>
      <w:marRight w:val="0"/>
      <w:marTop w:val="0"/>
      <w:marBottom w:val="0"/>
      <w:divBdr>
        <w:top w:val="none" w:sz="0" w:space="0" w:color="auto"/>
        <w:left w:val="none" w:sz="0" w:space="0" w:color="auto"/>
        <w:bottom w:val="none" w:sz="0" w:space="0" w:color="auto"/>
        <w:right w:val="none" w:sz="0" w:space="0" w:color="auto"/>
      </w:divBdr>
    </w:div>
    <w:div w:id="698899188">
      <w:bodyDiv w:val="1"/>
      <w:marLeft w:val="0"/>
      <w:marRight w:val="0"/>
      <w:marTop w:val="0"/>
      <w:marBottom w:val="0"/>
      <w:divBdr>
        <w:top w:val="none" w:sz="0" w:space="0" w:color="auto"/>
        <w:left w:val="none" w:sz="0" w:space="0" w:color="auto"/>
        <w:bottom w:val="none" w:sz="0" w:space="0" w:color="auto"/>
        <w:right w:val="none" w:sz="0" w:space="0" w:color="auto"/>
      </w:divBdr>
    </w:div>
    <w:div w:id="757481783">
      <w:bodyDiv w:val="1"/>
      <w:marLeft w:val="0"/>
      <w:marRight w:val="0"/>
      <w:marTop w:val="0"/>
      <w:marBottom w:val="0"/>
      <w:divBdr>
        <w:top w:val="none" w:sz="0" w:space="0" w:color="auto"/>
        <w:left w:val="none" w:sz="0" w:space="0" w:color="auto"/>
        <w:bottom w:val="none" w:sz="0" w:space="0" w:color="auto"/>
        <w:right w:val="none" w:sz="0" w:space="0" w:color="auto"/>
      </w:divBdr>
    </w:div>
    <w:div w:id="840386905">
      <w:bodyDiv w:val="1"/>
      <w:marLeft w:val="0"/>
      <w:marRight w:val="0"/>
      <w:marTop w:val="0"/>
      <w:marBottom w:val="0"/>
      <w:divBdr>
        <w:top w:val="none" w:sz="0" w:space="0" w:color="auto"/>
        <w:left w:val="none" w:sz="0" w:space="0" w:color="auto"/>
        <w:bottom w:val="none" w:sz="0" w:space="0" w:color="auto"/>
        <w:right w:val="none" w:sz="0" w:space="0" w:color="auto"/>
      </w:divBdr>
    </w:div>
    <w:div w:id="939148163">
      <w:bodyDiv w:val="1"/>
      <w:marLeft w:val="0"/>
      <w:marRight w:val="0"/>
      <w:marTop w:val="0"/>
      <w:marBottom w:val="0"/>
      <w:divBdr>
        <w:top w:val="none" w:sz="0" w:space="0" w:color="auto"/>
        <w:left w:val="none" w:sz="0" w:space="0" w:color="auto"/>
        <w:bottom w:val="none" w:sz="0" w:space="0" w:color="auto"/>
        <w:right w:val="none" w:sz="0" w:space="0" w:color="auto"/>
      </w:divBdr>
    </w:div>
    <w:div w:id="1103763339">
      <w:bodyDiv w:val="1"/>
      <w:marLeft w:val="0"/>
      <w:marRight w:val="0"/>
      <w:marTop w:val="0"/>
      <w:marBottom w:val="0"/>
      <w:divBdr>
        <w:top w:val="none" w:sz="0" w:space="0" w:color="auto"/>
        <w:left w:val="none" w:sz="0" w:space="0" w:color="auto"/>
        <w:bottom w:val="none" w:sz="0" w:space="0" w:color="auto"/>
        <w:right w:val="none" w:sz="0" w:space="0" w:color="auto"/>
      </w:divBdr>
      <w:divsChild>
        <w:div w:id="359747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7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4939">
      <w:bodyDiv w:val="1"/>
      <w:marLeft w:val="0"/>
      <w:marRight w:val="0"/>
      <w:marTop w:val="0"/>
      <w:marBottom w:val="0"/>
      <w:divBdr>
        <w:top w:val="none" w:sz="0" w:space="0" w:color="auto"/>
        <w:left w:val="none" w:sz="0" w:space="0" w:color="auto"/>
        <w:bottom w:val="none" w:sz="0" w:space="0" w:color="auto"/>
        <w:right w:val="none" w:sz="0" w:space="0" w:color="auto"/>
      </w:divBdr>
    </w:div>
    <w:div w:id="1394233779">
      <w:bodyDiv w:val="1"/>
      <w:marLeft w:val="0"/>
      <w:marRight w:val="0"/>
      <w:marTop w:val="0"/>
      <w:marBottom w:val="0"/>
      <w:divBdr>
        <w:top w:val="none" w:sz="0" w:space="0" w:color="auto"/>
        <w:left w:val="none" w:sz="0" w:space="0" w:color="auto"/>
        <w:bottom w:val="none" w:sz="0" w:space="0" w:color="auto"/>
        <w:right w:val="none" w:sz="0" w:space="0" w:color="auto"/>
      </w:divBdr>
    </w:div>
    <w:div w:id="1657026741">
      <w:bodyDiv w:val="1"/>
      <w:marLeft w:val="0"/>
      <w:marRight w:val="0"/>
      <w:marTop w:val="0"/>
      <w:marBottom w:val="0"/>
      <w:divBdr>
        <w:top w:val="none" w:sz="0" w:space="0" w:color="auto"/>
        <w:left w:val="none" w:sz="0" w:space="0" w:color="auto"/>
        <w:bottom w:val="none" w:sz="0" w:space="0" w:color="auto"/>
        <w:right w:val="none" w:sz="0" w:space="0" w:color="auto"/>
      </w:divBdr>
    </w:div>
    <w:div w:id="1671131265">
      <w:bodyDiv w:val="1"/>
      <w:marLeft w:val="0"/>
      <w:marRight w:val="0"/>
      <w:marTop w:val="0"/>
      <w:marBottom w:val="0"/>
      <w:divBdr>
        <w:top w:val="none" w:sz="0" w:space="0" w:color="auto"/>
        <w:left w:val="none" w:sz="0" w:space="0" w:color="auto"/>
        <w:bottom w:val="none" w:sz="0" w:space="0" w:color="auto"/>
        <w:right w:val="none" w:sz="0" w:space="0" w:color="auto"/>
      </w:divBdr>
    </w:div>
    <w:div w:id="1729105076">
      <w:bodyDiv w:val="1"/>
      <w:marLeft w:val="0"/>
      <w:marRight w:val="0"/>
      <w:marTop w:val="0"/>
      <w:marBottom w:val="0"/>
      <w:divBdr>
        <w:top w:val="none" w:sz="0" w:space="0" w:color="auto"/>
        <w:left w:val="none" w:sz="0" w:space="0" w:color="auto"/>
        <w:bottom w:val="none" w:sz="0" w:space="0" w:color="auto"/>
        <w:right w:val="none" w:sz="0" w:space="0" w:color="auto"/>
      </w:divBdr>
      <w:divsChild>
        <w:div w:id="1678770432">
          <w:marLeft w:val="0"/>
          <w:marRight w:val="0"/>
          <w:marTop w:val="0"/>
          <w:marBottom w:val="0"/>
          <w:divBdr>
            <w:top w:val="none" w:sz="0" w:space="0" w:color="auto"/>
            <w:left w:val="none" w:sz="0" w:space="0" w:color="auto"/>
            <w:bottom w:val="none" w:sz="0" w:space="0" w:color="auto"/>
            <w:right w:val="none" w:sz="0" w:space="0" w:color="auto"/>
          </w:divBdr>
        </w:div>
      </w:divsChild>
    </w:div>
    <w:div w:id="1729451628">
      <w:bodyDiv w:val="1"/>
      <w:marLeft w:val="0"/>
      <w:marRight w:val="0"/>
      <w:marTop w:val="0"/>
      <w:marBottom w:val="0"/>
      <w:divBdr>
        <w:top w:val="none" w:sz="0" w:space="0" w:color="auto"/>
        <w:left w:val="none" w:sz="0" w:space="0" w:color="auto"/>
        <w:bottom w:val="none" w:sz="0" w:space="0" w:color="auto"/>
        <w:right w:val="none" w:sz="0" w:space="0" w:color="auto"/>
      </w:divBdr>
    </w:div>
    <w:div w:id="1884711929">
      <w:bodyDiv w:val="1"/>
      <w:marLeft w:val="0"/>
      <w:marRight w:val="0"/>
      <w:marTop w:val="0"/>
      <w:marBottom w:val="0"/>
      <w:divBdr>
        <w:top w:val="none" w:sz="0" w:space="0" w:color="auto"/>
        <w:left w:val="none" w:sz="0" w:space="0" w:color="auto"/>
        <w:bottom w:val="none" w:sz="0" w:space="0" w:color="auto"/>
        <w:right w:val="none" w:sz="0" w:space="0" w:color="auto"/>
      </w:divBdr>
    </w:div>
    <w:div w:id="1912696915">
      <w:bodyDiv w:val="1"/>
      <w:marLeft w:val="0"/>
      <w:marRight w:val="0"/>
      <w:marTop w:val="0"/>
      <w:marBottom w:val="0"/>
      <w:divBdr>
        <w:top w:val="none" w:sz="0" w:space="0" w:color="auto"/>
        <w:left w:val="none" w:sz="0" w:space="0" w:color="auto"/>
        <w:bottom w:val="none" w:sz="0" w:space="0" w:color="auto"/>
        <w:right w:val="none" w:sz="0" w:space="0" w:color="auto"/>
      </w:divBdr>
    </w:div>
    <w:div w:id="2060350573">
      <w:bodyDiv w:val="1"/>
      <w:marLeft w:val="0"/>
      <w:marRight w:val="0"/>
      <w:marTop w:val="0"/>
      <w:marBottom w:val="0"/>
      <w:divBdr>
        <w:top w:val="none" w:sz="0" w:space="0" w:color="auto"/>
        <w:left w:val="none" w:sz="0" w:space="0" w:color="auto"/>
        <w:bottom w:val="none" w:sz="0" w:space="0" w:color="auto"/>
        <w:right w:val="none" w:sz="0" w:space="0" w:color="auto"/>
      </w:divBdr>
    </w:div>
    <w:div w:id="2069258528">
      <w:bodyDiv w:val="1"/>
      <w:marLeft w:val="0"/>
      <w:marRight w:val="0"/>
      <w:marTop w:val="0"/>
      <w:marBottom w:val="0"/>
      <w:divBdr>
        <w:top w:val="none" w:sz="0" w:space="0" w:color="auto"/>
        <w:left w:val="none" w:sz="0" w:space="0" w:color="auto"/>
        <w:bottom w:val="none" w:sz="0" w:space="0" w:color="auto"/>
        <w:right w:val="none" w:sz="0" w:space="0" w:color="auto"/>
      </w:divBdr>
    </w:div>
    <w:div w:id="2102605699">
      <w:bodyDiv w:val="1"/>
      <w:marLeft w:val="0"/>
      <w:marRight w:val="0"/>
      <w:marTop w:val="0"/>
      <w:marBottom w:val="0"/>
      <w:divBdr>
        <w:top w:val="none" w:sz="0" w:space="0" w:color="auto"/>
        <w:left w:val="none" w:sz="0" w:space="0" w:color="auto"/>
        <w:bottom w:val="none" w:sz="0" w:space="0" w:color="auto"/>
        <w:right w:val="none" w:sz="0" w:space="0" w:color="auto"/>
      </w:divBdr>
    </w:div>
    <w:div w:id="212568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10.1007/978-3-319-41797-4" TargetMode="External"/><Relationship Id="rId13" Type="http://schemas.openxmlformats.org/officeDocument/2006/relationships/chart" Target="charts/chart2.xml"/><Relationship Id="rId18" Type="http://schemas.openxmlformats.org/officeDocument/2006/relationships/image" Target="media/image6.png"/><Relationship Id="rId26" Type="http://schemas.openxmlformats.org/officeDocument/2006/relationships/hyperlink" Target="http://dx.doi.org/10.7238/rusc.v8i1.961" TargetMode="External"/><Relationship Id="rId3" Type="http://schemas.openxmlformats.org/officeDocument/2006/relationships/styles" Target="styles.xml"/><Relationship Id="rId21" Type="http://schemas.openxmlformats.org/officeDocument/2006/relationships/hyperlink" Target="https://ec.europa.eu/eurostat/statistics-explained/index.php/Being_young_in_Europe_today_-_digital_world"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hyperlink" Target="https://www.lalibre.be/debats/opinions/il-faut-encourager-le-telephone-portable-en-classe-5b8d5384cd70f5387bde4c22"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unesdoc.unesco.org/ark:/48223/pf000021610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lemonde.fr/series-d-ete-2018-long-format/article/2018/08/06/rachel-panckhurst-le-telephone-portable-a-toute-sa-place-en-classe_5339866_5325928.html"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www.institutmontaigne.org/ressources/pdfs/publications/institut_montaigne_le_numerique_pour_reussir_des_l_ecole_primaire.pdf"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youtube.com/watch?v=3ite2Qw-U7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http://spirale-edu-revue.fr/spip.php?article845"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hedenverchannel.com/news/360/as-studies-suggest-excess-screen-time-can-damage-kids-brains-colorado-talks-how-much-is-too-much" TargetMode="External"/><Relationship Id="rId3" Type="http://schemas.openxmlformats.org/officeDocument/2006/relationships/hyperlink" Target="https://www.education.gouv.fr/cid133192/le-numerique-service-ecole-confiance.html" TargetMode="External"/><Relationship Id="rId7" Type="http://schemas.openxmlformats.org/officeDocument/2006/relationships/hyperlink" Target="https://emotional-competence.co/en" TargetMode="External"/><Relationship Id="rId2" Type="http://schemas.openxmlformats.org/officeDocument/2006/relationships/hyperlink" Target="https://eduscol.education.fr/pid26435/enseigner-avec-le-numerique.html" TargetMode="External"/><Relationship Id="rId1" Type="http://schemas.openxmlformats.org/officeDocument/2006/relationships/hyperlink" Target="https://www.senat.fr/questions/base/2011/qSEQ11031235S.html" TargetMode="External"/><Relationship Id="rId6" Type="http://schemas.openxmlformats.org/officeDocument/2006/relationships/hyperlink" Target="http://www.wooclap.com" TargetMode="External"/><Relationship Id="rId5" Type="http://schemas.openxmlformats.org/officeDocument/2006/relationships/hyperlink" Target="https://www.classcraft.com" TargetMode="External"/><Relationship Id="rId4" Type="http://schemas.openxmlformats.org/officeDocument/2006/relationships/hyperlink" Target="https://www.twictee.org/" TargetMode="External"/><Relationship Id="rId9" Type="http://schemas.openxmlformats.org/officeDocument/2006/relationships/hyperlink" Target="https://www.washingtonpost.com/news/answer-sheet/wp/2015/04/29/why-kids-lose-interest-in-reading-as-they-get-older/?noredirect=on&amp;utm_term=.95308062bdc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cougnon\Documents\Publications\Cahiers%20du%20Girsef\Tabelau%20liv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cougnon\Documents\Publications\Cahiers%20du%20Girsef\Tabelau%20livres-18%20a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cougnon\Documents\Publications\Cahiers%20du%20Girsef\Tabelau%20livres-18%20an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cougnon\Documents\Publications\Cahiers%20du%20Girsef\Tabelau%20livres-18%20an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Feuil2!$Q$1</c:f>
              <c:strCache>
                <c:ptCount val="1"/>
                <c:pt idx="0">
                  <c:v>18-</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Feuil2!$P$2:$P$8</c:f>
              <c:strCache>
                <c:ptCount val="7"/>
                <c:pt idx="0">
                  <c:v>none</c:v>
                </c:pt>
                <c:pt idx="1">
                  <c:v>from 1 to 10</c:v>
                </c:pt>
                <c:pt idx="2">
                  <c:v>from 11 to 25</c:v>
                </c:pt>
                <c:pt idx="3">
                  <c:v>from 26 to 100</c:v>
                </c:pt>
                <c:pt idx="4">
                  <c:v>from 101 to 200</c:v>
                </c:pt>
                <c:pt idx="5">
                  <c:v>from 201 to 500</c:v>
                </c:pt>
                <c:pt idx="6">
                  <c:v>more than 500</c:v>
                </c:pt>
              </c:strCache>
            </c:strRef>
          </c:cat>
          <c:val>
            <c:numRef>
              <c:f>Feuil2!$Q$2:$Q$8</c:f>
              <c:numCache>
                <c:formatCode>0</c:formatCode>
                <c:ptCount val="7"/>
                <c:pt idx="0">
                  <c:v>2.5</c:v>
                </c:pt>
                <c:pt idx="1">
                  <c:v>5.4263565891472867</c:v>
                </c:pt>
                <c:pt idx="2">
                  <c:v>10.077519379844961</c:v>
                </c:pt>
                <c:pt idx="3">
                  <c:v>34.883720930232556</c:v>
                </c:pt>
                <c:pt idx="4">
                  <c:v>20.930232558139537</c:v>
                </c:pt>
                <c:pt idx="5">
                  <c:v>16.279069767441861</c:v>
                </c:pt>
                <c:pt idx="6">
                  <c:v>10.077519379844961</c:v>
                </c:pt>
              </c:numCache>
            </c:numRef>
          </c:val>
          <c:extLst>
            <c:ext xmlns:c16="http://schemas.microsoft.com/office/drawing/2014/chart" uri="{C3380CC4-5D6E-409C-BE32-E72D297353CC}">
              <c16:uniqueId val="{00000000-57B9-46B4-9790-7667211B306F}"/>
            </c:ext>
          </c:extLst>
        </c:ser>
        <c:ser>
          <c:idx val="1"/>
          <c:order val="1"/>
          <c:tx>
            <c:strRef>
              <c:f>Feuil2!$R$1</c:f>
              <c:strCache>
                <c:ptCount val="1"/>
                <c:pt idx="0">
                  <c:v>18+</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Feuil2!$P$2:$P$8</c:f>
              <c:strCache>
                <c:ptCount val="7"/>
                <c:pt idx="0">
                  <c:v>none</c:v>
                </c:pt>
                <c:pt idx="1">
                  <c:v>from 1 to 10</c:v>
                </c:pt>
                <c:pt idx="2">
                  <c:v>from 11 to 25</c:v>
                </c:pt>
                <c:pt idx="3">
                  <c:v>from 26 to 100</c:v>
                </c:pt>
                <c:pt idx="4">
                  <c:v>from 101 to 200</c:v>
                </c:pt>
                <c:pt idx="5">
                  <c:v>from 201 to 500</c:v>
                </c:pt>
                <c:pt idx="6">
                  <c:v>more than 500</c:v>
                </c:pt>
              </c:strCache>
            </c:strRef>
          </c:cat>
          <c:val>
            <c:numRef>
              <c:f>Feuil2!$R$2:$R$8</c:f>
              <c:numCache>
                <c:formatCode>0</c:formatCode>
                <c:ptCount val="7"/>
                <c:pt idx="0">
                  <c:v>0.949367088607595</c:v>
                </c:pt>
                <c:pt idx="1">
                  <c:v>4.1139240506329111</c:v>
                </c:pt>
                <c:pt idx="2">
                  <c:v>9.4936708860759502</c:v>
                </c:pt>
                <c:pt idx="3">
                  <c:v>24.683544303797468</c:v>
                </c:pt>
                <c:pt idx="4">
                  <c:v>19.936708860759495</c:v>
                </c:pt>
                <c:pt idx="5">
                  <c:v>22.784810126582279</c:v>
                </c:pt>
                <c:pt idx="6">
                  <c:v>18.037974683544302</c:v>
                </c:pt>
              </c:numCache>
            </c:numRef>
          </c:val>
          <c:extLst>
            <c:ext xmlns:c16="http://schemas.microsoft.com/office/drawing/2014/chart" uri="{C3380CC4-5D6E-409C-BE32-E72D297353CC}">
              <c16:uniqueId val="{00000001-57B9-46B4-9790-7667211B306F}"/>
            </c:ext>
          </c:extLst>
        </c:ser>
        <c:dLbls>
          <c:showLegendKey val="0"/>
          <c:showVal val="0"/>
          <c:showCatName val="0"/>
          <c:showSerName val="0"/>
          <c:showPercent val="0"/>
          <c:showBubbleSize val="0"/>
        </c:dLbls>
        <c:gapWidth val="219"/>
        <c:overlap val="-27"/>
        <c:axId val="226619680"/>
        <c:axId val="226619024"/>
      </c:barChart>
      <c:catAx>
        <c:axId val="22661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226619024"/>
        <c:crosses val="autoZero"/>
        <c:auto val="1"/>
        <c:lblAlgn val="ctr"/>
        <c:lblOffset val="100"/>
        <c:noMultiLvlLbl val="0"/>
      </c:catAx>
      <c:valAx>
        <c:axId val="226619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661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FA-46AE-B167-C5400AF4A13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FA-46AE-B167-C5400AF4A136}"/>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mn-lt"/>
                    <a:ea typeface="+mn-ea"/>
                    <a:cs typeface="+mn-cs"/>
                  </a:defRPr>
                </a:pPr>
                <a:endParaRPr lang="fr-F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Feuil4!$C$4:$C$5</c:f>
              <c:strCache>
                <c:ptCount val="2"/>
                <c:pt idx="0">
                  <c:v>screen</c:v>
                </c:pt>
                <c:pt idx="1">
                  <c:v>paper</c:v>
                </c:pt>
              </c:strCache>
            </c:strRef>
          </c:cat>
          <c:val>
            <c:numRef>
              <c:f>Feuil4!$D$4:$D$5</c:f>
              <c:numCache>
                <c:formatCode>General</c:formatCode>
                <c:ptCount val="2"/>
                <c:pt idx="0">
                  <c:v>18</c:v>
                </c:pt>
                <c:pt idx="1">
                  <c:v>82</c:v>
                </c:pt>
              </c:numCache>
            </c:numRef>
          </c:val>
          <c:extLst>
            <c:ext xmlns:c16="http://schemas.microsoft.com/office/drawing/2014/chart" uri="{C3380CC4-5D6E-409C-BE32-E72D297353CC}">
              <c16:uniqueId val="{00000004-0AFA-46AE-B167-C5400AF4A13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966920384951881"/>
          <c:y val="0.83391149023038769"/>
          <c:w val="0.40106036745406826"/>
          <c:h val="0.13831073199183433"/>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Feuil5!$H$1</c:f>
              <c:strCache>
                <c:ptCount val="1"/>
                <c:pt idx="0">
                  <c:v>books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Feuil5!$G$2:$G$6</c:f>
              <c:strCache>
                <c:ptCount val="5"/>
                <c:pt idx="0">
                  <c:v>x times per day</c:v>
                </c:pt>
                <c:pt idx="1">
                  <c:v>everyday</c:v>
                </c:pt>
                <c:pt idx="2">
                  <c:v>x times per week</c:v>
                </c:pt>
                <c:pt idx="3">
                  <c:v>x times per month</c:v>
                </c:pt>
                <c:pt idx="4">
                  <c:v>never</c:v>
                </c:pt>
              </c:strCache>
            </c:strRef>
          </c:cat>
          <c:val>
            <c:numRef>
              <c:f>Feuil5!$H$2:$H$6</c:f>
              <c:numCache>
                <c:formatCode>0</c:formatCode>
                <c:ptCount val="5"/>
                <c:pt idx="0">
                  <c:v>10.077519379844961</c:v>
                </c:pt>
                <c:pt idx="1">
                  <c:v>12.403100775193799</c:v>
                </c:pt>
                <c:pt idx="2">
                  <c:v>24.806201550387598</c:v>
                </c:pt>
                <c:pt idx="3">
                  <c:v>34.108527131782942</c:v>
                </c:pt>
                <c:pt idx="4">
                  <c:v>18.604651162790699</c:v>
                </c:pt>
              </c:numCache>
            </c:numRef>
          </c:val>
          <c:extLst>
            <c:ext xmlns:c16="http://schemas.microsoft.com/office/drawing/2014/chart" uri="{C3380CC4-5D6E-409C-BE32-E72D297353CC}">
              <c16:uniqueId val="{00000000-FCF5-4C9D-BC13-A05F790D3716}"/>
            </c:ext>
          </c:extLst>
        </c:ser>
        <c:ser>
          <c:idx val="1"/>
          <c:order val="1"/>
          <c:tx>
            <c:strRef>
              <c:f>Feuil5!$I$1</c:f>
              <c:strCache>
                <c:ptCount val="1"/>
                <c:pt idx="0">
                  <c:v>screen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Feuil5!$G$2:$G$6</c:f>
              <c:strCache>
                <c:ptCount val="5"/>
                <c:pt idx="0">
                  <c:v>x times per day</c:v>
                </c:pt>
                <c:pt idx="1">
                  <c:v>everyday</c:v>
                </c:pt>
                <c:pt idx="2">
                  <c:v>x times per week</c:v>
                </c:pt>
                <c:pt idx="3">
                  <c:v>x times per month</c:v>
                </c:pt>
                <c:pt idx="4">
                  <c:v>never</c:v>
                </c:pt>
              </c:strCache>
            </c:strRef>
          </c:cat>
          <c:val>
            <c:numRef>
              <c:f>Feuil5!$I$2:$I$6</c:f>
              <c:numCache>
                <c:formatCode>0</c:formatCode>
                <c:ptCount val="5"/>
                <c:pt idx="0">
                  <c:v>27.131782945736433</c:v>
                </c:pt>
                <c:pt idx="1">
                  <c:v>15.503875968992247</c:v>
                </c:pt>
                <c:pt idx="2">
                  <c:v>17.054263565891471</c:v>
                </c:pt>
                <c:pt idx="3">
                  <c:v>13.953488372093023</c:v>
                </c:pt>
                <c:pt idx="4">
                  <c:v>26.356589147286826</c:v>
                </c:pt>
              </c:numCache>
            </c:numRef>
          </c:val>
          <c:extLst>
            <c:ext xmlns:c16="http://schemas.microsoft.com/office/drawing/2014/chart" uri="{C3380CC4-5D6E-409C-BE32-E72D297353CC}">
              <c16:uniqueId val="{00000001-FCF5-4C9D-BC13-A05F790D3716}"/>
            </c:ext>
          </c:extLst>
        </c:ser>
        <c:dLbls>
          <c:showLegendKey val="0"/>
          <c:showVal val="0"/>
          <c:showCatName val="0"/>
          <c:showSerName val="0"/>
          <c:showPercent val="0"/>
          <c:showBubbleSize val="0"/>
        </c:dLbls>
        <c:gapWidth val="182"/>
        <c:axId val="158425512"/>
        <c:axId val="158424200"/>
      </c:barChart>
      <c:catAx>
        <c:axId val="158425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424200"/>
        <c:crosses val="autoZero"/>
        <c:auto val="1"/>
        <c:lblAlgn val="ctr"/>
        <c:lblOffset val="100"/>
        <c:noMultiLvlLbl val="0"/>
      </c:catAx>
      <c:valAx>
        <c:axId val="1584242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425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Feuil6!$T$1</c:f>
              <c:strCache>
                <c:ptCount val="1"/>
                <c:pt idx="0">
                  <c:v>pleasure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Feuil6!$S$2:$S$6</c:f>
              <c:strCache>
                <c:ptCount val="5"/>
                <c:pt idx="0">
                  <c:v>very often</c:v>
                </c:pt>
                <c:pt idx="1">
                  <c:v>quite often</c:v>
                </c:pt>
                <c:pt idx="2">
                  <c:v>sometimes</c:v>
                </c:pt>
                <c:pt idx="3">
                  <c:v>rarely</c:v>
                </c:pt>
                <c:pt idx="4">
                  <c:v>never</c:v>
                </c:pt>
              </c:strCache>
            </c:strRef>
          </c:cat>
          <c:val>
            <c:numRef>
              <c:f>Feuil6!$T$2:$T$6</c:f>
              <c:numCache>
                <c:formatCode>0</c:formatCode>
                <c:ptCount val="5"/>
                <c:pt idx="0">
                  <c:v>43.80952380952381</c:v>
                </c:pt>
                <c:pt idx="1">
                  <c:v>24.761904761904763</c:v>
                </c:pt>
                <c:pt idx="2">
                  <c:v>22.857142857142858</c:v>
                </c:pt>
                <c:pt idx="3">
                  <c:v>5.7142857142857144</c:v>
                </c:pt>
                <c:pt idx="4">
                  <c:v>2.8571428571428572</c:v>
                </c:pt>
              </c:numCache>
            </c:numRef>
          </c:val>
          <c:extLst>
            <c:ext xmlns:c16="http://schemas.microsoft.com/office/drawing/2014/chart" uri="{C3380CC4-5D6E-409C-BE32-E72D297353CC}">
              <c16:uniqueId val="{00000000-BEB2-4F67-AB95-F930E3242559}"/>
            </c:ext>
          </c:extLst>
        </c:ser>
        <c:ser>
          <c:idx val="1"/>
          <c:order val="1"/>
          <c:tx>
            <c:strRef>
              <c:f>Feuil6!$U$1</c:f>
              <c:strCache>
                <c:ptCount val="1"/>
                <c:pt idx="0">
                  <c:v>school obligation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Feuil6!$S$2:$S$6</c:f>
              <c:strCache>
                <c:ptCount val="5"/>
                <c:pt idx="0">
                  <c:v>very often</c:v>
                </c:pt>
                <c:pt idx="1">
                  <c:v>quite often</c:v>
                </c:pt>
                <c:pt idx="2">
                  <c:v>sometimes</c:v>
                </c:pt>
                <c:pt idx="3">
                  <c:v>rarely</c:v>
                </c:pt>
                <c:pt idx="4">
                  <c:v>never</c:v>
                </c:pt>
              </c:strCache>
            </c:strRef>
          </c:cat>
          <c:val>
            <c:numRef>
              <c:f>Feuil6!$U$2:$U$6</c:f>
              <c:numCache>
                <c:formatCode>0</c:formatCode>
                <c:ptCount val="5"/>
                <c:pt idx="0">
                  <c:v>13.333333333333334</c:v>
                </c:pt>
                <c:pt idx="1">
                  <c:v>27.61904761904762</c:v>
                </c:pt>
                <c:pt idx="2">
                  <c:v>31.428571428571427</c:v>
                </c:pt>
                <c:pt idx="3">
                  <c:v>14.285714285714285</c:v>
                </c:pt>
                <c:pt idx="4">
                  <c:v>13.333333333333334</c:v>
                </c:pt>
              </c:numCache>
            </c:numRef>
          </c:val>
          <c:extLst>
            <c:ext xmlns:c16="http://schemas.microsoft.com/office/drawing/2014/chart" uri="{C3380CC4-5D6E-409C-BE32-E72D297353CC}">
              <c16:uniqueId val="{00000001-BEB2-4F67-AB95-F930E3242559}"/>
            </c:ext>
          </c:extLst>
        </c:ser>
        <c:ser>
          <c:idx val="2"/>
          <c:order val="2"/>
          <c:tx>
            <c:strRef>
              <c:f>Feuil6!$V$1</c:f>
              <c:strCache>
                <c:ptCount val="1"/>
                <c:pt idx="0">
                  <c:v>personal obligation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Feuil6!$S$2:$S$6</c:f>
              <c:strCache>
                <c:ptCount val="5"/>
                <c:pt idx="0">
                  <c:v>very often</c:v>
                </c:pt>
                <c:pt idx="1">
                  <c:v>quite often</c:v>
                </c:pt>
                <c:pt idx="2">
                  <c:v>sometimes</c:v>
                </c:pt>
                <c:pt idx="3">
                  <c:v>rarely</c:v>
                </c:pt>
                <c:pt idx="4">
                  <c:v>never</c:v>
                </c:pt>
              </c:strCache>
            </c:strRef>
          </c:cat>
          <c:val>
            <c:numRef>
              <c:f>Feuil6!$V$2:$V$6</c:f>
              <c:numCache>
                <c:formatCode>0</c:formatCode>
                <c:ptCount val="5"/>
                <c:pt idx="0">
                  <c:v>1.9047619047619049</c:v>
                </c:pt>
                <c:pt idx="1">
                  <c:v>3.8095238095238098</c:v>
                </c:pt>
                <c:pt idx="2">
                  <c:v>10.476190476190476</c:v>
                </c:pt>
                <c:pt idx="3">
                  <c:v>36.19047619047619</c:v>
                </c:pt>
                <c:pt idx="4">
                  <c:v>47.619047619047613</c:v>
                </c:pt>
              </c:numCache>
            </c:numRef>
          </c:val>
          <c:extLst>
            <c:ext xmlns:c16="http://schemas.microsoft.com/office/drawing/2014/chart" uri="{C3380CC4-5D6E-409C-BE32-E72D297353CC}">
              <c16:uniqueId val="{00000002-BEB2-4F67-AB95-F930E3242559}"/>
            </c:ext>
          </c:extLst>
        </c:ser>
        <c:ser>
          <c:idx val="3"/>
          <c:order val="3"/>
          <c:tx>
            <c:strRef>
              <c:f>Feuil6!$W$1</c:f>
              <c:strCache>
                <c:ptCount val="1"/>
                <c:pt idx="0">
                  <c:v>moral obligation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Feuil6!$S$2:$S$6</c:f>
              <c:strCache>
                <c:ptCount val="5"/>
                <c:pt idx="0">
                  <c:v>very often</c:v>
                </c:pt>
                <c:pt idx="1">
                  <c:v>quite often</c:v>
                </c:pt>
                <c:pt idx="2">
                  <c:v>sometimes</c:v>
                </c:pt>
                <c:pt idx="3">
                  <c:v>rarely</c:v>
                </c:pt>
                <c:pt idx="4">
                  <c:v>never</c:v>
                </c:pt>
              </c:strCache>
            </c:strRef>
          </c:cat>
          <c:val>
            <c:numRef>
              <c:f>Feuil6!$W$2:$W$6</c:f>
              <c:numCache>
                <c:formatCode>0</c:formatCode>
                <c:ptCount val="5"/>
                <c:pt idx="0">
                  <c:v>1.9047619047619049</c:v>
                </c:pt>
                <c:pt idx="1">
                  <c:v>5.7142857142857144</c:v>
                </c:pt>
                <c:pt idx="2">
                  <c:v>21.904761904761905</c:v>
                </c:pt>
                <c:pt idx="3">
                  <c:v>26.666666666666668</c:v>
                </c:pt>
                <c:pt idx="4">
                  <c:v>43.80952380952381</c:v>
                </c:pt>
              </c:numCache>
            </c:numRef>
          </c:val>
          <c:extLst>
            <c:ext xmlns:c16="http://schemas.microsoft.com/office/drawing/2014/chart" uri="{C3380CC4-5D6E-409C-BE32-E72D297353CC}">
              <c16:uniqueId val="{00000003-BEB2-4F67-AB95-F930E3242559}"/>
            </c:ext>
          </c:extLst>
        </c:ser>
        <c:dLbls>
          <c:showLegendKey val="0"/>
          <c:showVal val="0"/>
          <c:showCatName val="0"/>
          <c:showSerName val="0"/>
          <c:showPercent val="0"/>
          <c:showBubbleSize val="0"/>
        </c:dLbls>
        <c:gapWidth val="219"/>
        <c:overlap val="-27"/>
        <c:axId val="626943536"/>
        <c:axId val="626943864"/>
      </c:barChart>
      <c:catAx>
        <c:axId val="62694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26943864"/>
        <c:crosses val="autoZero"/>
        <c:auto val="1"/>
        <c:lblAlgn val="ctr"/>
        <c:lblOffset val="100"/>
        <c:noMultiLvlLbl val="0"/>
      </c:catAx>
      <c:valAx>
        <c:axId val="626943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2694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5A75C-5B87-C240-B843-F71D58AF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5126</Words>
  <Characters>29223</Characters>
  <Application>Microsoft Office Word</Application>
  <DocSecurity>0</DocSecurity>
  <Lines>243</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Panckhurst</dc:creator>
  <cp:keywords/>
  <dc:description/>
  <cp:lastModifiedBy>Rachel Panckhurst</cp:lastModifiedBy>
  <cp:revision>2</cp:revision>
  <cp:lastPrinted>2018-11-26T17:49:00Z</cp:lastPrinted>
  <dcterms:created xsi:type="dcterms:W3CDTF">2019-07-16T15:35:00Z</dcterms:created>
  <dcterms:modified xsi:type="dcterms:W3CDTF">2019-07-16T15:35:00Z</dcterms:modified>
</cp:coreProperties>
</file>